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489" w:rsidRPr="004B27C1" w:rsidRDefault="00CC7637" w:rsidP="00BC338F">
      <w:pPr>
        <w:widowControl w:val="0"/>
      </w:pPr>
      <w:r>
        <w:t xml:space="preserve">                                                                                                                                                                                                                                                                                                                                                                                                                                </w:t>
      </w:r>
      <w:r w:rsidR="00DD73CB" w:rsidRPr="00DD73CB">
        <w:rPr>
          <w:noProof/>
          <w:lang w:eastAsia="ko-KR"/>
        </w:rPr>
        <w:drawing>
          <wp:anchor distT="0" distB="274320" distL="114300" distR="114300" simplePos="0" relativeHeight="251661312" behindDoc="0" locked="1" layoutInCell="1" allowOverlap="1">
            <wp:simplePos x="0" y="0"/>
            <wp:positionH relativeFrom="margin">
              <wp:posOffset>-552450</wp:posOffset>
            </wp:positionH>
            <wp:positionV relativeFrom="page">
              <wp:posOffset>200025</wp:posOffset>
            </wp:positionV>
            <wp:extent cx="6924675" cy="1371600"/>
            <wp:effectExtent l="19050" t="0" r="9525" b="0"/>
            <wp:wrapTopAndBottom/>
            <wp:docPr id="1" name="Picture 1" descr="IDPH_LH_525_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PH_LH_525_535"/>
                    <pic:cNvPicPr>
                      <a:picLocks noChangeAspect="1" noChangeArrowheads="1"/>
                    </pic:cNvPicPr>
                  </pic:nvPicPr>
                  <pic:blipFill>
                    <a:blip r:embed="rId8" cstate="print"/>
                    <a:srcRect/>
                    <a:stretch>
                      <a:fillRect/>
                    </a:stretch>
                  </pic:blipFill>
                  <pic:spPr bwMode="auto">
                    <a:xfrm>
                      <a:off x="0" y="0"/>
                      <a:ext cx="6924675" cy="1371600"/>
                    </a:xfrm>
                    <a:prstGeom prst="rect">
                      <a:avLst/>
                    </a:prstGeom>
                    <a:noFill/>
                    <a:ln w="9525">
                      <a:noFill/>
                      <a:miter lim="800000"/>
                      <a:headEnd/>
                      <a:tailEnd/>
                    </a:ln>
                  </pic:spPr>
                </pic:pic>
              </a:graphicData>
            </a:graphic>
          </wp:anchor>
        </w:drawing>
      </w:r>
    </w:p>
    <w:p w:rsidR="00BC338F" w:rsidRPr="0080643C" w:rsidRDefault="0099791B" w:rsidP="00BC338F">
      <w:pPr>
        <w:widowControl w:val="0"/>
        <w:rPr>
          <w:sz w:val="24"/>
          <w:szCs w:val="24"/>
        </w:rPr>
      </w:pPr>
      <w:r>
        <w:rPr>
          <w:sz w:val="24"/>
          <w:szCs w:val="24"/>
        </w:rPr>
        <w:t>October 29</w:t>
      </w:r>
      <w:r w:rsidR="00304C2C">
        <w:rPr>
          <w:sz w:val="24"/>
          <w:szCs w:val="24"/>
        </w:rPr>
        <w:t>, 2013</w:t>
      </w:r>
    </w:p>
    <w:p w:rsidR="00BC338F" w:rsidRPr="0080643C" w:rsidRDefault="00BC338F" w:rsidP="00BC338F">
      <w:pPr>
        <w:widowControl w:val="0"/>
        <w:rPr>
          <w:sz w:val="24"/>
          <w:szCs w:val="24"/>
        </w:rPr>
      </w:pPr>
    </w:p>
    <w:p w:rsidR="00BC338F" w:rsidRPr="0080643C" w:rsidRDefault="00BC338F" w:rsidP="00BC338F">
      <w:pPr>
        <w:widowControl w:val="0"/>
        <w:rPr>
          <w:sz w:val="24"/>
          <w:szCs w:val="24"/>
        </w:rPr>
      </w:pPr>
    </w:p>
    <w:p w:rsidR="00BC338F" w:rsidRPr="0080643C" w:rsidRDefault="00BC338F" w:rsidP="00BC338F">
      <w:pPr>
        <w:widowControl w:val="0"/>
        <w:rPr>
          <w:sz w:val="24"/>
          <w:szCs w:val="24"/>
        </w:rPr>
      </w:pPr>
      <w:r w:rsidRPr="0080643C">
        <w:rPr>
          <w:sz w:val="24"/>
          <w:szCs w:val="24"/>
        </w:rPr>
        <w:t>Dear Applicant:</w:t>
      </w:r>
    </w:p>
    <w:p w:rsidR="00BC338F" w:rsidRPr="0080643C" w:rsidRDefault="00BC338F" w:rsidP="00BC338F">
      <w:pPr>
        <w:widowControl w:val="0"/>
        <w:rPr>
          <w:sz w:val="24"/>
          <w:szCs w:val="24"/>
        </w:rPr>
      </w:pPr>
    </w:p>
    <w:p w:rsidR="00BC338F" w:rsidRPr="0080643C" w:rsidRDefault="00BC338F" w:rsidP="00BC338F">
      <w:pPr>
        <w:widowControl w:val="0"/>
        <w:rPr>
          <w:sz w:val="24"/>
          <w:szCs w:val="24"/>
        </w:rPr>
      </w:pPr>
      <w:r w:rsidRPr="0080643C">
        <w:rPr>
          <w:sz w:val="24"/>
          <w:szCs w:val="24"/>
        </w:rPr>
        <w:t>The Illinois Department of Public Health, Office</w:t>
      </w:r>
      <w:r w:rsidR="00655D4A">
        <w:rPr>
          <w:sz w:val="24"/>
          <w:szCs w:val="24"/>
        </w:rPr>
        <w:t xml:space="preserve"> of Women’s Health is pleased to announce</w:t>
      </w:r>
      <w:r w:rsidRPr="0080643C">
        <w:rPr>
          <w:sz w:val="24"/>
          <w:szCs w:val="24"/>
        </w:rPr>
        <w:t xml:space="preserve"> the availability of funds for the </w:t>
      </w:r>
      <w:r w:rsidR="00EA3E8E" w:rsidRPr="0080643C">
        <w:rPr>
          <w:b/>
          <w:sz w:val="24"/>
          <w:szCs w:val="24"/>
        </w:rPr>
        <w:t xml:space="preserve">Carolyn Adams Ticket for the Cure Grant </w:t>
      </w:r>
      <w:r w:rsidRPr="0080643C">
        <w:rPr>
          <w:b/>
          <w:sz w:val="24"/>
          <w:szCs w:val="24"/>
        </w:rPr>
        <w:t>Program</w:t>
      </w:r>
      <w:r w:rsidR="00EA3E8E" w:rsidRPr="0080643C">
        <w:rPr>
          <w:sz w:val="24"/>
          <w:szCs w:val="24"/>
        </w:rPr>
        <w:t xml:space="preserve">.  These </w:t>
      </w:r>
      <w:r w:rsidRPr="0080643C">
        <w:rPr>
          <w:sz w:val="24"/>
          <w:szCs w:val="24"/>
        </w:rPr>
        <w:t>funds support community activit</w:t>
      </w:r>
      <w:r w:rsidR="00EA3E8E" w:rsidRPr="0080643C">
        <w:rPr>
          <w:sz w:val="24"/>
          <w:szCs w:val="24"/>
        </w:rPr>
        <w:t>ies addressing breast cancer awareness and education</w:t>
      </w:r>
      <w:r w:rsidRPr="0080643C">
        <w:rPr>
          <w:sz w:val="24"/>
          <w:szCs w:val="24"/>
        </w:rPr>
        <w:t xml:space="preserve">.  </w:t>
      </w:r>
    </w:p>
    <w:p w:rsidR="00BC338F" w:rsidRPr="0080643C" w:rsidRDefault="00BC338F" w:rsidP="00BC338F">
      <w:pPr>
        <w:widowControl w:val="0"/>
        <w:rPr>
          <w:sz w:val="24"/>
          <w:szCs w:val="24"/>
        </w:rPr>
      </w:pPr>
    </w:p>
    <w:p w:rsidR="00BC338F" w:rsidRPr="0080643C" w:rsidRDefault="00BC338F" w:rsidP="00BC338F">
      <w:pPr>
        <w:widowControl w:val="0"/>
        <w:rPr>
          <w:sz w:val="24"/>
          <w:szCs w:val="24"/>
        </w:rPr>
      </w:pPr>
      <w:r w:rsidRPr="0080643C">
        <w:rPr>
          <w:sz w:val="24"/>
          <w:szCs w:val="24"/>
        </w:rPr>
        <w:t>The Office of Women’s He</w:t>
      </w:r>
      <w:r w:rsidR="00EA3E8E" w:rsidRPr="0080643C">
        <w:rPr>
          <w:sz w:val="24"/>
          <w:szCs w:val="24"/>
        </w:rPr>
        <w:t xml:space="preserve">alth will </w:t>
      </w:r>
      <w:r w:rsidR="00655D4A">
        <w:rPr>
          <w:sz w:val="24"/>
          <w:szCs w:val="24"/>
        </w:rPr>
        <w:t>fund</w:t>
      </w:r>
      <w:r w:rsidR="00EA3E8E" w:rsidRPr="0080643C">
        <w:rPr>
          <w:sz w:val="24"/>
          <w:szCs w:val="24"/>
        </w:rPr>
        <w:t xml:space="preserve"> </w:t>
      </w:r>
      <w:r w:rsidRPr="0080643C">
        <w:rPr>
          <w:sz w:val="24"/>
          <w:szCs w:val="24"/>
        </w:rPr>
        <w:t>grant pr</w:t>
      </w:r>
      <w:r w:rsidR="00655D4A">
        <w:rPr>
          <w:sz w:val="24"/>
          <w:szCs w:val="24"/>
        </w:rPr>
        <w:t xml:space="preserve">ograms </w:t>
      </w:r>
      <w:r w:rsidR="002E7D49" w:rsidRPr="0080643C">
        <w:rPr>
          <w:sz w:val="24"/>
          <w:szCs w:val="24"/>
        </w:rPr>
        <w:t>during fiscal year 201</w:t>
      </w:r>
      <w:r w:rsidR="004B27C1" w:rsidRPr="0080643C">
        <w:rPr>
          <w:sz w:val="24"/>
          <w:szCs w:val="24"/>
        </w:rPr>
        <w:t>4</w:t>
      </w:r>
      <w:r w:rsidR="00EA3E8E" w:rsidRPr="0080643C">
        <w:rPr>
          <w:sz w:val="24"/>
          <w:szCs w:val="24"/>
        </w:rPr>
        <w:t>/15</w:t>
      </w:r>
      <w:r w:rsidRPr="0080643C">
        <w:rPr>
          <w:sz w:val="24"/>
          <w:szCs w:val="24"/>
        </w:rPr>
        <w:t>.  These grants will be</w:t>
      </w:r>
      <w:r w:rsidR="00CE67F8" w:rsidRPr="0080643C">
        <w:rPr>
          <w:sz w:val="24"/>
          <w:szCs w:val="24"/>
        </w:rPr>
        <w:t xml:space="preserve"> for </w:t>
      </w:r>
      <w:r w:rsidR="00EA3E8E" w:rsidRPr="0080643C">
        <w:rPr>
          <w:sz w:val="24"/>
          <w:szCs w:val="24"/>
        </w:rPr>
        <w:t>eighteen (18)</w:t>
      </w:r>
      <w:r w:rsidR="002B3F2A" w:rsidRPr="0080643C">
        <w:rPr>
          <w:sz w:val="24"/>
          <w:szCs w:val="24"/>
        </w:rPr>
        <w:t xml:space="preserve"> months (</w:t>
      </w:r>
      <w:r w:rsidR="00EA3E8E" w:rsidRPr="0080643C">
        <w:rPr>
          <w:sz w:val="24"/>
          <w:szCs w:val="24"/>
        </w:rPr>
        <w:t>January 1</w:t>
      </w:r>
      <w:r w:rsidR="002B3F2A" w:rsidRPr="0080643C">
        <w:rPr>
          <w:sz w:val="24"/>
          <w:szCs w:val="24"/>
        </w:rPr>
        <w:t>, 201</w:t>
      </w:r>
      <w:r w:rsidR="00EA3E8E" w:rsidRPr="0080643C">
        <w:rPr>
          <w:sz w:val="24"/>
          <w:szCs w:val="24"/>
        </w:rPr>
        <w:t>4</w:t>
      </w:r>
      <w:r w:rsidR="002B3F2A" w:rsidRPr="0080643C">
        <w:rPr>
          <w:sz w:val="24"/>
          <w:szCs w:val="24"/>
        </w:rPr>
        <w:t xml:space="preserve"> through June 30, 201</w:t>
      </w:r>
      <w:r w:rsidR="00EA3E8E" w:rsidRPr="0080643C">
        <w:rPr>
          <w:sz w:val="24"/>
          <w:szCs w:val="24"/>
        </w:rPr>
        <w:t>5</w:t>
      </w:r>
      <w:r w:rsidRPr="0080643C">
        <w:rPr>
          <w:sz w:val="24"/>
          <w:szCs w:val="24"/>
        </w:rPr>
        <w:t xml:space="preserve">). </w:t>
      </w:r>
    </w:p>
    <w:p w:rsidR="002B3F2A" w:rsidRPr="0080643C" w:rsidRDefault="002B3F2A" w:rsidP="00BC338F">
      <w:pPr>
        <w:widowControl w:val="0"/>
        <w:rPr>
          <w:sz w:val="24"/>
          <w:szCs w:val="24"/>
        </w:rPr>
      </w:pPr>
    </w:p>
    <w:p w:rsidR="00BC338F" w:rsidRPr="0080643C" w:rsidRDefault="00655D4A" w:rsidP="00BC338F">
      <w:pPr>
        <w:widowControl w:val="0"/>
        <w:rPr>
          <w:sz w:val="24"/>
          <w:szCs w:val="24"/>
        </w:rPr>
      </w:pPr>
      <w:r>
        <w:rPr>
          <w:sz w:val="24"/>
          <w:szCs w:val="24"/>
        </w:rPr>
        <w:t xml:space="preserve">We welcome your application.  </w:t>
      </w:r>
      <w:r w:rsidR="002B3F2A" w:rsidRPr="0080643C">
        <w:rPr>
          <w:b/>
          <w:sz w:val="24"/>
          <w:szCs w:val="24"/>
          <w:u w:val="single"/>
        </w:rPr>
        <w:t xml:space="preserve">These grants are </w:t>
      </w:r>
      <w:r w:rsidR="00C310ED" w:rsidRPr="0080643C">
        <w:rPr>
          <w:b/>
          <w:sz w:val="24"/>
          <w:szCs w:val="24"/>
          <w:u w:val="single"/>
        </w:rPr>
        <w:t xml:space="preserve">extremely </w:t>
      </w:r>
      <w:r w:rsidR="002B3F2A" w:rsidRPr="0080643C">
        <w:rPr>
          <w:b/>
          <w:sz w:val="24"/>
          <w:szCs w:val="24"/>
          <w:u w:val="single"/>
        </w:rPr>
        <w:t>competitive</w:t>
      </w:r>
      <w:r w:rsidR="002B3F2A" w:rsidRPr="0080643C">
        <w:rPr>
          <w:b/>
          <w:sz w:val="24"/>
          <w:szCs w:val="24"/>
        </w:rPr>
        <w:t>.</w:t>
      </w:r>
      <w:r w:rsidR="002B3F2A" w:rsidRPr="0080643C">
        <w:rPr>
          <w:sz w:val="24"/>
          <w:szCs w:val="24"/>
        </w:rPr>
        <w:t xml:space="preserve">  </w:t>
      </w:r>
      <w:r w:rsidRPr="00655D4A">
        <w:rPr>
          <w:b/>
          <w:sz w:val="24"/>
          <w:szCs w:val="24"/>
        </w:rPr>
        <w:t>Therefore, i</w:t>
      </w:r>
      <w:r w:rsidR="00BC338F" w:rsidRPr="00655D4A">
        <w:rPr>
          <w:b/>
          <w:sz w:val="24"/>
          <w:szCs w:val="24"/>
        </w:rPr>
        <w:t>t</w:t>
      </w:r>
      <w:r w:rsidR="00BC338F" w:rsidRPr="0080643C">
        <w:rPr>
          <w:b/>
          <w:sz w:val="24"/>
          <w:szCs w:val="24"/>
        </w:rPr>
        <w:t xml:space="preserve"> is important that you read the application thoroughly</w:t>
      </w:r>
      <w:r w:rsidR="00EF753B" w:rsidRPr="0080643C">
        <w:rPr>
          <w:b/>
          <w:sz w:val="24"/>
          <w:szCs w:val="24"/>
        </w:rPr>
        <w:t xml:space="preserve">.  Please remember to use </w:t>
      </w:r>
      <w:r>
        <w:rPr>
          <w:b/>
          <w:sz w:val="24"/>
          <w:szCs w:val="24"/>
        </w:rPr>
        <w:t>a</w:t>
      </w:r>
      <w:r w:rsidR="00EF753B" w:rsidRPr="0080643C">
        <w:rPr>
          <w:b/>
          <w:sz w:val="24"/>
          <w:szCs w:val="24"/>
        </w:rPr>
        <w:t xml:space="preserve"> separate MS Excel document to complete your budget</w:t>
      </w:r>
      <w:r w:rsidR="00BC338F" w:rsidRPr="0080643C">
        <w:rPr>
          <w:b/>
          <w:sz w:val="24"/>
          <w:szCs w:val="24"/>
        </w:rPr>
        <w:t>.</w:t>
      </w:r>
      <w:r w:rsidR="00BC338F" w:rsidRPr="0080643C">
        <w:rPr>
          <w:sz w:val="24"/>
          <w:szCs w:val="24"/>
        </w:rPr>
        <w:t xml:space="preserve">  Completed applications are due to the Office of Women’s Health no later than </w:t>
      </w:r>
      <w:r w:rsidR="00BC338F" w:rsidRPr="00304C2C">
        <w:rPr>
          <w:b/>
          <w:sz w:val="24"/>
          <w:szCs w:val="24"/>
        </w:rPr>
        <w:t>5</w:t>
      </w:r>
      <w:r w:rsidR="00473806" w:rsidRPr="00304C2C">
        <w:rPr>
          <w:b/>
          <w:sz w:val="24"/>
          <w:szCs w:val="24"/>
        </w:rPr>
        <w:t xml:space="preserve"> p.m.</w:t>
      </w:r>
      <w:r w:rsidR="00213640">
        <w:rPr>
          <w:b/>
          <w:sz w:val="24"/>
          <w:szCs w:val="24"/>
        </w:rPr>
        <w:t xml:space="preserve"> </w:t>
      </w:r>
      <w:r w:rsidR="00304C2C" w:rsidRPr="00304C2C">
        <w:rPr>
          <w:b/>
          <w:sz w:val="24"/>
          <w:szCs w:val="24"/>
        </w:rPr>
        <w:t>November 25, 2013</w:t>
      </w:r>
      <w:r>
        <w:rPr>
          <w:b/>
          <w:sz w:val="24"/>
          <w:szCs w:val="24"/>
        </w:rPr>
        <w:t>,</w:t>
      </w:r>
      <w:r w:rsidR="00BC338F" w:rsidRPr="0080643C">
        <w:rPr>
          <w:b/>
          <w:sz w:val="24"/>
          <w:szCs w:val="24"/>
        </w:rPr>
        <w:t xml:space="preserve"> </w:t>
      </w:r>
      <w:r w:rsidR="00BC338F" w:rsidRPr="0080643C">
        <w:rPr>
          <w:sz w:val="24"/>
          <w:szCs w:val="24"/>
        </w:rPr>
        <w:t>to support program</w:t>
      </w:r>
      <w:r w:rsidR="00EA3E8E" w:rsidRPr="0080643C">
        <w:rPr>
          <w:sz w:val="24"/>
          <w:szCs w:val="24"/>
        </w:rPr>
        <w:t xml:space="preserve"> activities from January </w:t>
      </w:r>
      <w:r w:rsidR="002E7D49" w:rsidRPr="0080643C">
        <w:rPr>
          <w:sz w:val="24"/>
          <w:szCs w:val="24"/>
        </w:rPr>
        <w:t>1, 201</w:t>
      </w:r>
      <w:r w:rsidR="00EA3E8E" w:rsidRPr="0080643C">
        <w:rPr>
          <w:sz w:val="24"/>
          <w:szCs w:val="24"/>
        </w:rPr>
        <w:t>4</w:t>
      </w:r>
      <w:r w:rsidR="002B3F2A" w:rsidRPr="0080643C">
        <w:rPr>
          <w:sz w:val="24"/>
          <w:szCs w:val="24"/>
        </w:rPr>
        <w:t xml:space="preserve"> through June 30, 201</w:t>
      </w:r>
      <w:r w:rsidR="00EA3E8E" w:rsidRPr="0080643C">
        <w:rPr>
          <w:sz w:val="24"/>
          <w:szCs w:val="24"/>
        </w:rPr>
        <w:t>5</w:t>
      </w:r>
      <w:r w:rsidR="00BC338F" w:rsidRPr="0080643C">
        <w:rPr>
          <w:sz w:val="24"/>
          <w:szCs w:val="24"/>
        </w:rPr>
        <w:t>.  For more information, please c</w:t>
      </w:r>
      <w:r w:rsidR="00473806" w:rsidRPr="0080643C">
        <w:rPr>
          <w:sz w:val="24"/>
          <w:szCs w:val="24"/>
        </w:rPr>
        <w:t xml:space="preserve">ontact </w:t>
      </w:r>
      <w:r w:rsidR="00F455A0">
        <w:rPr>
          <w:sz w:val="24"/>
          <w:szCs w:val="24"/>
        </w:rPr>
        <w:t>Maureen Pennell Jennings at 217-782-4813</w:t>
      </w:r>
      <w:r w:rsidR="00BC338F" w:rsidRPr="0080643C">
        <w:rPr>
          <w:sz w:val="24"/>
          <w:szCs w:val="24"/>
        </w:rPr>
        <w:t>.</w:t>
      </w:r>
    </w:p>
    <w:p w:rsidR="00BC338F" w:rsidRPr="0080643C" w:rsidRDefault="00BC338F" w:rsidP="00BC338F">
      <w:pPr>
        <w:widowControl w:val="0"/>
        <w:rPr>
          <w:sz w:val="24"/>
          <w:szCs w:val="24"/>
        </w:rPr>
      </w:pPr>
    </w:p>
    <w:p w:rsidR="00BC338F" w:rsidRDefault="00BC338F" w:rsidP="00BC338F">
      <w:pPr>
        <w:widowControl w:val="0"/>
        <w:rPr>
          <w:sz w:val="24"/>
          <w:szCs w:val="24"/>
        </w:rPr>
      </w:pPr>
      <w:r w:rsidRPr="004E6489">
        <w:rPr>
          <w:sz w:val="24"/>
          <w:szCs w:val="24"/>
        </w:rPr>
        <w:t>Sincerely,</w:t>
      </w:r>
    </w:p>
    <w:p w:rsidR="007746D8" w:rsidRPr="004E6489" w:rsidRDefault="007746D8" w:rsidP="00BC338F">
      <w:pPr>
        <w:widowControl w:val="0"/>
        <w:rPr>
          <w:sz w:val="24"/>
          <w:szCs w:val="24"/>
        </w:rPr>
      </w:pPr>
    </w:p>
    <w:p w:rsidR="007746D8" w:rsidRDefault="007746D8" w:rsidP="00BC338F">
      <w:pPr>
        <w:widowControl w:val="0"/>
        <w:rPr>
          <w:noProof/>
          <w:sz w:val="24"/>
          <w:szCs w:val="24"/>
        </w:rPr>
      </w:pPr>
      <w:r w:rsidRPr="007746D8">
        <w:rPr>
          <w:noProof/>
          <w:sz w:val="24"/>
          <w:szCs w:val="24"/>
          <w:lang w:eastAsia="ko-KR"/>
        </w:rPr>
        <w:drawing>
          <wp:inline distT="0" distB="0" distL="0" distR="0">
            <wp:extent cx="1772967" cy="4381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75338" cy="438736"/>
                    </a:xfrm>
                    <a:prstGeom prst="rect">
                      <a:avLst/>
                    </a:prstGeom>
                    <a:noFill/>
                    <a:ln w="9525">
                      <a:noFill/>
                      <a:miter lim="800000"/>
                      <a:headEnd/>
                      <a:tailEnd/>
                    </a:ln>
                  </pic:spPr>
                </pic:pic>
              </a:graphicData>
            </a:graphic>
          </wp:inline>
        </w:drawing>
      </w:r>
    </w:p>
    <w:p w:rsidR="004B27C1" w:rsidRPr="004B27C1" w:rsidRDefault="004B27C1" w:rsidP="004B27C1">
      <w:pPr>
        <w:rPr>
          <w:bCs/>
          <w:sz w:val="24"/>
          <w:szCs w:val="24"/>
        </w:rPr>
      </w:pPr>
      <w:r w:rsidRPr="004B27C1">
        <w:rPr>
          <w:bCs/>
          <w:sz w:val="24"/>
          <w:szCs w:val="24"/>
        </w:rPr>
        <w:t>Brenda Jones DHSc, RN, MSN, WHNP-BC</w:t>
      </w:r>
    </w:p>
    <w:p w:rsidR="004B27C1" w:rsidRPr="004B27C1" w:rsidRDefault="004B27C1" w:rsidP="004B27C1">
      <w:pPr>
        <w:rPr>
          <w:sz w:val="24"/>
          <w:szCs w:val="24"/>
        </w:rPr>
      </w:pPr>
      <w:r w:rsidRPr="004B27C1">
        <w:rPr>
          <w:sz w:val="24"/>
          <w:szCs w:val="24"/>
        </w:rPr>
        <w:t>Deputy Director</w:t>
      </w:r>
    </w:p>
    <w:p w:rsidR="004B27C1" w:rsidRPr="004B27C1" w:rsidRDefault="004B27C1" w:rsidP="004B27C1">
      <w:pPr>
        <w:rPr>
          <w:sz w:val="24"/>
          <w:szCs w:val="24"/>
        </w:rPr>
      </w:pPr>
      <w:r w:rsidRPr="004B27C1">
        <w:rPr>
          <w:sz w:val="24"/>
          <w:szCs w:val="24"/>
        </w:rPr>
        <w:t xml:space="preserve">Office of Women's Health </w:t>
      </w:r>
    </w:p>
    <w:p w:rsidR="004B27C1" w:rsidRPr="004B27C1" w:rsidRDefault="004B27C1" w:rsidP="004B27C1">
      <w:pPr>
        <w:rPr>
          <w:sz w:val="24"/>
          <w:szCs w:val="24"/>
        </w:rPr>
      </w:pPr>
      <w:r w:rsidRPr="004B27C1">
        <w:rPr>
          <w:sz w:val="24"/>
          <w:szCs w:val="24"/>
        </w:rPr>
        <w:t>Illinois Department of Public Health</w:t>
      </w:r>
    </w:p>
    <w:p w:rsidR="004B27C1" w:rsidRPr="004B27C1" w:rsidRDefault="004B27C1" w:rsidP="004B27C1">
      <w:pPr>
        <w:rPr>
          <w:sz w:val="24"/>
          <w:szCs w:val="24"/>
        </w:rPr>
      </w:pPr>
      <w:r w:rsidRPr="004B27C1">
        <w:rPr>
          <w:sz w:val="24"/>
          <w:szCs w:val="24"/>
        </w:rPr>
        <w:t>535 West Jefferson Street</w:t>
      </w:r>
    </w:p>
    <w:p w:rsidR="004B27C1" w:rsidRPr="004B27C1" w:rsidRDefault="004B27C1" w:rsidP="004B27C1">
      <w:pPr>
        <w:rPr>
          <w:sz w:val="24"/>
          <w:szCs w:val="24"/>
        </w:rPr>
      </w:pPr>
      <w:r w:rsidRPr="004B27C1">
        <w:rPr>
          <w:sz w:val="24"/>
          <w:szCs w:val="24"/>
        </w:rPr>
        <w:t>Springfield, IL 62761</w:t>
      </w:r>
    </w:p>
    <w:p w:rsidR="00BC338F" w:rsidRPr="004E6489" w:rsidRDefault="00BC338F" w:rsidP="00BC338F">
      <w:pPr>
        <w:widowControl w:val="0"/>
        <w:rPr>
          <w:sz w:val="24"/>
          <w:szCs w:val="24"/>
        </w:rPr>
      </w:pPr>
    </w:p>
    <w:p w:rsidR="00BC338F" w:rsidRPr="004E6489" w:rsidRDefault="00BC338F" w:rsidP="00BC338F">
      <w:pPr>
        <w:widowControl w:val="0"/>
        <w:rPr>
          <w:sz w:val="24"/>
          <w:szCs w:val="24"/>
        </w:rPr>
      </w:pPr>
      <w:r w:rsidRPr="004E6489">
        <w:rPr>
          <w:sz w:val="24"/>
          <w:szCs w:val="24"/>
        </w:rPr>
        <w:t>Enclosure</w:t>
      </w:r>
    </w:p>
    <w:p w:rsidR="00BC338F" w:rsidRPr="004E6489" w:rsidRDefault="00BC338F" w:rsidP="00BC338F">
      <w:pPr>
        <w:widowControl w:val="0"/>
        <w:rPr>
          <w:sz w:val="24"/>
          <w:szCs w:val="24"/>
        </w:rPr>
      </w:pPr>
    </w:p>
    <w:p w:rsidR="00BC338F" w:rsidRDefault="008A22EC" w:rsidP="00BC338F">
      <w:pPr>
        <w:widowControl w:val="0"/>
        <w:ind w:left="720" w:hanging="720"/>
        <w:rPr>
          <w:sz w:val="24"/>
          <w:szCs w:val="24"/>
        </w:rPr>
      </w:pPr>
      <w:r w:rsidRPr="004E6489">
        <w:rPr>
          <w:noProof/>
          <w:sz w:val="24"/>
          <w:szCs w:val="24"/>
          <w:lang w:eastAsia="ko-KR"/>
        </w:rPr>
        <w:drawing>
          <wp:anchor distT="0" distB="0" distL="114300" distR="114300" simplePos="0" relativeHeight="251659264" behindDoc="1" locked="1" layoutInCell="1" allowOverlap="1">
            <wp:simplePos x="0" y="0"/>
            <wp:positionH relativeFrom="column">
              <wp:posOffset>228600</wp:posOffset>
            </wp:positionH>
            <wp:positionV relativeFrom="page">
              <wp:posOffset>9262745</wp:posOffset>
            </wp:positionV>
            <wp:extent cx="5486400" cy="542925"/>
            <wp:effectExtent l="19050" t="0" r="0" b="0"/>
            <wp:wrapNone/>
            <wp:docPr id="5" name="Picture 5" descr="letterhead03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03_bottom"/>
                    <pic:cNvPicPr>
                      <a:picLocks noChangeAspect="1" noChangeArrowheads="1"/>
                    </pic:cNvPicPr>
                  </pic:nvPicPr>
                  <pic:blipFill>
                    <a:blip r:embed="rId10" cstate="print"/>
                    <a:srcRect/>
                    <a:stretch>
                      <a:fillRect/>
                    </a:stretch>
                  </pic:blipFill>
                  <pic:spPr bwMode="auto">
                    <a:xfrm>
                      <a:off x="0" y="0"/>
                      <a:ext cx="5486400" cy="542925"/>
                    </a:xfrm>
                    <a:prstGeom prst="rect">
                      <a:avLst/>
                    </a:prstGeom>
                    <a:noFill/>
                    <a:ln w="9525">
                      <a:noFill/>
                      <a:miter lim="800000"/>
                      <a:headEnd/>
                      <a:tailEnd/>
                    </a:ln>
                  </pic:spPr>
                </pic:pic>
              </a:graphicData>
            </a:graphic>
          </wp:anchor>
        </w:drawing>
      </w:r>
      <w:r w:rsidR="00BC338F" w:rsidRPr="004E6489">
        <w:rPr>
          <w:sz w:val="24"/>
          <w:szCs w:val="24"/>
        </w:rPr>
        <w:t>cc:</w:t>
      </w:r>
      <w:r w:rsidR="00657E8A">
        <w:rPr>
          <w:sz w:val="24"/>
          <w:szCs w:val="24"/>
        </w:rPr>
        <w:tab/>
        <w:t>Maureen Pennell Jennings</w:t>
      </w:r>
    </w:p>
    <w:p w:rsidR="0099791B" w:rsidRDefault="0099791B" w:rsidP="00BC338F">
      <w:pPr>
        <w:widowControl w:val="0"/>
        <w:ind w:left="720" w:hanging="720"/>
        <w:rPr>
          <w:sz w:val="24"/>
          <w:szCs w:val="24"/>
        </w:rPr>
      </w:pPr>
    </w:p>
    <w:p w:rsidR="0099791B" w:rsidRPr="004E6489" w:rsidRDefault="0099791B" w:rsidP="00BC338F">
      <w:pPr>
        <w:widowControl w:val="0"/>
        <w:ind w:left="720" w:hanging="720"/>
        <w:rPr>
          <w:sz w:val="24"/>
          <w:szCs w:val="24"/>
        </w:rPr>
      </w:pPr>
    </w:p>
    <w:p w:rsidR="00BC338F" w:rsidRDefault="00BC338F" w:rsidP="00686927"/>
    <w:p w:rsidR="00BC338F" w:rsidRDefault="00BC338F" w:rsidP="00686927"/>
    <w:p w:rsidR="00BC338F" w:rsidRDefault="00BC338F" w:rsidP="00686927"/>
    <w:p w:rsidR="00BC338F" w:rsidRDefault="00BC338F" w:rsidP="00686927"/>
    <w:p w:rsidR="00686927" w:rsidRDefault="000C0700" w:rsidP="00BC338F">
      <w:pPr>
        <w:rPr>
          <w:b/>
          <w:sz w:val="28"/>
        </w:rPr>
      </w:pPr>
      <w:r w:rsidRPr="000C0700">
        <w:rPr>
          <w:noProof/>
        </w:rPr>
        <w:lastRenderedPageBreak/>
        <w:pict>
          <v:shapetype id="_x0000_t202" coordsize="21600,21600" o:spt="202" path="m,l,21600r21600,l21600,xe">
            <v:stroke joinstyle="miter"/>
            <v:path gradientshapeok="t" o:connecttype="rect"/>
          </v:shapetype>
          <v:shape id="_x0000_s1026" type="#_x0000_t202" style="position:absolute;margin-left:277.9pt;margin-top:-52.5pt;width:186.35pt;height:53.95pt;z-index:251656192;mso-width-percent:400;mso-height-percent:200;mso-width-percent:400;mso-height-percent:200;mso-width-relative:margin;mso-height-relative:margin">
            <v:textbox style="mso-next-textbox:#_x0000_s1026;mso-fit-shape-to-text:t">
              <w:txbxContent>
                <w:p w:rsidR="009D71CB" w:rsidRPr="00695054" w:rsidRDefault="009D71CB" w:rsidP="004B54E9">
                  <w:pPr>
                    <w:rPr>
                      <w:color w:val="FF0000"/>
                    </w:rPr>
                  </w:pPr>
                  <w:r>
                    <w:rPr>
                      <w:color w:val="FF0000"/>
                    </w:rPr>
                    <w:t>For</w:t>
                  </w:r>
                  <w:r w:rsidRPr="00695054">
                    <w:rPr>
                      <w:color w:val="FF0000"/>
                    </w:rPr>
                    <w:t xml:space="preserve"> IDPH Use Only</w:t>
                  </w:r>
                </w:p>
                <w:p w:rsidR="009D71CB" w:rsidRDefault="009D71CB" w:rsidP="004B54E9">
                  <w:r>
                    <w:t>Application  No. _______________</w:t>
                  </w:r>
                </w:p>
                <w:p w:rsidR="009D71CB" w:rsidRDefault="009D71CB" w:rsidP="004B54E9"/>
                <w:p w:rsidR="009D71CB" w:rsidRDefault="009D71CB" w:rsidP="004B54E9">
                  <w:r>
                    <w:t>Date Received  ________________</w:t>
                  </w:r>
                </w:p>
              </w:txbxContent>
            </v:textbox>
          </v:shape>
        </w:pict>
      </w:r>
      <w:r w:rsidR="00250BD4">
        <w:object w:dxaOrig="24468" w:dyaOrig="24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pt;height:49.5pt" o:ole="">
            <v:imagedata r:id="rId11" o:title=""/>
          </v:shape>
          <o:OLEObject Type="Embed" ProgID="MSPhotoEd.3" ShapeID="_x0000_i1025" DrawAspect="Content" ObjectID="_1444545886" r:id="rId12"/>
        </w:object>
      </w:r>
      <w:r w:rsidR="00250BD4">
        <w:t xml:space="preserve">   </w:t>
      </w:r>
      <w:r w:rsidR="00250BD4">
        <w:rPr>
          <w:b/>
          <w:sz w:val="28"/>
        </w:rPr>
        <w:t xml:space="preserve">ILLINOIS DEPARTMENT OF PUBLIC HEALTH   </w:t>
      </w:r>
      <w:r w:rsidR="00250BD4">
        <w:object w:dxaOrig="11342" w:dyaOrig="5716">
          <v:shape id="_x0000_i1026" type="#_x0000_t75" style="width:1in;height:37pt" o:ole="">
            <v:imagedata r:id="rId13" o:title=""/>
          </v:shape>
          <o:OLEObject Type="Embed" ProgID="MSPhotoEd.3" ShapeID="_x0000_i1026" DrawAspect="Content" ObjectID="_1444545887" r:id="rId14"/>
        </w:object>
      </w:r>
    </w:p>
    <w:p w:rsidR="00686927" w:rsidRDefault="00686927" w:rsidP="006869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32"/>
          <w:szCs w:val="32"/>
        </w:rPr>
      </w:pPr>
      <w:r w:rsidRPr="005C4B9B">
        <w:rPr>
          <w:b/>
          <w:sz w:val="32"/>
          <w:szCs w:val="32"/>
        </w:rPr>
        <w:t>APPLICATION FOR PUBLIC HEALTH GRANT</w:t>
      </w:r>
    </w:p>
    <w:p w:rsidR="00250BD4" w:rsidRPr="00250BD4" w:rsidRDefault="00250BD4" w:rsidP="006869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250BD4">
        <w:rPr>
          <w:b/>
          <w:sz w:val="24"/>
          <w:szCs w:val="24"/>
        </w:rPr>
        <w:t>Office of</w:t>
      </w:r>
      <w:r w:rsidR="005C4B9B">
        <w:rPr>
          <w:b/>
          <w:sz w:val="24"/>
          <w:szCs w:val="24"/>
        </w:rPr>
        <w:t xml:space="preserve"> Women’s Health </w:t>
      </w:r>
    </w:p>
    <w:p w:rsidR="00AC16E6" w:rsidRPr="00304C2C" w:rsidRDefault="003A71C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rPr>
      </w:pPr>
      <w:r w:rsidRPr="00304C2C">
        <w:rPr>
          <w:b/>
        </w:rPr>
        <w:t>Division of Information and</w:t>
      </w:r>
      <w:r w:rsidR="005C4B9B" w:rsidRPr="00304C2C">
        <w:rPr>
          <w:b/>
        </w:rPr>
        <w:t xml:space="preserve"> Education</w:t>
      </w:r>
      <w:r w:rsidR="00F5459E" w:rsidRPr="00304C2C">
        <w:rPr>
          <w:b/>
        </w:rPr>
        <w:t>/</w:t>
      </w:r>
      <w:r w:rsidR="00304C2C" w:rsidRPr="00304C2C">
        <w:rPr>
          <w:b/>
        </w:rPr>
        <w:t xml:space="preserve">Carolyn Adams </w:t>
      </w:r>
      <w:r w:rsidR="008F6795" w:rsidRPr="00304C2C">
        <w:rPr>
          <w:b/>
        </w:rPr>
        <w:t>Ticket for the Cure Community Grant</w:t>
      </w:r>
      <w:r w:rsidR="00F5459E" w:rsidRPr="00304C2C">
        <w:rPr>
          <w:b/>
        </w:rPr>
        <w:t xml:space="preserve"> Program</w:t>
      </w:r>
    </w:p>
    <w:p w:rsidR="003D0791" w:rsidRDefault="003D0791"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p>
    <w:p w:rsidR="003D0791" w:rsidRPr="00A55153" w:rsidRDefault="003D0791" w:rsidP="001A4841">
      <w:pPr>
        <w:jc w:val="center"/>
      </w:pPr>
      <w:r w:rsidRPr="00A55153">
        <w:t>The Office of W</w:t>
      </w:r>
      <w:r w:rsidR="008F6795">
        <w:t xml:space="preserve">omen’s Health will be offering community grant programs </w:t>
      </w:r>
      <w:r w:rsidR="002B3F2A">
        <w:t>during fiscal year 201</w:t>
      </w:r>
      <w:r w:rsidR="007746D8">
        <w:t>4</w:t>
      </w:r>
      <w:r w:rsidR="008F6795">
        <w:t>/2015</w:t>
      </w:r>
      <w:r w:rsidRPr="00A55153">
        <w:t>.  These grants will be</w:t>
      </w:r>
      <w:r w:rsidR="00EA3E8E">
        <w:t xml:space="preserve"> for 18</w:t>
      </w:r>
      <w:r w:rsidR="002B3F2A">
        <w:t xml:space="preserve"> months </w:t>
      </w:r>
      <w:r w:rsidR="008774B5">
        <w:t>(</w:t>
      </w:r>
      <w:r w:rsidR="008F6795">
        <w:t>January</w:t>
      </w:r>
      <w:r w:rsidR="008774B5">
        <w:t xml:space="preserve"> 1, 201</w:t>
      </w:r>
      <w:r w:rsidR="008F6795">
        <w:t>4</w:t>
      </w:r>
      <w:r w:rsidR="008774B5">
        <w:t xml:space="preserve"> through </w:t>
      </w:r>
      <w:r w:rsidR="003D194D">
        <w:t>June</w:t>
      </w:r>
      <w:r w:rsidR="008774B5">
        <w:t xml:space="preserve"> 30, 201</w:t>
      </w:r>
      <w:r w:rsidR="008F6795">
        <w:t>5</w:t>
      </w:r>
      <w:r w:rsidRPr="00A55153">
        <w:t>).</w:t>
      </w:r>
      <w:r>
        <w:t xml:space="preserve"> </w:t>
      </w:r>
      <w:r w:rsidR="002B3F2A">
        <w:t xml:space="preserve"> </w:t>
      </w:r>
      <w:r>
        <w:t>Descriptions of the prog</w:t>
      </w:r>
      <w:r w:rsidR="002021B8">
        <w:t xml:space="preserve">rams/projects begin on </w:t>
      </w:r>
      <w:r w:rsidR="003A71C7">
        <w:t>P</w:t>
      </w:r>
      <w:r w:rsidR="002E7D49">
        <w:t>age</w:t>
      </w:r>
      <w:r w:rsidR="00C632A4">
        <w:t xml:space="preserve"> </w:t>
      </w:r>
      <w:r w:rsidR="002E7D49">
        <w:t>15</w:t>
      </w:r>
      <w:r>
        <w:t xml:space="preserve"> of this application.</w:t>
      </w:r>
    </w:p>
    <w:p w:rsidR="005059DA" w:rsidRDefault="005059D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9"/>
        <w:gridCol w:w="6009"/>
      </w:tblGrid>
      <w:tr w:rsidR="00FE7A34" w:rsidTr="00F5459E">
        <w:tc>
          <w:tcPr>
            <w:tcW w:w="9558" w:type="dxa"/>
            <w:gridSpan w:val="2"/>
            <w:shd w:val="clear" w:color="auto" w:fill="D9D9D9"/>
          </w:tcPr>
          <w:p w:rsidR="00FE7A34" w:rsidRPr="00F5459E" w:rsidRDefault="0077734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F5459E">
              <w:rPr>
                <w:b/>
                <w:sz w:val="24"/>
                <w:szCs w:val="24"/>
              </w:rPr>
              <w:t xml:space="preserve">Section 1.  </w:t>
            </w:r>
            <w:r w:rsidR="00FE7A34" w:rsidRPr="00F5459E">
              <w:rPr>
                <w:b/>
                <w:sz w:val="24"/>
                <w:szCs w:val="24"/>
              </w:rPr>
              <w:t>APPLICANT INFORMATION</w:t>
            </w:r>
          </w:p>
          <w:p w:rsidR="00FE7A34" w:rsidRDefault="00FE7A3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A164B" w:rsidTr="00F5459E">
        <w:tc>
          <w:tcPr>
            <w:tcW w:w="3549" w:type="dxa"/>
          </w:tcPr>
          <w:p w:rsidR="00CA164B" w:rsidRPr="00F5459E" w:rsidRDefault="00FE7A3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 xml:space="preserve">Legal Name of </w:t>
            </w:r>
            <w:r w:rsidR="00CA164B" w:rsidRPr="00F5459E">
              <w:rPr>
                <w:b/>
                <w:szCs w:val="24"/>
              </w:rPr>
              <w:t>Applicant:</w:t>
            </w:r>
          </w:p>
          <w:p w:rsidR="00FE7A34" w:rsidRPr="00F5459E" w:rsidRDefault="00FE7A3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r w:rsidRPr="00F5459E">
              <w:rPr>
                <w:i/>
                <w:szCs w:val="24"/>
              </w:rPr>
              <w:t>(Attach copy of W-9)</w:t>
            </w:r>
          </w:p>
        </w:tc>
        <w:tc>
          <w:tcPr>
            <w:tcW w:w="6009" w:type="dxa"/>
          </w:tcPr>
          <w:p w:rsidR="00CA164B" w:rsidRDefault="00CA164B"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A164B" w:rsidTr="00F5459E">
        <w:tc>
          <w:tcPr>
            <w:tcW w:w="3549" w:type="dxa"/>
          </w:tcPr>
          <w:p w:rsidR="00CA164B" w:rsidRPr="00F5459E" w:rsidRDefault="00E7750A"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 xml:space="preserve">Name </w:t>
            </w:r>
            <w:r w:rsidR="008F2DF2" w:rsidRPr="00F5459E">
              <w:rPr>
                <w:b/>
                <w:szCs w:val="24"/>
              </w:rPr>
              <w:t xml:space="preserve">and Title </w:t>
            </w:r>
            <w:r w:rsidR="00B770ED" w:rsidRPr="00F5459E">
              <w:rPr>
                <w:b/>
                <w:szCs w:val="24"/>
              </w:rPr>
              <w:t xml:space="preserve">of </w:t>
            </w:r>
            <w:r w:rsidR="008F2DF2" w:rsidRPr="00F5459E">
              <w:rPr>
                <w:b/>
                <w:szCs w:val="24"/>
              </w:rPr>
              <w:t>Chief Officer</w:t>
            </w:r>
            <w:r w:rsidR="00CA164B" w:rsidRPr="00F5459E">
              <w:rPr>
                <w:b/>
                <w:szCs w:val="24"/>
              </w:rPr>
              <w:t>:</w:t>
            </w:r>
          </w:p>
          <w:p w:rsidR="008F2DF2" w:rsidRPr="00F5459E" w:rsidRDefault="008F2DF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r w:rsidRPr="00F5459E">
              <w:rPr>
                <w:b/>
                <w:i/>
                <w:szCs w:val="24"/>
              </w:rPr>
              <w:t>(</w:t>
            </w:r>
            <w:r w:rsidRPr="00F5459E">
              <w:rPr>
                <w:i/>
                <w:szCs w:val="24"/>
              </w:rPr>
              <w:t>If more than one, attach a list of all officers)</w:t>
            </w:r>
          </w:p>
        </w:tc>
        <w:tc>
          <w:tcPr>
            <w:tcW w:w="6009" w:type="dxa"/>
            <w:tcBorders>
              <w:bottom w:val="single" w:sz="4" w:space="0" w:color="auto"/>
            </w:tcBorders>
          </w:tcPr>
          <w:p w:rsidR="00CA164B" w:rsidRDefault="008F2DF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Name:</w:t>
            </w:r>
          </w:p>
          <w:p w:rsidR="008F2DF2" w:rsidRDefault="008F2DF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Title:</w:t>
            </w:r>
          </w:p>
          <w:p w:rsidR="008F2DF2" w:rsidRDefault="008F2DF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Address:</w:t>
            </w:r>
          </w:p>
          <w:p w:rsidR="008F2DF2" w:rsidRDefault="008F2DF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Phone:</w:t>
            </w:r>
          </w:p>
          <w:p w:rsidR="008F2DF2" w:rsidRDefault="008F2DF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Fax:</w:t>
            </w:r>
          </w:p>
          <w:p w:rsidR="00250BD4" w:rsidRDefault="008F2DF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E-mail:</w:t>
            </w:r>
          </w:p>
        </w:tc>
      </w:tr>
      <w:tr w:rsidR="00CA164B" w:rsidTr="00F5459E">
        <w:tc>
          <w:tcPr>
            <w:tcW w:w="3549" w:type="dxa"/>
            <w:tcBorders>
              <w:bottom w:val="nil"/>
            </w:tcBorders>
          </w:tcPr>
          <w:p w:rsidR="00CA164B" w:rsidRPr="00F5459E" w:rsidRDefault="00E7750A"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Applicant A</w:t>
            </w:r>
            <w:r w:rsidR="00CA164B" w:rsidRPr="00F5459E">
              <w:rPr>
                <w:b/>
                <w:szCs w:val="24"/>
              </w:rPr>
              <w:t>ddress:</w:t>
            </w:r>
          </w:p>
        </w:tc>
        <w:tc>
          <w:tcPr>
            <w:tcW w:w="6009" w:type="dxa"/>
            <w:tcBorders>
              <w:bottom w:val="dotted" w:sz="4" w:space="0" w:color="auto"/>
            </w:tcBorders>
          </w:tcPr>
          <w:p w:rsidR="00CA164B" w:rsidRDefault="00CA164B"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50BD4" w:rsidRDefault="00250BD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A164B" w:rsidTr="00F5459E">
        <w:tc>
          <w:tcPr>
            <w:tcW w:w="3549" w:type="dxa"/>
            <w:tcBorders>
              <w:top w:val="nil"/>
              <w:bottom w:val="nil"/>
            </w:tcBorders>
          </w:tcPr>
          <w:p w:rsidR="00633230" w:rsidRPr="00F5459E" w:rsidRDefault="003A71C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City, State, ZIP</w:t>
            </w:r>
            <w:r w:rsidR="00CA164B" w:rsidRPr="00F5459E">
              <w:rPr>
                <w:b/>
                <w:szCs w:val="24"/>
              </w:rPr>
              <w:t xml:space="preserve"> Code:</w:t>
            </w:r>
          </w:p>
        </w:tc>
        <w:tc>
          <w:tcPr>
            <w:tcW w:w="6009" w:type="dxa"/>
            <w:tcBorders>
              <w:top w:val="dotted" w:sz="4" w:space="0" w:color="auto"/>
              <w:bottom w:val="dotted" w:sz="4" w:space="0" w:color="auto"/>
            </w:tcBorders>
          </w:tcPr>
          <w:p w:rsidR="00CA164B" w:rsidRDefault="00CA164B"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50BD4" w:rsidRDefault="00250BD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A164B" w:rsidTr="00F5459E">
        <w:tc>
          <w:tcPr>
            <w:tcW w:w="3549" w:type="dxa"/>
            <w:tcBorders>
              <w:top w:val="nil"/>
              <w:bottom w:val="nil"/>
            </w:tcBorders>
          </w:tcPr>
          <w:p w:rsidR="00CA164B" w:rsidRPr="00F5459E" w:rsidRDefault="00CA164B"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Telephone:</w:t>
            </w:r>
          </w:p>
        </w:tc>
        <w:tc>
          <w:tcPr>
            <w:tcW w:w="6009" w:type="dxa"/>
            <w:tcBorders>
              <w:top w:val="dotted" w:sz="4" w:space="0" w:color="auto"/>
              <w:bottom w:val="dotted" w:sz="4" w:space="0" w:color="auto"/>
            </w:tcBorders>
          </w:tcPr>
          <w:p w:rsidR="00CA164B" w:rsidRDefault="00CA164B"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50BD4" w:rsidRDefault="00250BD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A164B" w:rsidTr="00F5459E">
        <w:tc>
          <w:tcPr>
            <w:tcW w:w="3549" w:type="dxa"/>
            <w:tcBorders>
              <w:top w:val="nil"/>
              <w:bottom w:val="nil"/>
            </w:tcBorders>
          </w:tcPr>
          <w:p w:rsidR="00CA164B" w:rsidRPr="00F5459E" w:rsidRDefault="00CA164B"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Fax:</w:t>
            </w:r>
          </w:p>
        </w:tc>
        <w:tc>
          <w:tcPr>
            <w:tcW w:w="6009" w:type="dxa"/>
            <w:tcBorders>
              <w:top w:val="dotted" w:sz="4" w:space="0" w:color="auto"/>
              <w:bottom w:val="dotted" w:sz="4" w:space="0" w:color="auto"/>
            </w:tcBorders>
          </w:tcPr>
          <w:p w:rsidR="00CA164B" w:rsidRDefault="00CA164B"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50BD4" w:rsidRDefault="00250BD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A164B" w:rsidTr="00F5459E">
        <w:tc>
          <w:tcPr>
            <w:tcW w:w="3549" w:type="dxa"/>
            <w:tcBorders>
              <w:top w:val="nil"/>
            </w:tcBorders>
          </w:tcPr>
          <w:p w:rsidR="00CA164B" w:rsidRPr="00F5459E" w:rsidRDefault="0047380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E-m</w:t>
            </w:r>
            <w:r w:rsidR="00CA164B" w:rsidRPr="00F5459E">
              <w:rPr>
                <w:b/>
                <w:szCs w:val="24"/>
              </w:rPr>
              <w:t>ail:</w:t>
            </w:r>
          </w:p>
        </w:tc>
        <w:tc>
          <w:tcPr>
            <w:tcW w:w="6009" w:type="dxa"/>
            <w:tcBorders>
              <w:top w:val="dotted" w:sz="4" w:space="0" w:color="auto"/>
            </w:tcBorders>
          </w:tcPr>
          <w:p w:rsidR="00CA164B" w:rsidRDefault="00CA164B"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50BD4" w:rsidRDefault="00250BD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25687" w:rsidTr="00F5459E">
        <w:tc>
          <w:tcPr>
            <w:tcW w:w="3549" w:type="dxa"/>
          </w:tcPr>
          <w:p w:rsidR="00B25687" w:rsidRPr="00F5459E" w:rsidRDefault="00473806" w:rsidP="0047380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Webs</w:t>
            </w:r>
            <w:r w:rsidR="00B25687" w:rsidRPr="00F5459E">
              <w:rPr>
                <w:b/>
                <w:szCs w:val="24"/>
              </w:rPr>
              <w:t>ite:</w:t>
            </w:r>
          </w:p>
        </w:tc>
        <w:tc>
          <w:tcPr>
            <w:tcW w:w="6009" w:type="dxa"/>
          </w:tcPr>
          <w:p w:rsidR="00B25687" w:rsidRDefault="00B2568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50BD4" w:rsidRDefault="00250BD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bl>
    <w:p w:rsidR="0068752C" w:rsidRDefault="0068752C" w:rsidP="0068752C">
      <w:pPr>
        <w:ind w:left="3600" w:hanging="3600"/>
      </w:pPr>
    </w:p>
    <w:p w:rsidR="0068752C" w:rsidRPr="0068752C" w:rsidRDefault="0068752C" w:rsidP="0068752C">
      <w:pPr>
        <w:ind w:left="3600" w:hanging="3600"/>
        <w:jc w:val="both"/>
        <w:rPr>
          <w:sz w:val="22"/>
          <w:szCs w:val="22"/>
        </w:rPr>
      </w:pPr>
      <w:r w:rsidRPr="0068752C">
        <w:rPr>
          <w:b/>
          <w:sz w:val="22"/>
          <w:szCs w:val="22"/>
          <w:u w:val="single"/>
        </w:rPr>
        <w:t>Applications must be received no later than</w:t>
      </w:r>
    </w:p>
    <w:p w:rsidR="0068752C" w:rsidRDefault="0068752C" w:rsidP="0068752C">
      <w:pPr>
        <w:rPr>
          <w:b/>
          <w:sz w:val="22"/>
          <w:szCs w:val="22"/>
        </w:rPr>
      </w:pPr>
      <w:r w:rsidRPr="0068752C">
        <w:rPr>
          <w:sz w:val="22"/>
          <w:szCs w:val="22"/>
        </w:rPr>
        <w:t>*</w:t>
      </w:r>
      <w:r w:rsidRPr="0068752C">
        <w:rPr>
          <w:sz w:val="22"/>
          <w:szCs w:val="22"/>
        </w:rPr>
        <w:tab/>
      </w:r>
      <w:r w:rsidRPr="005A2B2F">
        <w:rPr>
          <w:b/>
          <w:sz w:val="22"/>
          <w:szCs w:val="22"/>
        </w:rPr>
        <w:t xml:space="preserve">5 p.m. </w:t>
      </w:r>
      <w:r w:rsidR="008C5AB8" w:rsidRPr="0080643C">
        <w:rPr>
          <w:b/>
          <w:sz w:val="22"/>
          <w:szCs w:val="22"/>
        </w:rPr>
        <w:t>–</w:t>
      </w:r>
      <w:r w:rsidRPr="0080643C">
        <w:rPr>
          <w:b/>
          <w:sz w:val="22"/>
          <w:szCs w:val="22"/>
        </w:rPr>
        <w:t xml:space="preserve"> </w:t>
      </w:r>
      <w:r w:rsidR="008774B5" w:rsidRPr="0080643C">
        <w:rPr>
          <w:b/>
          <w:sz w:val="22"/>
          <w:szCs w:val="22"/>
        </w:rPr>
        <w:t>Mond</w:t>
      </w:r>
      <w:r w:rsidR="00213640">
        <w:rPr>
          <w:b/>
          <w:sz w:val="22"/>
          <w:szCs w:val="22"/>
        </w:rPr>
        <w:t xml:space="preserve">ay, </w:t>
      </w:r>
      <w:r w:rsidR="00304C2C">
        <w:rPr>
          <w:b/>
          <w:sz w:val="22"/>
          <w:szCs w:val="22"/>
        </w:rPr>
        <w:t>November 25, 2013</w:t>
      </w:r>
    </w:p>
    <w:p w:rsidR="0068752C" w:rsidRPr="0068752C" w:rsidRDefault="0068752C" w:rsidP="0068752C">
      <w:pPr>
        <w:rPr>
          <w:b/>
          <w:sz w:val="22"/>
          <w:szCs w:val="22"/>
        </w:rPr>
      </w:pPr>
    </w:p>
    <w:p w:rsidR="0068752C" w:rsidRPr="0068752C" w:rsidRDefault="0068752C" w:rsidP="0068752C">
      <w:pPr>
        <w:rPr>
          <w:b/>
          <w:sz w:val="22"/>
          <w:szCs w:val="22"/>
        </w:rPr>
      </w:pPr>
    </w:p>
    <w:p w:rsidR="0068752C" w:rsidRPr="0068752C" w:rsidRDefault="0068752C" w:rsidP="0068752C">
      <w:pPr>
        <w:rPr>
          <w:b/>
          <w:sz w:val="22"/>
          <w:szCs w:val="22"/>
          <w:u w:val="single"/>
        </w:rPr>
      </w:pPr>
      <w:bookmarkStart w:id="0" w:name="OLE_LINK5"/>
      <w:bookmarkStart w:id="1" w:name="OLE_LINK6"/>
      <w:r w:rsidRPr="0068752C">
        <w:rPr>
          <w:b/>
          <w:sz w:val="22"/>
          <w:szCs w:val="22"/>
          <w:u w:val="single"/>
        </w:rPr>
        <w:t>Applications may be mailed or delivered to:</w:t>
      </w:r>
    </w:p>
    <w:p w:rsidR="0068752C" w:rsidRPr="0068752C" w:rsidRDefault="0068752C" w:rsidP="0068752C">
      <w:pPr>
        <w:rPr>
          <w:b/>
          <w:sz w:val="22"/>
          <w:szCs w:val="22"/>
        </w:rPr>
      </w:pPr>
      <w:r w:rsidRPr="0068752C">
        <w:rPr>
          <w:b/>
          <w:sz w:val="22"/>
          <w:szCs w:val="22"/>
        </w:rPr>
        <w:t>*</w:t>
      </w:r>
      <w:r w:rsidRPr="0068752C">
        <w:rPr>
          <w:b/>
          <w:sz w:val="22"/>
          <w:szCs w:val="22"/>
        </w:rPr>
        <w:tab/>
        <w:t>535 W. Jefferson St., First Floor</w:t>
      </w:r>
    </w:p>
    <w:p w:rsidR="0068752C" w:rsidRPr="0068752C" w:rsidRDefault="0068752C" w:rsidP="0068752C">
      <w:pPr>
        <w:rPr>
          <w:b/>
          <w:sz w:val="22"/>
          <w:szCs w:val="22"/>
        </w:rPr>
      </w:pPr>
      <w:r w:rsidRPr="0068752C">
        <w:rPr>
          <w:b/>
          <w:sz w:val="22"/>
          <w:szCs w:val="22"/>
        </w:rPr>
        <w:tab/>
        <w:t>Springfield, IL 62761</w:t>
      </w:r>
    </w:p>
    <w:p w:rsidR="0068752C" w:rsidRPr="0068752C" w:rsidRDefault="0068752C" w:rsidP="0068752C">
      <w:pPr>
        <w:rPr>
          <w:b/>
          <w:sz w:val="22"/>
          <w:szCs w:val="22"/>
        </w:rPr>
      </w:pPr>
      <w:r w:rsidRPr="0068752C">
        <w:rPr>
          <w:b/>
          <w:sz w:val="22"/>
          <w:szCs w:val="22"/>
        </w:rPr>
        <w:t>*</w:t>
      </w:r>
      <w:r w:rsidRPr="0068752C">
        <w:rPr>
          <w:b/>
          <w:sz w:val="22"/>
          <w:szCs w:val="22"/>
        </w:rPr>
        <w:tab/>
        <w:t>Fax copies will not be accepted</w:t>
      </w:r>
    </w:p>
    <w:p w:rsidR="0068752C" w:rsidRDefault="0068752C" w:rsidP="0068752C">
      <w:pPr>
        <w:rPr>
          <w:b/>
          <w:sz w:val="22"/>
          <w:szCs w:val="22"/>
        </w:rPr>
      </w:pPr>
      <w:r w:rsidRPr="0068752C">
        <w:rPr>
          <w:b/>
          <w:sz w:val="22"/>
          <w:szCs w:val="22"/>
        </w:rPr>
        <w:t>*</w:t>
      </w:r>
      <w:r w:rsidRPr="0068752C">
        <w:rPr>
          <w:b/>
          <w:sz w:val="22"/>
          <w:szCs w:val="22"/>
        </w:rPr>
        <w:tab/>
        <w:t xml:space="preserve">Submit </w:t>
      </w:r>
      <w:r w:rsidR="003A71C7">
        <w:rPr>
          <w:b/>
          <w:sz w:val="22"/>
          <w:szCs w:val="22"/>
          <w:u w:val="single"/>
        </w:rPr>
        <w:t>one signed original and three</w:t>
      </w:r>
      <w:r w:rsidRPr="0068752C">
        <w:rPr>
          <w:b/>
          <w:sz w:val="22"/>
          <w:szCs w:val="22"/>
          <w:u w:val="single"/>
        </w:rPr>
        <w:t xml:space="preserve"> photocopies</w:t>
      </w:r>
      <w:r w:rsidRPr="0068752C">
        <w:rPr>
          <w:b/>
          <w:sz w:val="22"/>
          <w:szCs w:val="22"/>
        </w:rPr>
        <w:t xml:space="preserve"> of the application</w:t>
      </w:r>
      <w:r w:rsidR="003A71C7">
        <w:rPr>
          <w:b/>
          <w:sz w:val="22"/>
          <w:szCs w:val="22"/>
        </w:rPr>
        <w:t>.</w:t>
      </w:r>
      <w:r w:rsidRPr="0068752C">
        <w:rPr>
          <w:b/>
          <w:sz w:val="22"/>
          <w:szCs w:val="22"/>
        </w:rPr>
        <w:t xml:space="preserve"> </w:t>
      </w:r>
    </w:p>
    <w:bookmarkEnd w:id="0"/>
    <w:bookmarkEnd w:id="1"/>
    <w:p w:rsidR="0068752C" w:rsidRDefault="0068752C" w:rsidP="0068752C">
      <w:pPr>
        <w:rPr>
          <w:b/>
          <w:sz w:val="22"/>
          <w:szCs w:val="22"/>
        </w:rPr>
      </w:pPr>
    </w:p>
    <w:p w:rsidR="0068752C" w:rsidRPr="007746D8" w:rsidRDefault="007746D8" w:rsidP="007746D8">
      <w:pPr>
        <w:jc w:val="center"/>
        <w:rPr>
          <w:b/>
          <w:sz w:val="28"/>
          <w:szCs w:val="28"/>
        </w:rPr>
      </w:pPr>
      <w:r>
        <w:rPr>
          <w:b/>
          <w:sz w:val="28"/>
          <w:szCs w:val="28"/>
        </w:rPr>
        <w:t>*</w:t>
      </w:r>
      <w:r w:rsidRPr="008F6795">
        <w:rPr>
          <w:b/>
          <w:sz w:val="26"/>
          <w:szCs w:val="26"/>
        </w:rPr>
        <w:t xml:space="preserve">Please also email a PDF of your application </w:t>
      </w:r>
      <w:r w:rsidRPr="00F455A0">
        <w:rPr>
          <w:b/>
          <w:sz w:val="26"/>
          <w:szCs w:val="26"/>
        </w:rPr>
        <w:t xml:space="preserve">to </w:t>
      </w:r>
      <w:hyperlink r:id="rId15" w:history="1">
        <w:r w:rsidR="008F6795" w:rsidRPr="00F455A0">
          <w:rPr>
            <w:rStyle w:val="Hyperlink"/>
            <w:b/>
            <w:sz w:val="26"/>
            <w:szCs w:val="26"/>
          </w:rPr>
          <w:t>maureen.jennings@illinois.gov</w:t>
        </w:r>
      </w:hyperlink>
      <w:r w:rsidRPr="00F455A0">
        <w:rPr>
          <w:b/>
          <w:sz w:val="26"/>
          <w:szCs w:val="26"/>
        </w:rPr>
        <w:t>*</w:t>
      </w:r>
    </w:p>
    <w:p w:rsidR="007746D8" w:rsidRDefault="007746D8" w:rsidP="0068752C">
      <w:pPr>
        <w:rPr>
          <w:b/>
          <w:sz w:val="22"/>
          <w:szCs w:val="22"/>
        </w:rPr>
      </w:pPr>
    </w:p>
    <w:p w:rsidR="0068752C" w:rsidRDefault="0068752C" w:rsidP="0068752C">
      <w:pPr>
        <w:rPr>
          <w:b/>
          <w:sz w:val="22"/>
          <w:szCs w:val="22"/>
        </w:rPr>
      </w:pPr>
    </w:p>
    <w:p w:rsidR="003A71C7" w:rsidRDefault="003A71C7" w:rsidP="0068752C">
      <w:pPr>
        <w:rPr>
          <w:b/>
          <w:sz w:val="22"/>
          <w:szCs w:val="22"/>
        </w:rPr>
      </w:pPr>
    </w:p>
    <w:p w:rsidR="004B27C1" w:rsidRPr="0068752C" w:rsidRDefault="004B27C1" w:rsidP="0068752C">
      <w:pPr>
        <w:rPr>
          <w:b/>
          <w:sz w:val="22"/>
          <w:szCs w:val="22"/>
        </w:rPr>
      </w:pPr>
    </w:p>
    <w:p w:rsidR="00633230" w:rsidRDefault="00633230">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Cs w:val="24"/>
        </w:rPr>
      </w:pPr>
    </w:p>
    <w:p w:rsidR="008C5AB8" w:rsidRDefault="008C5AB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9"/>
        <w:gridCol w:w="22"/>
        <w:gridCol w:w="778"/>
        <w:gridCol w:w="2624"/>
        <w:gridCol w:w="3385"/>
        <w:gridCol w:w="18"/>
      </w:tblGrid>
      <w:tr w:rsidR="00633230" w:rsidTr="00F5459E">
        <w:trPr>
          <w:gridAfter w:val="1"/>
          <w:wAfter w:w="18" w:type="dxa"/>
        </w:trPr>
        <w:tc>
          <w:tcPr>
            <w:tcW w:w="9558" w:type="dxa"/>
            <w:gridSpan w:val="5"/>
            <w:shd w:val="clear" w:color="auto" w:fill="D9D9D9"/>
          </w:tcPr>
          <w:p w:rsidR="00633230" w:rsidRPr="00F5459E" w:rsidRDefault="0077734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F5459E">
              <w:rPr>
                <w:b/>
                <w:sz w:val="24"/>
                <w:szCs w:val="24"/>
              </w:rPr>
              <w:lastRenderedPageBreak/>
              <w:t xml:space="preserve">Section 2.  </w:t>
            </w:r>
            <w:r w:rsidR="00633230" w:rsidRPr="00F5459E">
              <w:rPr>
                <w:b/>
                <w:sz w:val="24"/>
                <w:szCs w:val="24"/>
              </w:rPr>
              <w:t>APPLICANT GRANT HISTORY</w:t>
            </w:r>
          </w:p>
          <w:p w:rsidR="00633230" w:rsidRDefault="00633230"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33230" w:rsidTr="00F5459E">
        <w:trPr>
          <w:gridAfter w:val="1"/>
          <w:wAfter w:w="18" w:type="dxa"/>
        </w:trPr>
        <w:tc>
          <w:tcPr>
            <w:tcW w:w="2749" w:type="dxa"/>
          </w:tcPr>
          <w:p w:rsidR="00633230" w:rsidRPr="00F5459E" w:rsidRDefault="003A71C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Description of applicant o</w:t>
            </w:r>
            <w:r w:rsidR="00633230" w:rsidRPr="00F5459E">
              <w:rPr>
                <w:b/>
                <w:szCs w:val="24"/>
              </w:rPr>
              <w:t>rganization:</w:t>
            </w:r>
          </w:p>
          <w:p w:rsidR="00633230" w:rsidRPr="00F5459E" w:rsidRDefault="00250BD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r w:rsidRPr="00F5459E">
              <w:rPr>
                <w:i/>
                <w:szCs w:val="24"/>
              </w:rPr>
              <w:t>(200 Character Maximum)</w:t>
            </w:r>
          </w:p>
          <w:p w:rsidR="00250BD4" w:rsidRPr="00F5459E" w:rsidRDefault="00250BD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p w:rsidR="00250BD4" w:rsidRPr="00F5459E" w:rsidRDefault="00250BD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p w:rsidR="00250BD4" w:rsidRDefault="00250BD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p w:rsidR="0068752C"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p w:rsidR="0068752C" w:rsidRPr="00F5459E"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p w:rsidR="00633230" w:rsidRPr="00F5459E" w:rsidRDefault="00633230"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tc>
        <w:tc>
          <w:tcPr>
            <w:tcW w:w="6809" w:type="dxa"/>
            <w:gridSpan w:val="4"/>
          </w:tcPr>
          <w:p w:rsidR="00633230" w:rsidRDefault="00633230"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33230" w:rsidTr="00F5459E">
        <w:trPr>
          <w:gridAfter w:val="1"/>
          <w:wAfter w:w="18" w:type="dxa"/>
        </w:trPr>
        <w:tc>
          <w:tcPr>
            <w:tcW w:w="2749" w:type="dxa"/>
          </w:tcPr>
          <w:p w:rsidR="00633230" w:rsidRPr="00F5459E" w:rsidRDefault="00633230"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 xml:space="preserve">Has this </w:t>
            </w:r>
            <w:r w:rsidR="00025878">
              <w:rPr>
                <w:b/>
                <w:szCs w:val="24"/>
              </w:rPr>
              <w:t>a</w:t>
            </w:r>
            <w:r w:rsidR="009A43DA" w:rsidRPr="00F5459E">
              <w:rPr>
                <w:b/>
                <w:szCs w:val="24"/>
              </w:rPr>
              <w:t>pplicant</w:t>
            </w:r>
            <w:r w:rsidRPr="00F5459E">
              <w:rPr>
                <w:b/>
                <w:szCs w:val="24"/>
              </w:rPr>
              <w:t xml:space="preserve"> received a </w:t>
            </w:r>
            <w:bookmarkStart w:id="2" w:name="OLE_LINK8"/>
            <w:bookmarkStart w:id="3" w:name="OLE_LINK9"/>
            <w:r w:rsidRPr="00F5459E">
              <w:rPr>
                <w:b/>
                <w:szCs w:val="24"/>
              </w:rPr>
              <w:t xml:space="preserve">grant from the </w:t>
            </w:r>
            <w:r w:rsidR="00D536A6" w:rsidRPr="00F5459E">
              <w:rPr>
                <w:b/>
                <w:szCs w:val="24"/>
              </w:rPr>
              <w:t xml:space="preserve">federal government or the </w:t>
            </w:r>
            <w:r w:rsidR="00025878">
              <w:rPr>
                <w:b/>
                <w:szCs w:val="24"/>
              </w:rPr>
              <w:t>s</w:t>
            </w:r>
            <w:r w:rsidRPr="00F5459E">
              <w:rPr>
                <w:b/>
                <w:szCs w:val="24"/>
              </w:rPr>
              <w:t>ta</w:t>
            </w:r>
            <w:r w:rsidR="00025878">
              <w:rPr>
                <w:b/>
                <w:szCs w:val="24"/>
              </w:rPr>
              <w:t>te of Illinois within the last three</w:t>
            </w:r>
            <w:r w:rsidRPr="00F5459E">
              <w:rPr>
                <w:b/>
                <w:szCs w:val="24"/>
              </w:rPr>
              <w:t xml:space="preserve"> years?</w:t>
            </w:r>
          </w:p>
          <w:bookmarkEnd w:id="2"/>
          <w:bookmarkEnd w:id="3"/>
          <w:p w:rsidR="00BE12AF" w:rsidRPr="00F5459E"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If yes, provide the following:</w:t>
            </w:r>
          </w:p>
          <w:p w:rsidR="00633230" w:rsidRPr="00F5459E"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r w:rsidRPr="00F5459E">
              <w:rPr>
                <w:i/>
                <w:szCs w:val="24"/>
              </w:rPr>
              <w:t>(Add additional rows if needed)</w:t>
            </w:r>
          </w:p>
        </w:tc>
        <w:tc>
          <w:tcPr>
            <w:tcW w:w="6809" w:type="dxa"/>
            <w:gridSpan w:val="4"/>
          </w:tcPr>
          <w:p w:rsidR="00633230" w:rsidRDefault="00633230"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E12AF" w:rsidRPr="00F5459E"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F5459E">
              <w:sym w:font="Wingdings" w:char="F0A8"/>
            </w:r>
            <w:r w:rsidRPr="00BE12AF">
              <w:t xml:space="preserve"> </w:t>
            </w:r>
            <w:r w:rsidRPr="00F5459E">
              <w:rPr>
                <w:b/>
              </w:rPr>
              <w:t xml:space="preserve">    YES               </w:t>
            </w:r>
            <w:r w:rsidRPr="00F5459E">
              <w:sym w:font="Wingdings" w:char="F0A8"/>
            </w:r>
            <w:r w:rsidRPr="00F5459E">
              <w:rPr>
                <w:b/>
              </w:rPr>
              <w:t xml:space="preserve">     NO</w:t>
            </w:r>
          </w:p>
          <w:p w:rsidR="00BE12AF" w:rsidRPr="00F5459E"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E12AF" w:rsidRPr="00F5459E"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E12AF" w:rsidRPr="00F5459E"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E12AF"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Agency providing grant funding:</w:t>
            </w:r>
          </w:p>
          <w:p w:rsidR="008F2DF2" w:rsidRDefault="00025878"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Grant n</w:t>
            </w:r>
            <w:r w:rsidR="008F2DF2">
              <w:t>umber:</w:t>
            </w:r>
          </w:p>
          <w:p w:rsidR="00BE12AF" w:rsidRDefault="00025878"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Grant a</w:t>
            </w:r>
            <w:r w:rsidR="00BE12AF">
              <w:t>mount:</w:t>
            </w:r>
          </w:p>
          <w:p w:rsidR="00BE12AF" w:rsidRDefault="00025878"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Grant t</w:t>
            </w:r>
            <w:r w:rsidR="00BE12AF">
              <w:t>erm:</w:t>
            </w:r>
          </w:p>
          <w:p w:rsidR="00BE12AF" w:rsidRPr="00BE12AF" w:rsidRDefault="00025878"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Brief d</w:t>
            </w:r>
            <w:r w:rsidR="00BE12AF">
              <w:t>escription of grant:</w:t>
            </w:r>
          </w:p>
        </w:tc>
      </w:tr>
      <w:tr w:rsidR="00633230" w:rsidTr="00F5459E">
        <w:trPr>
          <w:gridAfter w:val="1"/>
          <w:wAfter w:w="18" w:type="dxa"/>
        </w:trPr>
        <w:tc>
          <w:tcPr>
            <w:tcW w:w="2749" w:type="dxa"/>
          </w:tcPr>
          <w:p w:rsidR="00633230" w:rsidRPr="00F5459E" w:rsidRDefault="00D536A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 xml:space="preserve">How long has </w:t>
            </w:r>
            <w:r w:rsidR="00025878">
              <w:rPr>
                <w:b/>
                <w:szCs w:val="24"/>
              </w:rPr>
              <w:t>a</w:t>
            </w:r>
            <w:r w:rsidR="00E7750A" w:rsidRPr="00F5459E">
              <w:rPr>
                <w:b/>
                <w:szCs w:val="24"/>
              </w:rPr>
              <w:t>pplicant</w:t>
            </w:r>
            <w:r w:rsidRPr="00F5459E">
              <w:rPr>
                <w:b/>
                <w:szCs w:val="24"/>
              </w:rPr>
              <w:t xml:space="preserve"> be</w:t>
            </w:r>
            <w:r w:rsidR="00E7750A" w:rsidRPr="00F5459E">
              <w:rPr>
                <w:b/>
                <w:szCs w:val="24"/>
              </w:rPr>
              <w:t>en incorporated</w:t>
            </w:r>
            <w:r w:rsidRPr="00F5459E">
              <w:rPr>
                <w:b/>
                <w:szCs w:val="24"/>
              </w:rPr>
              <w:t>?</w:t>
            </w:r>
          </w:p>
        </w:tc>
        <w:tc>
          <w:tcPr>
            <w:tcW w:w="6809" w:type="dxa"/>
            <w:gridSpan w:val="4"/>
          </w:tcPr>
          <w:p w:rsidR="00633230" w:rsidRDefault="00633230"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33230" w:rsidTr="00F5459E">
        <w:trPr>
          <w:gridAfter w:val="1"/>
          <w:wAfter w:w="18" w:type="dxa"/>
        </w:trPr>
        <w:tc>
          <w:tcPr>
            <w:tcW w:w="2749" w:type="dxa"/>
          </w:tcPr>
          <w:p w:rsidR="00BE12AF" w:rsidRPr="00F5459E" w:rsidRDefault="00D536A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 xml:space="preserve">Is the </w:t>
            </w:r>
            <w:r w:rsidR="00025878">
              <w:rPr>
                <w:b/>
                <w:szCs w:val="24"/>
              </w:rPr>
              <w:t>a</w:t>
            </w:r>
            <w:r w:rsidR="009A43DA" w:rsidRPr="00F5459E">
              <w:rPr>
                <w:b/>
                <w:szCs w:val="24"/>
              </w:rPr>
              <w:t>pplicant</w:t>
            </w:r>
            <w:r w:rsidRPr="00F5459E">
              <w:rPr>
                <w:b/>
                <w:szCs w:val="24"/>
              </w:rPr>
              <w:t xml:space="preserve"> in “good standing” with the Illinois Office of the Secretary of State?</w:t>
            </w:r>
          </w:p>
        </w:tc>
        <w:tc>
          <w:tcPr>
            <w:tcW w:w="6809" w:type="dxa"/>
            <w:gridSpan w:val="4"/>
          </w:tcPr>
          <w:p w:rsidR="00BE12AF"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E12AF" w:rsidRPr="00F5459E"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F5459E">
              <w:sym w:font="Wingdings" w:char="F0A8"/>
            </w:r>
            <w:r w:rsidRPr="00BE12AF">
              <w:t xml:space="preserve"> </w:t>
            </w:r>
            <w:r w:rsidRPr="00F5459E">
              <w:rPr>
                <w:b/>
              </w:rPr>
              <w:t xml:space="preserve">    YES               </w:t>
            </w:r>
            <w:r w:rsidRPr="00F5459E">
              <w:sym w:font="Wingdings" w:char="F0A8"/>
            </w:r>
            <w:r w:rsidRPr="00F5459E">
              <w:rPr>
                <w:b/>
              </w:rPr>
              <w:t xml:space="preserve">     NO</w:t>
            </w:r>
          </w:p>
          <w:p w:rsidR="00633230" w:rsidRDefault="00633230"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33230" w:rsidTr="00F5459E">
        <w:trPr>
          <w:gridAfter w:val="1"/>
          <w:wAfter w:w="18" w:type="dxa"/>
        </w:trPr>
        <w:tc>
          <w:tcPr>
            <w:tcW w:w="2749" w:type="dxa"/>
          </w:tcPr>
          <w:p w:rsidR="00633230" w:rsidRPr="00F5459E" w:rsidRDefault="007D7F4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Has the applicant or any principal experienced foreclosure</w:t>
            </w:r>
            <w:r w:rsidR="00A07AD9" w:rsidRPr="00F5459E">
              <w:rPr>
                <w:b/>
                <w:szCs w:val="24"/>
              </w:rPr>
              <w:t>, repossession, civil judgment or criminal penalty (or been a party to a consent decree) within the past seven years as a result of any violation of federal, state or local law applicable to its business?</w:t>
            </w:r>
          </w:p>
        </w:tc>
        <w:tc>
          <w:tcPr>
            <w:tcW w:w="6809" w:type="dxa"/>
            <w:gridSpan w:val="4"/>
          </w:tcPr>
          <w:p w:rsidR="00BE12AF"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E12AF" w:rsidRPr="00F5459E"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F5459E">
              <w:sym w:font="Wingdings" w:char="F0A8"/>
            </w:r>
            <w:r w:rsidRPr="00BE12AF">
              <w:t xml:space="preserve"> </w:t>
            </w:r>
            <w:r w:rsidRPr="00F5459E">
              <w:rPr>
                <w:b/>
              </w:rPr>
              <w:t xml:space="preserve">    YES               </w:t>
            </w:r>
            <w:r w:rsidRPr="00F5459E">
              <w:sym w:font="Wingdings" w:char="F0A8"/>
            </w:r>
            <w:r w:rsidRPr="00F5459E">
              <w:rPr>
                <w:b/>
              </w:rPr>
              <w:t xml:space="preserve">     NO</w:t>
            </w:r>
          </w:p>
          <w:p w:rsidR="00BE12AF"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07AD9" w:rsidRDefault="00A07AD9"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If yes, identify the nature of the action and the disposition.  If the action/proceeding is still pending or unresolved, provide a status identifying the unresolved issues.</w:t>
            </w:r>
            <w:r w:rsidR="009A43DA">
              <w:t xml:space="preserve"> Be as descriptive as possible.</w:t>
            </w:r>
          </w:p>
        </w:tc>
      </w:tr>
      <w:tr w:rsidR="009E6346" w:rsidTr="00F5459E">
        <w:trPr>
          <w:gridAfter w:val="1"/>
          <w:wAfter w:w="18" w:type="dxa"/>
        </w:trPr>
        <w:tc>
          <w:tcPr>
            <w:tcW w:w="2749" w:type="dxa"/>
            <w:tcBorders>
              <w:bottom w:val="single" w:sz="4" w:space="0" w:color="auto"/>
            </w:tcBorders>
          </w:tcPr>
          <w:p w:rsidR="009E6346" w:rsidRPr="00F5459E" w:rsidRDefault="009E634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Is the applicant or any principal the subject of any proceedings that are pending, or to the best of the applicant’s knowledge threatened against applicant and/or any principal that may result in any adverse change in applicant’s financial condition or materially and adversely affect applicant’s operations?</w:t>
            </w:r>
          </w:p>
        </w:tc>
        <w:tc>
          <w:tcPr>
            <w:tcW w:w="6809" w:type="dxa"/>
            <w:gridSpan w:val="4"/>
            <w:tcBorders>
              <w:bottom w:val="single" w:sz="4" w:space="0" w:color="auto"/>
            </w:tcBorders>
          </w:tcPr>
          <w:p w:rsidR="008D4D92" w:rsidRDefault="008D4D9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8D4D92" w:rsidRPr="00F5459E" w:rsidRDefault="008D4D9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F5459E">
              <w:sym w:font="Wingdings" w:char="F0A8"/>
            </w:r>
            <w:r w:rsidRPr="00BE12AF">
              <w:t xml:space="preserve"> </w:t>
            </w:r>
            <w:r w:rsidRPr="00F5459E">
              <w:rPr>
                <w:b/>
              </w:rPr>
              <w:t xml:space="preserve">    YES               </w:t>
            </w:r>
            <w:r w:rsidRPr="00F5459E">
              <w:sym w:font="Wingdings" w:char="F0A8"/>
            </w:r>
            <w:r w:rsidRPr="00F5459E">
              <w:rPr>
                <w:b/>
              </w:rPr>
              <w:t xml:space="preserve">     NO</w:t>
            </w:r>
          </w:p>
          <w:p w:rsidR="008D4D92" w:rsidRDefault="008D4D9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9E6346" w:rsidRPr="00BE12AF" w:rsidRDefault="008D4D9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If yes, identify the nature of the proceedings and how they may affect the applicant’s financial situation and/or operations.  </w:t>
            </w:r>
          </w:p>
        </w:tc>
      </w:tr>
      <w:tr w:rsidR="00A07AD9" w:rsidTr="00F5459E">
        <w:trPr>
          <w:gridAfter w:val="1"/>
          <w:wAfter w:w="18" w:type="dxa"/>
        </w:trPr>
        <w:tc>
          <w:tcPr>
            <w:tcW w:w="2749" w:type="dxa"/>
            <w:tcBorders>
              <w:bottom w:val="single" w:sz="4" w:space="0" w:color="auto"/>
            </w:tcBorders>
          </w:tcPr>
          <w:p w:rsidR="00A07AD9" w:rsidRPr="00F5459E" w:rsidRDefault="00A07AD9"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Does the applicant o</w:t>
            </w:r>
            <w:r w:rsidR="00BB6898" w:rsidRPr="00F5459E">
              <w:rPr>
                <w:b/>
                <w:szCs w:val="24"/>
              </w:rPr>
              <w:t>r</w:t>
            </w:r>
            <w:r w:rsidRPr="00F5459E">
              <w:rPr>
                <w:b/>
                <w:szCs w:val="24"/>
              </w:rPr>
              <w:t xml:space="preserve"> any</w:t>
            </w:r>
            <w:r w:rsidR="00025878">
              <w:rPr>
                <w:b/>
                <w:szCs w:val="24"/>
              </w:rPr>
              <w:t xml:space="preserve"> principal owe any debt to the s</w:t>
            </w:r>
            <w:r w:rsidRPr="00F5459E">
              <w:rPr>
                <w:b/>
                <w:szCs w:val="24"/>
              </w:rPr>
              <w:t>tate of Illinois?</w:t>
            </w:r>
          </w:p>
        </w:tc>
        <w:tc>
          <w:tcPr>
            <w:tcW w:w="6809" w:type="dxa"/>
            <w:gridSpan w:val="4"/>
            <w:tcBorders>
              <w:bottom w:val="single" w:sz="4" w:space="0" w:color="auto"/>
            </w:tcBorders>
          </w:tcPr>
          <w:p w:rsidR="00BE12AF" w:rsidRPr="00F5459E"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F5459E">
              <w:sym w:font="Wingdings" w:char="F0A8"/>
            </w:r>
            <w:r w:rsidRPr="00BE12AF">
              <w:t xml:space="preserve"> </w:t>
            </w:r>
            <w:r w:rsidRPr="00F5459E">
              <w:rPr>
                <w:b/>
              </w:rPr>
              <w:t xml:space="preserve">    YES               </w:t>
            </w:r>
            <w:r w:rsidRPr="00F5459E">
              <w:sym w:font="Wingdings" w:char="F0A8"/>
            </w:r>
            <w:r w:rsidRPr="00F5459E">
              <w:rPr>
                <w:b/>
              </w:rPr>
              <w:t xml:space="preserve">     NO</w:t>
            </w:r>
          </w:p>
          <w:p w:rsidR="00BE12AF"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07AD9" w:rsidRDefault="00A07AD9"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If yes, list the amount and reason for the debt.</w:t>
            </w:r>
            <w:r w:rsidR="009A43DA">
              <w:t xml:space="preserve">  Attach additional documentation to explain the debt owed to the state.</w:t>
            </w:r>
          </w:p>
        </w:tc>
      </w:tr>
      <w:tr w:rsidR="00B25687" w:rsidTr="00F5459E">
        <w:trPr>
          <w:gridAfter w:val="1"/>
          <w:wAfter w:w="18" w:type="dxa"/>
        </w:trPr>
        <w:tc>
          <w:tcPr>
            <w:tcW w:w="2749" w:type="dxa"/>
            <w:tcBorders>
              <w:left w:val="nil"/>
              <w:bottom w:val="nil"/>
              <w:right w:val="nil"/>
            </w:tcBorders>
          </w:tcPr>
          <w:p w:rsidR="00B25687" w:rsidRPr="00F5459E" w:rsidRDefault="00B2568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tc>
        <w:tc>
          <w:tcPr>
            <w:tcW w:w="6809" w:type="dxa"/>
            <w:gridSpan w:val="4"/>
            <w:tcBorders>
              <w:left w:val="nil"/>
              <w:bottom w:val="nil"/>
              <w:right w:val="nil"/>
            </w:tcBorders>
          </w:tcPr>
          <w:p w:rsidR="00B25687" w:rsidRDefault="00B2568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25687" w:rsidTr="00F5459E">
        <w:trPr>
          <w:gridAfter w:val="1"/>
          <w:wAfter w:w="18" w:type="dxa"/>
        </w:trPr>
        <w:tc>
          <w:tcPr>
            <w:tcW w:w="2749" w:type="dxa"/>
            <w:tcBorders>
              <w:top w:val="nil"/>
              <w:left w:val="nil"/>
              <w:bottom w:val="nil"/>
              <w:right w:val="nil"/>
            </w:tcBorders>
          </w:tcPr>
          <w:p w:rsidR="00B25687" w:rsidRPr="00F5459E" w:rsidRDefault="00B2568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tc>
        <w:tc>
          <w:tcPr>
            <w:tcW w:w="6809" w:type="dxa"/>
            <w:gridSpan w:val="4"/>
            <w:tcBorders>
              <w:top w:val="nil"/>
              <w:left w:val="nil"/>
              <w:bottom w:val="nil"/>
              <w:right w:val="nil"/>
            </w:tcBorders>
          </w:tcPr>
          <w:p w:rsidR="00B25687" w:rsidRDefault="00B2568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07AD9" w:rsidTr="00F5459E">
        <w:tc>
          <w:tcPr>
            <w:tcW w:w="9576" w:type="dxa"/>
            <w:gridSpan w:val="6"/>
            <w:tcBorders>
              <w:bottom w:val="single" w:sz="4" w:space="0" w:color="auto"/>
            </w:tcBorders>
            <w:shd w:val="clear" w:color="auto" w:fill="D9D9D9"/>
          </w:tcPr>
          <w:p w:rsidR="00A55153" w:rsidRPr="00A55153" w:rsidRDefault="00777346" w:rsidP="00A55153">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pPr>
            <w:r w:rsidRPr="00F5459E">
              <w:rPr>
                <w:b/>
                <w:sz w:val="24"/>
                <w:szCs w:val="24"/>
              </w:rPr>
              <w:lastRenderedPageBreak/>
              <w:t xml:space="preserve">Section 3.  </w:t>
            </w:r>
            <w:r w:rsidR="00A07AD9" w:rsidRPr="00F5459E">
              <w:rPr>
                <w:b/>
                <w:sz w:val="24"/>
                <w:szCs w:val="24"/>
              </w:rPr>
              <w:t>APPLICANT ORGANIZATION INFORMATION</w:t>
            </w:r>
          </w:p>
          <w:p w:rsidR="00A55153" w:rsidRPr="003A409D" w:rsidRDefault="00A55153" w:rsidP="00A55153">
            <w:pPr>
              <w:pStyle w:val="BalloonText"/>
              <w:widowControl w:val="0"/>
              <w:tabs>
                <w:tab w:val="left" w:pos="-1170"/>
                <w:tab w:val="left" w:pos="-45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 w:val="left" w:pos="14670"/>
                <w:tab w:val="left" w:pos="15390"/>
                <w:tab w:val="left" w:pos="16110"/>
                <w:tab w:val="left" w:pos="16830"/>
                <w:tab w:val="left" w:pos="17550"/>
                <w:tab w:val="left" w:pos="18270"/>
                <w:tab w:val="left" w:pos="18990"/>
              </w:tabs>
              <w:ind w:hanging="90"/>
              <w:rPr>
                <w:rFonts w:ascii="Times" w:hAnsi="Times"/>
                <w:sz w:val="18"/>
                <w:szCs w:val="18"/>
              </w:rPr>
            </w:pPr>
            <w:r w:rsidRPr="003A409D">
              <w:rPr>
                <w:rFonts w:ascii="Times" w:hAnsi="Times"/>
                <w:sz w:val="18"/>
                <w:szCs w:val="18"/>
              </w:rPr>
              <w:t>Only Illinois-based organizations are eligible to receive funding from the Illinois Department of Public Health</w:t>
            </w:r>
          </w:p>
          <w:p w:rsidR="00A55153" w:rsidRPr="003A409D" w:rsidRDefault="00A55153" w:rsidP="00A55153">
            <w:pPr>
              <w:pStyle w:val="BalloonText"/>
              <w:widowControl w:val="0"/>
              <w:tabs>
                <w:tab w:val="left" w:pos="-1170"/>
                <w:tab w:val="left" w:pos="-45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 w:val="left" w:pos="14670"/>
                <w:tab w:val="left" w:pos="15390"/>
                <w:tab w:val="left" w:pos="16110"/>
                <w:tab w:val="left" w:pos="16830"/>
                <w:tab w:val="left" w:pos="17550"/>
                <w:tab w:val="left" w:pos="18270"/>
                <w:tab w:val="left" w:pos="18990"/>
              </w:tabs>
              <w:ind w:hanging="90"/>
              <w:jc w:val="center"/>
              <w:rPr>
                <w:rFonts w:ascii="Times" w:hAnsi="Times"/>
                <w:sz w:val="18"/>
                <w:szCs w:val="18"/>
              </w:rPr>
            </w:pPr>
            <w:r w:rsidRPr="003A409D">
              <w:rPr>
                <w:rFonts w:ascii="Times" w:hAnsi="Times"/>
                <w:sz w:val="18"/>
                <w:szCs w:val="18"/>
              </w:rPr>
              <w:t>(IDPH).  They must be a government entity or tax-exempt organization under section 501(c)(3) of the Internal</w:t>
            </w:r>
          </w:p>
          <w:p w:rsidR="00A07AD9" w:rsidRPr="003A409D" w:rsidRDefault="00A55153" w:rsidP="00A55153">
            <w:pPr>
              <w:pStyle w:val="BalloonText"/>
              <w:widowControl w:val="0"/>
              <w:tabs>
                <w:tab w:val="left" w:pos="-1170"/>
                <w:tab w:val="left" w:pos="-45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 w:val="left" w:pos="14670"/>
                <w:tab w:val="left" w:pos="15390"/>
                <w:tab w:val="left" w:pos="16110"/>
                <w:tab w:val="left" w:pos="16830"/>
                <w:tab w:val="left" w:pos="17550"/>
                <w:tab w:val="left" w:pos="18270"/>
                <w:tab w:val="left" w:pos="18990"/>
              </w:tabs>
              <w:ind w:hanging="90"/>
              <w:jc w:val="center"/>
              <w:rPr>
                <w:rFonts w:ascii="Times" w:hAnsi="Times"/>
                <w:sz w:val="18"/>
                <w:szCs w:val="18"/>
              </w:rPr>
            </w:pPr>
            <w:r w:rsidRPr="003A409D">
              <w:rPr>
                <w:rFonts w:ascii="Times" w:hAnsi="Times"/>
                <w:sz w:val="18"/>
                <w:szCs w:val="18"/>
              </w:rPr>
              <w:t>Revenue Code.  The organization applying for funds must have at least one full-time employee.</w:t>
            </w:r>
          </w:p>
          <w:p w:rsidR="00A55153" w:rsidRDefault="00A55153" w:rsidP="00A55153">
            <w:pPr>
              <w:pStyle w:val="BalloonText"/>
              <w:widowControl w:val="0"/>
              <w:tabs>
                <w:tab w:val="left" w:pos="-1170"/>
                <w:tab w:val="left" w:pos="-45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 w:val="left" w:pos="14670"/>
                <w:tab w:val="left" w:pos="15390"/>
                <w:tab w:val="left" w:pos="16110"/>
                <w:tab w:val="left" w:pos="16830"/>
                <w:tab w:val="left" w:pos="17550"/>
                <w:tab w:val="left" w:pos="18270"/>
                <w:tab w:val="left" w:pos="18990"/>
              </w:tabs>
              <w:ind w:hanging="90"/>
              <w:jc w:val="center"/>
            </w:pPr>
          </w:p>
        </w:tc>
      </w:tr>
      <w:tr w:rsidR="00F5459E" w:rsidTr="0068752C">
        <w:trPr>
          <w:trHeight w:val="2438"/>
        </w:trPr>
        <w:tc>
          <w:tcPr>
            <w:tcW w:w="2771" w:type="dxa"/>
            <w:gridSpan w:val="2"/>
            <w:tcBorders>
              <w:top w:val="single" w:sz="4" w:space="0" w:color="auto"/>
              <w:bottom w:val="nil"/>
              <w:right w:val="single" w:sz="4" w:space="0" w:color="auto"/>
            </w:tcBorders>
          </w:tcPr>
          <w:p w:rsidR="00BE12AF" w:rsidRPr="00F5459E"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5459E">
              <w:rPr>
                <w:b/>
              </w:rPr>
              <w:t>Legal Status:</w:t>
            </w:r>
          </w:p>
        </w:tc>
        <w:tc>
          <w:tcPr>
            <w:tcW w:w="3402" w:type="dxa"/>
            <w:gridSpan w:val="2"/>
            <w:tcBorders>
              <w:top w:val="single" w:sz="4" w:space="0" w:color="auto"/>
              <w:left w:val="single" w:sz="4" w:space="0" w:color="auto"/>
              <w:bottom w:val="nil"/>
              <w:right w:val="nil"/>
            </w:tcBorders>
          </w:tcPr>
          <w:p w:rsidR="00BE12AF" w:rsidRDefault="00BE12AF" w:rsidP="00F5459E">
            <w:pPr>
              <w:ind w:left="360"/>
            </w:pPr>
            <w:r w:rsidRPr="00F5459E">
              <w:sym w:font="Wingdings" w:char="F0A8"/>
            </w:r>
            <w:r>
              <w:t xml:space="preserve">   Individual</w:t>
            </w:r>
          </w:p>
          <w:p w:rsidR="00BE12AF" w:rsidRDefault="00BE12AF" w:rsidP="00F5459E">
            <w:pPr>
              <w:ind w:left="360"/>
            </w:pPr>
            <w:r w:rsidRPr="00F5459E">
              <w:sym w:font="Wingdings" w:char="F0A8"/>
            </w:r>
            <w:r w:rsidR="00025878">
              <w:t xml:space="preserve">   Sole p</w:t>
            </w:r>
            <w:r>
              <w:t>roprietor</w:t>
            </w:r>
          </w:p>
          <w:p w:rsidR="00BE12AF" w:rsidRDefault="00BE12AF" w:rsidP="00F5459E">
            <w:pPr>
              <w:ind w:left="360"/>
            </w:pPr>
            <w:r w:rsidRPr="00F5459E">
              <w:sym w:font="Wingdings" w:char="F0A8"/>
            </w:r>
            <w:r w:rsidR="00025878">
              <w:t xml:space="preserve">   Partnership/Legal c</w:t>
            </w:r>
            <w:r>
              <w:t>orporation</w:t>
            </w:r>
          </w:p>
          <w:p w:rsidR="00BE12AF" w:rsidRDefault="00BE12AF" w:rsidP="00F5459E">
            <w:pPr>
              <w:ind w:left="360"/>
            </w:pPr>
            <w:r w:rsidRPr="00F5459E">
              <w:sym w:font="Wingdings" w:char="F0A8"/>
            </w:r>
            <w:r w:rsidR="00025878">
              <w:t xml:space="preserve">   Tax e</w:t>
            </w:r>
            <w:r>
              <w:t>xempt</w:t>
            </w:r>
          </w:p>
          <w:p w:rsidR="00BE12AF" w:rsidRDefault="00BE12AF" w:rsidP="00F5459E">
            <w:pPr>
              <w:ind w:left="360"/>
            </w:pPr>
            <w:r w:rsidRPr="00F5459E">
              <w:sym w:font="Wingdings" w:char="F0A8"/>
            </w:r>
            <w:r>
              <w:t xml:space="preserve">   Corporation providing or billing medical and/or health services</w:t>
            </w:r>
          </w:p>
          <w:p w:rsidR="00BE12AF" w:rsidRDefault="00BE12AF" w:rsidP="00F5459E">
            <w:pPr>
              <w:ind w:left="360"/>
            </w:pPr>
            <w:r w:rsidRPr="00F5459E">
              <w:sym w:font="Wingdings" w:char="F0A8"/>
            </w:r>
            <w:r>
              <w:t xml:space="preserve">    Corporation NOT providing or billing medical and/or health services</w:t>
            </w:r>
          </w:p>
          <w:p w:rsidR="00BE12AF" w:rsidRDefault="00BE12AF" w:rsidP="00F6777F">
            <w:pPr>
              <w:ind w:left="360"/>
            </w:pPr>
            <w:r w:rsidRPr="00F5459E">
              <w:sym w:font="Wingdings" w:char="F0A8"/>
            </w:r>
            <w:r>
              <w:t xml:space="preserve">   Other (describe):</w:t>
            </w:r>
          </w:p>
        </w:tc>
        <w:tc>
          <w:tcPr>
            <w:tcW w:w="3403" w:type="dxa"/>
            <w:gridSpan w:val="2"/>
            <w:tcBorders>
              <w:top w:val="single" w:sz="4" w:space="0" w:color="auto"/>
              <w:left w:val="nil"/>
              <w:bottom w:val="nil"/>
            </w:tcBorders>
          </w:tcPr>
          <w:p w:rsidR="00BE12AF"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5459E">
              <w:sym w:font="Wingdings" w:char="F0A8"/>
            </w:r>
            <w:r>
              <w:t xml:space="preserve">   Governmental</w:t>
            </w:r>
          </w:p>
          <w:p w:rsidR="00BE12AF"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5459E">
              <w:sym w:font="Wingdings" w:char="F0A8"/>
            </w:r>
            <w:r>
              <w:t xml:space="preserve">   Nonresident alien</w:t>
            </w:r>
          </w:p>
          <w:p w:rsidR="00BE12AF"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5459E">
              <w:sym w:font="Wingdings" w:char="F0A8"/>
            </w:r>
            <w:r w:rsidR="00025878">
              <w:t xml:space="preserve">   Estate or t</w:t>
            </w:r>
            <w:r>
              <w:t>rust</w:t>
            </w:r>
          </w:p>
          <w:p w:rsidR="00BE12AF"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5459E">
              <w:sym w:font="Wingdings" w:char="F0A8"/>
            </w:r>
            <w:r w:rsidR="00025878">
              <w:t xml:space="preserve">   Pharmacy (non-c</w:t>
            </w:r>
            <w:r>
              <w:t>orporation)</w:t>
            </w:r>
          </w:p>
          <w:p w:rsidR="00BE12AF"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5459E">
              <w:sym w:font="Wingdings" w:char="F0A8"/>
            </w:r>
            <w:r w:rsidR="00025878">
              <w:t xml:space="preserve">   Pharmacy/Funeral h</w:t>
            </w:r>
            <w:r>
              <w:t>ome/Cemetery (Corporation)</w:t>
            </w:r>
          </w:p>
          <w:p w:rsidR="00BE12AF"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5459E">
              <w:sym w:font="Wingdings" w:char="F0A8"/>
            </w:r>
            <w:r>
              <w:t xml:space="preserve">   Limi</w:t>
            </w:r>
            <w:r w:rsidR="00025878">
              <w:t>ted liability c</w:t>
            </w:r>
            <w:r>
              <w:t>ompany (select applicable tax classification)</w:t>
            </w:r>
          </w:p>
          <w:p w:rsidR="00BE12AF"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r w:rsidRPr="00F5459E">
              <w:sym w:font="Wingdings" w:char="F0A8"/>
            </w:r>
            <w:r w:rsidR="00473806">
              <w:t xml:space="preserve"> D = Disregarded e</w:t>
            </w:r>
            <w:r>
              <w:t>ntity</w:t>
            </w:r>
          </w:p>
          <w:p w:rsidR="00BE12AF" w:rsidRDefault="00BE12A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r w:rsidRPr="00F5459E">
              <w:sym w:font="Wingdings" w:char="F0A8"/>
            </w:r>
            <w:r>
              <w:t xml:space="preserve"> C = Corporation</w:t>
            </w:r>
          </w:p>
          <w:p w:rsidR="00BE12AF" w:rsidRDefault="00BE12AF" w:rsidP="00F6777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r w:rsidRPr="00F5459E">
              <w:sym w:font="Wingdings" w:char="F0A8"/>
            </w:r>
            <w:r>
              <w:t xml:space="preserve"> P = Partnership</w:t>
            </w:r>
          </w:p>
          <w:p w:rsidR="0068752C" w:rsidRDefault="0068752C" w:rsidP="00F6777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F33636" w:rsidTr="00F5459E">
        <w:tc>
          <w:tcPr>
            <w:tcW w:w="2771" w:type="dxa"/>
            <w:gridSpan w:val="2"/>
          </w:tcPr>
          <w:p w:rsidR="00F33636" w:rsidRDefault="00F3363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5459E">
              <w:rPr>
                <w:b/>
              </w:rPr>
              <w:t>Federal Tax Payer Identification (FEIN) Number</w:t>
            </w:r>
            <w:r w:rsidR="00C029E7" w:rsidRPr="00F5459E">
              <w:rPr>
                <w:b/>
              </w:rPr>
              <w:t xml:space="preserve"> or S</w:t>
            </w:r>
            <w:r w:rsidR="00025878">
              <w:rPr>
                <w:b/>
              </w:rPr>
              <w:t>ocial Security Number (SSN) of a</w:t>
            </w:r>
            <w:r w:rsidR="00C029E7" w:rsidRPr="00F5459E">
              <w:rPr>
                <w:b/>
              </w:rPr>
              <w:t>pplicant if not an organization</w:t>
            </w:r>
            <w:r w:rsidRPr="00F5459E">
              <w:rPr>
                <w:b/>
              </w:rPr>
              <w:t>:</w:t>
            </w:r>
          </w:p>
          <w:p w:rsidR="0068752C" w:rsidRPr="00F5459E"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c>
          <w:tcPr>
            <w:tcW w:w="6805" w:type="dxa"/>
            <w:gridSpan w:val="4"/>
          </w:tcPr>
          <w:p w:rsidR="00F33636" w:rsidRDefault="00F3363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8C0B1F" w:rsidTr="00F5459E">
        <w:trPr>
          <w:trHeight w:val="460"/>
        </w:trPr>
        <w:tc>
          <w:tcPr>
            <w:tcW w:w="2771" w:type="dxa"/>
            <w:gridSpan w:val="2"/>
            <w:vMerge w:val="restart"/>
          </w:tcPr>
          <w:p w:rsidR="008C0B1F" w:rsidRDefault="00025878"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If applicable, list all n</w:t>
            </w:r>
            <w:r w:rsidR="008C0B1F" w:rsidRPr="00F5459E">
              <w:rPr>
                <w:b/>
              </w:rPr>
              <w:t>ames and FEINS that are registered to your organization or have b</w:t>
            </w:r>
            <w:r>
              <w:rPr>
                <w:b/>
              </w:rPr>
              <w:t>een registered during the last three</w:t>
            </w:r>
            <w:r w:rsidR="008C0B1F" w:rsidRPr="00F5459E">
              <w:rPr>
                <w:b/>
              </w:rPr>
              <w:t xml:space="preserve"> years.</w:t>
            </w:r>
          </w:p>
          <w:p w:rsidR="00F6777F" w:rsidRPr="00F5459E" w:rsidRDefault="00F6777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c>
          <w:tcPr>
            <w:tcW w:w="3402" w:type="dxa"/>
            <w:gridSpan w:val="2"/>
          </w:tcPr>
          <w:p w:rsidR="008C0B1F" w:rsidRDefault="008C0B1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5459E">
              <w:rPr>
                <w:b/>
              </w:rPr>
              <w:t>Name:</w:t>
            </w:r>
          </w:p>
          <w:p w:rsidR="0068752C"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68752C" w:rsidRPr="00F5459E"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c>
          <w:tcPr>
            <w:tcW w:w="3403" w:type="dxa"/>
            <w:gridSpan w:val="2"/>
          </w:tcPr>
          <w:p w:rsidR="008C0B1F" w:rsidRPr="00F5459E" w:rsidRDefault="008C0B1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5459E">
              <w:rPr>
                <w:b/>
              </w:rPr>
              <w:t>FEIN:</w:t>
            </w:r>
          </w:p>
        </w:tc>
      </w:tr>
      <w:tr w:rsidR="008C0B1F" w:rsidTr="00F5459E">
        <w:trPr>
          <w:trHeight w:val="460"/>
        </w:trPr>
        <w:tc>
          <w:tcPr>
            <w:tcW w:w="2771" w:type="dxa"/>
            <w:gridSpan w:val="2"/>
            <w:vMerge/>
          </w:tcPr>
          <w:p w:rsidR="008C0B1F" w:rsidRPr="00F5459E" w:rsidRDefault="008C0B1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c>
          <w:tcPr>
            <w:tcW w:w="3402" w:type="dxa"/>
            <w:gridSpan w:val="2"/>
          </w:tcPr>
          <w:p w:rsidR="008C0B1F" w:rsidRDefault="008C0B1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5459E">
              <w:rPr>
                <w:b/>
              </w:rPr>
              <w:t>Name:</w:t>
            </w:r>
          </w:p>
          <w:p w:rsidR="0068752C"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68752C" w:rsidRPr="00F5459E"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c>
          <w:tcPr>
            <w:tcW w:w="3403" w:type="dxa"/>
            <w:gridSpan w:val="2"/>
          </w:tcPr>
          <w:p w:rsidR="008C0B1F" w:rsidRPr="00F5459E" w:rsidRDefault="008C0B1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5459E">
              <w:rPr>
                <w:b/>
              </w:rPr>
              <w:t>FEIN:</w:t>
            </w:r>
          </w:p>
        </w:tc>
      </w:tr>
      <w:tr w:rsidR="008C0B1F" w:rsidTr="00F5459E">
        <w:trPr>
          <w:trHeight w:val="460"/>
        </w:trPr>
        <w:tc>
          <w:tcPr>
            <w:tcW w:w="2771" w:type="dxa"/>
            <w:gridSpan w:val="2"/>
            <w:vMerge/>
          </w:tcPr>
          <w:p w:rsidR="008C0B1F" w:rsidRPr="00F5459E" w:rsidRDefault="008C0B1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c>
          <w:tcPr>
            <w:tcW w:w="3402" w:type="dxa"/>
            <w:gridSpan w:val="2"/>
          </w:tcPr>
          <w:p w:rsidR="008C0B1F" w:rsidRDefault="008C0B1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5459E">
              <w:rPr>
                <w:b/>
              </w:rPr>
              <w:t>Name:</w:t>
            </w:r>
          </w:p>
          <w:p w:rsidR="0068752C"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68752C" w:rsidRPr="00F5459E"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c>
          <w:tcPr>
            <w:tcW w:w="3403" w:type="dxa"/>
            <w:gridSpan w:val="2"/>
          </w:tcPr>
          <w:p w:rsidR="008C0B1F" w:rsidRPr="00F5459E" w:rsidRDefault="008C0B1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5459E">
              <w:rPr>
                <w:b/>
              </w:rPr>
              <w:t>FEIN:</w:t>
            </w:r>
          </w:p>
        </w:tc>
      </w:tr>
      <w:tr w:rsidR="00F33636" w:rsidTr="00F5459E">
        <w:tc>
          <w:tcPr>
            <w:tcW w:w="2771" w:type="dxa"/>
            <w:gridSpan w:val="2"/>
          </w:tcPr>
          <w:p w:rsidR="00F33636" w:rsidRPr="00F5459E" w:rsidRDefault="00A07AD9"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5459E">
              <w:rPr>
                <w:b/>
              </w:rPr>
              <w:t>DUNS</w:t>
            </w:r>
            <w:r w:rsidR="00025878">
              <w:rPr>
                <w:b/>
              </w:rPr>
              <w:t xml:space="preserve"> n</w:t>
            </w:r>
            <w:r w:rsidR="00F33636" w:rsidRPr="00F5459E">
              <w:rPr>
                <w:b/>
              </w:rPr>
              <w:t>umber:</w:t>
            </w:r>
          </w:p>
          <w:p w:rsidR="00F33636" w:rsidRPr="00F5459E" w:rsidRDefault="00F3363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c>
          <w:tcPr>
            <w:tcW w:w="6805" w:type="dxa"/>
            <w:gridSpan w:val="4"/>
          </w:tcPr>
          <w:p w:rsidR="00F33636" w:rsidRDefault="00F3363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F33636" w:rsidTr="00F5459E">
        <w:trPr>
          <w:trHeight w:val="773"/>
        </w:trPr>
        <w:tc>
          <w:tcPr>
            <w:tcW w:w="2771" w:type="dxa"/>
            <w:gridSpan w:val="2"/>
          </w:tcPr>
          <w:p w:rsidR="00F33636" w:rsidRDefault="00F3363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5459E">
              <w:rPr>
                <w:b/>
              </w:rPr>
              <w:t>Illinois Department of Human Rights Number (if applicable):</w:t>
            </w:r>
          </w:p>
          <w:p w:rsidR="0068752C"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F6777F" w:rsidRPr="00F5459E" w:rsidRDefault="00F6777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c>
          <w:tcPr>
            <w:tcW w:w="6805" w:type="dxa"/>
            <w:gridSpan w:val="4"/>
          </w:tcPr>
          <w:p w:rsidR="00F33636" w:rsidRPr="003741CD" w:rsidRDefault="00F3363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B186B" w:rsidTr="00F5459E">
        <w:tc>
          <w:tcPr>
            <w:tcW w:w="2771" w:type="dxa"/>
            <w:gridSpan w:val="2"/>
          </w:tcPr>
          <w:p w:rsidR="00CB186B" w:rsidRDefault="00CB186B"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Legislative Senate District:</w:t>
            </w:r>
          </w:p>
          <w:p w:rsidR="0068752C"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68752C" w:rsidRPr="00F5459E"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c>
          <w:tcPr>
            <w:tcW w:w="6805" w:type="dxa"/>
            <w:gridSpan w:val="4"/>
          </w:tcPr>
          <w:p w:rsidR="00CB186B" w:rsidRDefault="00CB186B"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A5128" w:rsidRDefault="00AA5128"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25687" w:rsidTr="00F5459E">
        <w:tc>
          <w:tcPr>
            <w:tcW w:w="2771" w:type="dxa"/>
            <w:gridSpan w:val="2"/>
            <w:tcBorders>
              <w:bottom w:val="single" w:sz="4" w:space="0" w:color="auto"/>
            </w:tcBorders>
          </w:tcPr>
          <w:p w:rsidR="00B25687" w:rsidRDefault="00B2568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Legislative House District:</w:t>
            </w:r>
          </w:p>
          <w:p w:rsidR="0068752C" w:rsidRPr="00F5459E"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p w:rsidR="00B25687" w:rsidRPr="00F5459E" w:rsidRDefault="00B2568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tc>
        <w:tc>
          <w:tcPr>
            <w:tcW w:w="6805" w:type="dxa"/>
            <w:gridSpan w:val="4"/>
            <w:tcBorders>
              <w:bottom w:val="single" w:sz="4" w:space="0" w:color="auto"/>
            </w:tcBorders>
          </w:tcPr>
          <w:p w:rsidR="00B25687" w:rsidRDefault="00B2568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25687" w:rsidTr="00F5459E">
        <w:tc>
          <w:tcPr>
            <w:tcW w:w="2771" w:type="dxa"/>
            <w:gridSpan w:val="2"/>
            <w:tcBorders>
              <w:bottom w:val="single" w:sz="4" w:space="0" w:color="auto"/>
            </w:tcBorders>
          </w:tcPr>
          <w:p w:rsidR="00B25687" w:rsidRPr="00F5459E" w:rsidRDefault="00B2568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Congressional District:</w:t>
            </w:r>
          </w:p>
          <w:p w:rsidR="00B25687" w:rsidRDefault="00B2568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p w:rsidR="0068752C" w:rsidRPr="00F5459E"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tc>
        <w:tc>
          <w:tcPr>
            <w:tcW w:w="6805" w:type="dxa"/>
            <w:gridSpan w:val="4"/>
            <w:tcBorders>
              <w:bottom w:val="single" w:sz="4" w:space="0" w:color="auto"/>
            </w:tcBorders>
          </w:tcPr>
          <w:p w:rsidR="00B25687" w:rsidRDefault="00B2568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8F2DF2" w:rsidTr="00F5459E">
        <w:tc>
          <w:tcPr>
            <w:tcW w:w="2771" w:type="dxa"/>
            <w:gridSpan w:val="2"/>
            <w:tcBorders>
              <w:top w:val="single" w:sz="4" w:space="0" w:color="auto"/>
              <w:left w:val="nil"/>
              <w:bottom w:val="nil"/>
              <w:right w:val="nil"/>
            </w:tcBorders>
          </w:tcPr>
          <w:p w:rsidR="008F2DF2" w:rsidRPr="00F5459E" w:rsidRDefault="008F2DF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p w:rsidR="008F2DF2" w:rsidRDefault="008F2DF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p w:rsidR="00F6777F" w:rsidRPr="00F5459E" w:rsidRDefault="00F6777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tc>
        <w:tc>
          <w:tcPr>
            <w:tcW w:w="6805" w:type="dxa"/>
            <w:gridSpan w:val="4"/>
            <w:tcBorders>
              <w:top w:val="single" w:sz="4" w:space="0" w:color="auto"/>
              <w:left w:val="nil"/>
              <w:bottom w:val="nil"/>
              <w:right w:val="nil"/>
            </w:tcBorders>
          </w:tcPr>
          <w:p w:rsidR="008F2DF2" w:rsidRDefault="008F2DF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8752C"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8752C"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8752C"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8752C"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8752C"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8752C" w:rsidRDefault="0068752C"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B186B" w:rsidTr="00F5459E">
        <w:trPr>
          <w:gridAfter w:val="1"/>
          <w:wAfter w:w="18" w:type="dxa"/>
        </w:trPr>
        <w:tc>
          <w:tcPr>
            <w:tcW w:w="9558" w:type="dxa"/>
            <w:gridSpan w:val="5"/>
            <w:tcBorders>
              <w:bottom w:val="single" w:sz="4" w:space="0" w:color="auto"/>
            </w:tcBorders>
            <w:shd w:val="clear" w:color="auto" w:fill="D9D9D9"/>
          </w:tcPr>
          <w:p w:rsidR="00CB186B" w:rsidRPr="00F5459E" w:rsidRDefault="0077734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F5459E">
              <w:rPr>
                <w:b/>
                <w:sz w:val="24"/>
                <w:szCs w:val="24"/>
              </w:rPr>
              <w:lastRenderedPageBreak/>
              <w:t xml:space="preserve">Section 4.  </w:t>
            </w:r>
            <w:r w:rsidR="00CB186B" w:rsidRPr="00F5459E">
              <w:rPr>
                <w:b/>
                <w:sz w:val="24"/>
                <w:szCs w:val="24"/>
              </w:rPr>
              <w:t>KEY GRANT CONTACT INFORMATION</w:t>
            </w:r>
          </w:p>
          <w:p w:rsidR="00CB186B" w:rsidRDefault="00CB186B"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C16E6" w:rsidTr="00F5459E">
        <w:trPr>
          <w:gridAfter w:val="1"/>
          <w:wAfter w:w="18" w:type="dxa"/>
        </w:trPr>
        <w:tc>
          <w:tcPr>
            <w:tcW w:w="3549" w:type="dxa"/>
            <w:gridSpan w:val="3"/>
            <w:tcBorders>
              <w:bottom w:val="nil"/>
            </w:tcBorders>
          </w:tcPr>
          <w:p w:rsidR="00AC16E6" w:rsidRPr="00F5459E" w:rsidRDefault="00AC16E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Grant Application Contact/Title:</w:t>
            </w:r>
          </w:p>
        </w:tc>
        <w:tc>
          <w:tcPr>
            <w:tcW w:w="6009" w:type="dxa"/>
            <w:gridSpan w:val="2"/>
            <w:tcBorders>
              <w:bottom w:val="dotted" w:sz="4" w:space="0" w:color="auto"/>
            </w:tcBorders>
          </w:tcPr>
          <w:p w:rsidR="00AC16E6" w:rsidRDefault="00AC16E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6777F" w:rsidRDefault="00F6777F"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C16E6" w:rsidTr="00F5459E">
        <w:trPr>
          <w:gridAfter w:val="1"/>
          <w:wAfter w:w="18" w:type="dxa"/>
        </w:trPr>
        <w:tc>
          <w:tcPr>
            <w:tcW w:w="3549" w:type="dxa"/>
            <w:gridSpan w:val="3"/>
            <w:tcBorders>
              <w:top w:val="nil"/>
              <w:bottom w:val="nil"/>
            </w:tcBorders>
          </w:tcPr>
          <w:p w:rsidR="00AC16E6" w:rsidRPr="00F5459E" w:rsidRDefault="00AC16E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Telephone:</w:t>
            </w:r>
          </w:p>
        </w:tc>
        <w:tc>
          <w:tcPr>
            <w:tcW w:w="6009" w:type="dxa"/>
            <w:gridSpan w:val="2"/>
            <w:tcBorders>
              <w:top w:val="nil"/>
              <w:bottom w:val="dotted" w:sz="4" w:space="0" w:color="auto"/>
            </w:tcBorders>
          </w:tcPr>
          <w:p w:rsidR="00AC16E6" w:rsidRDefault="00AC16E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C16E6" w:rsidTr="00F5459E">
        <w:trPr>
          <w:gridAfter w:val="1"/>
          <w:wAfter w:w="18" w:type="dxa"/>
        </w:trPr>
        <w:tc>
          <w:tcPr>
            <w:tcW w:w="3549" w:type="dxa"/>
            <w:gridSpan w:val="3"/>
            <w:tcBorders>
              <w:top w:val="nil"/>
              <w:bottom w:val="nil"/>
            </w:tcBorders>
          </w:tcPr>
          <w:p w:rsidR="00AC16E6" w:rsidRPr="00F5459E" w:rsidRDefault="00AC16E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Fax:</w:t>
            </w:r>
          </w:p>
        </w:tc>
        <w:tc>
          <w:tcPr>
            <w:tcW w:w="6009" w:type="dxa"/>
            <w:gridSpan w:val="2"/>
            <w:tcBorders>
              <w:top w:val="dotted" w:sz="4" w:space="0" w:color="auto"/>
              <w:bottom w:val="dotted" w:sz="4" w:space="0" w:color="auto"/>
            </w:tcBorders>
          </w:tcPr>
          <w:p w:rsidR="00AC16E6" w:rsidRDefault="00AC16E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C16E6" w:rsidTr="00F5459E">
        <w:trPr>
          <w:gridAfter w:val="1"/>
          <w:wAfter w:w="18" w:type="dxa"/>
        </w:trPr>
        <w:tc>
          <w:tcPr>
            <w:tcW w:w="3549" w:type="dxa"/>
            <w:gridSpan w:val="3"/>
            <w:tcBorders>
              <w:top w:val="nil"/>
            </w:tcBorders>
          </w:tcPr>
          <w:p w:rsidR="00AC16E6" w:rsidRPr="00F5459E" w:rsidRDefault="0047380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E-m</w:t>
            </w:r>
            <w:r w:rsidR="00AC16E6" w:rsidRPr="00F5459E">
              <w:rPr>
                <w:b/>
                <w:szCs w:val="24"/>
              </w:rPr>
              <w:t>ail:</w:t>
            </w:r>
          </w:p>
        </w:tc>
        <w:tc>
          <w:tcPr>
            <w:tcW w:w="6009" w:type="dxa"/>
            <w:gridSpan w:val="2"/>
            <w:tcBorders>
              <w:top w:val="dotted" w:sz="4" w:space="0" w:color="auto"/>
            </w:tcBorders>
          </w:tcPr>
          <w:p w:rsidR="00AC16E6" w:rsidRDefault="00AC16E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84427" w:rsidTr="00F5459E">
        <w:trPr>
          <w:gridAfter w:val="1"/>
          <w:wAfter w:w="18" w:type="dxa"/>
        </w:trPr>
        <w:tc>
          <w:tcPr>
            <w:tcW w:w="3549" w:type="dxa"/>
            <w:gridSpan w:val="3"/>
            <w:tcBorders>
              <w:bottom w:val="nil"/>
            </w:tcBorders>
          </w:tcPr>
          <w:p w:rsidR="00A84427" w:rsidRPr="00F5459E" w:rsidRDefault="00A8442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Fiscal Contact/Title:</w:t>
            </w:r>
          </w:p>
        </w:tc>
        <w:tc>
          <w:tcPr>
            <w:tcW w:w="6009" w:type="dxa"/>
            <w:gridSpan w:val="2"/>
            <w:tcBorders>
              <w:bottom w:val="dotted" w:sz="4" w:space="0" w:color="auto"/>
            </w:tcBorders>
          </w:tcPr>
          <w:p w:rsidR="00A84427" w:rsidRDefault="00A8442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84427" w:rsidTr="00F5459E">
        <w:trPr>
          <w:gridAfter w:val="1"/>
          <w:wAfter w:w="18" w:type="dxa"/>
        </w:trPr>
        <w:tc>
          <w:tcPr>
            <w:tcW w:w="3549" w:type="dxa"/>
            <w:gridSpan w:val="3"/>
            <w:tcBorders>
              <w:top w:val="nil"/>
              <w:bottom w:val="nil"/>
            </w:tcBorders>
          </w:tcPr>
          <w:p w:rsidR="00A84427" w:rsidRPr="00F5459E" w:rsidRDefault="00A8442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Telephone:</w:t>
            </w:r>
          </w:p>
        </w:tc>
        <w:tc>
          <w:tcPr>
            <w:tcW w:w="6009" w:type="dxa"/>
            <w:gridSpan w:val="2"/>
            <w:tcBorders>
              <w:top w:val="nil"/>
              <w:bottom w:val="dotted" w:sz="4" w:space="0" w:color="auto"/>
            </w:tcBorders>
          </w:tcPr>
          <w:p w:rsidR="00A84427" w:rsidRDefault="00A8442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84427" w:rsidTr="00F5459E">
        <w:trPr>
          <w:gridAfter w:val="1"/>
          <w:wAfter w:w="18" w:type="dxa"/>
        </w:trPr>
        <w:tc>
          <w:tcPr>
            <w:tcW w:w="3549" w:type="dxa"/>
            <w:gridSpan w:val="3"/>
            <w:tcBorders>
              <w:top w:val="nil"/>
              <w:bottom w:val="nil"/>
            </w:tcBorders>
          </w:tcPr>
          <w:p w:rsidR="00A84427" w:rsidRPr="00F5459E" w:rsidRDefault="00A8442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Fax:</w:t>
            </w:r>
          </w:p>
        </w:tc>
        <w:tc>
          <w:tcPr>
            <w:tcW w:w="6009" w:type="dxa"/>
            <w:gridSpan w:val="2"/>
            <w:tcBorders>
              <w:top w:val="dotted" w:sz="4" w:space="0" w:color="auto"/>
              <w:bottom w:val="dotted" w:sz="4" w:space="0" w:color="auto"/>
            </w:tcBorders>
          </w:tcPr>
          <w:p w:rsidR="00A84427" w:rsidRDefault="00A8442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84427" w:rsidTr="00F5459E">
        <w:trPr>
          <w:gridAfter w:val="1"/>
          <w:wAfter w:w="18" w:type="dxa"/>
        </w:trPr>
        <w:tc>
          <w:tcPr>
            <w:tcW w:w="3549" w:type="dxa"/>
            <w:gridSpan w:val="3"/>
            <w:tcBorders>
              <w:top w:val="nil"/>
            </w:tcBorders>
          </w:tcPr>
          <w:p w:rsidR="00A84427" w:rsidRPr="00F5459E" w:rsidRDefault="0047380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E-m</w:t>
            </w:r>
            <w:r w:rsidR="00A84427" w:rsidRPr="00F5459E">
              <w:rPr>
                <w:b/>
                <w:szCs w:val="24"/>
              </w:rPr>
              <w:t>ail:</w:t>
            </w:r>
          </w:p>
        </w:tc>
        <w:tc>
          <w:tcPr>
            <w:tcW w:w="6009" w:type="dxa"/>
            <w:gridSpan w:val="2"/>
            <w:tcBorders>
              <w:top w:val="dotted" w:sz="4" w:space="0" w:color="auto"/>
            </w:tcBorders>
          </w:tcPr>
          <w:p w:rsidR="00A84427" w:rsidRDefault="00A84427"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bl>
    <w:p w:rsidR="00CB186B" w:rsidRDefault="00CB186B"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Cs w:val="24"/>
        </w:rPr>
      </w:pPr>
    </w:p>
    <w:p w:rsidR="00F6777F" w:rsidRDefault="00F6777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21"/>
        <w:gridCol w:w="6009"/>
        <w:gridCol w:w="18"/>
      </w:tblGrid>
      <w:tr w:rsidR="00EE25E4" w:rsidTr="00F5459E">
        <w:tc>
          <w:tcPr>
            <w:tcW w:w="9576" w:type="dxa"/>
            <w:gridSpan w:val="4"/>
            <w:shd w:val="clear" w:color="auto" w:fill="D9D9D9"/>
          </w:tcPr>
          <w:p w:rsidR="00EE25E4" w:rsidRDefault="0077734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F5459E">
              <w:rPr>
                <w:b/>
                <w:sz w:val="24"/>
                <w:szCs w:val="24"/>
              </w:rPr>
              <w:t xml:space="preserve">Section 5.  </w:t>
            </w:r>
            <w:r w:rsidR="00EE25E4" w:rsidRPr="00F5459E">
              <w:rPr>
                <w:b/>
                <w:sz w:val="24"/>
                <w:szCs w:val="24"/>
              </w:rPr>
              <w:t>GRANT PROJECT PROPOSAL</w:t>
            </w:r>
            <w:r w:rsidR="00E871C4">
              <w:rPr>
                <w:b/>
                <w:sz w:val="24"/>
                <w:szCs w:val="24"/>
              </w:rPr>
              <w:t xml:space="preserve"> </w:t>
            </w:r>
          </w:p>
          <w:p w:rsidR="00E871C4" w:rsidRPr="00E871C4" w:rsidRDefault="00951FD8"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pPr>
            <w:r>
              <w:t xml:space="preserve">See program descriptions on </w:t>
            </w:r>
            <w:r w:rsidR="00F6777F">
              <w:t xml:space="preserve">beginning on </w:t>
            </w:r>
            <w:r w:rsidR="00025878">
              <w:t>P</w:t>
            </w:r>
            <w:r>
              <w:t>age 5</w:t>
            </w:r>
          </w:p>
          <w:p w:rsidR="00EE25E4" w:rsidRDefault="00EE25E4"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EE25E4" w:rsidRPr="004A402F" w:rsidTr="00F5459E">
        <w:tblPrEx>
          <w:tblLook w:val="04A0"/>
        </w:tblPrEx>
        <w:tc>
          <w:tcPr>
            <w:tcW w:w="3528" w:type="dxa"/>
          </w:tcPr>
          <w:p w:rsidR="00EE25E4" w:rsidRPr="00F5459E" w:rsidRDefault="00EE25E4"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F5459E">
              <w:rPr>
                <w:b/>
                <w:szCs w:val="24"/>
              </w:rPr>
              <w:t>Project Title:</w:t>
            </w:r>
          </w:p>
          <w:p w:rsidR="00EE25E4" w:rsidRPr="00F5459E" w:rsidRDefault="00EE25E4"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6048" w:type="dxa"/>
            <w:gridSpan w:val="3"/>
          </w:tcPr>
          <w:p w:rsidR="00EE25E4" w:rsidRPr="00F5459E" w:rsidRDefault="00EE25E4"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tc>
      </w:tr>
      <w:tr w:rsidR="00EE25E4" w:rsidRPr="004A402F" w:rsidTr="00F5459E">
        <w:tblPrEx>
          <w:tblLook w:val="04A0"/>
        </w:tblPrEx>
        <w:tc>
          <w:tcPr>
            <w:tcW w:w="3528" w:type="dxa"/>
          </w:tcPr>
          <w:p w:rsidR="00EE25E4" w:rsidRPr="00F5459E" w:rsidRDefault="00EE25E4"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F5459E">
              <w:rPr>
                <w:b/>
                <w:szCs w:val="24"/>
              </w:rPr>
              <w:t>Brief Project Description:</w:t>
            </w:r>
          </w:p>
          <w:p w:rsidR="00EE25E4" w:rsidRPr="00F5459E" w:rsidRDefault="00EE25E4"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i/>
                <w:szCs w:val="24"/>
              </w:rPr>
            </w:pPr>
            <w:r w:rsidRPr="00F5459E">
              <w:rPr>
                <w:i/>
                <w:szCs w:val="24"/>
              </w:rPr>
              <w:t>(350 character maximum).  Note that the Scope of Work must be completed separately.</w:t>
            </w:r>
          </w:p>
          <w:p w:rsidR="003935C5" w:rsidRPr="00F5459E" w:rsidRDefault="003935C5"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i/>
                <w:szCs w:val="24"/>
              </w:rPr>
            </w:pPr>
          </w:p>
          <w:p w:rsidR="003935C5" w:rsidRPr="00F5459E" w:rsidRDefault="003935C5"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6048" w:type="dxa"/>
            <w:gridSpan w:val="3"/>
          </w:tcPr>
          <w:p w:rsidR="00EE25E4" w:rsidRPr="00F5459E" w:rsidRDefault="00EE25E4"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Pr="00F5459E" w:rsidRDefault="00A7379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Pr="00F5459E" w:rsidRDefault="00A7379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Pr="00F5459E" w:rsidRDefault="00A7379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Pr="00F5459E" w:rsidRDefault="00A7379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Pr="00F5459E" w:rsidRDefault="00A7379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Pr="00F5459E" w:rsidRDefault="00A7379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tc>
      </w:tr>
      <w:tr w:rsidR="00E871C4" w:rsidTr="00E871C4">
        <w:trPr>
          <w:gridAfter w:val="1"/>
          <w:wAfter w:w="18" w:type="dxa"/>
        </w:trPr>
        <w:tc>
          <w:tcPr>
            <w:tcW w:w="3549" w:type="dxa"/>
            <w:gridSpan w:val="2"/>
          </w:tcPr>
          <w:p w:rsidR="00E871C4" w:rsidRPr="00F5459E"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Project Period:</w:t>
            </w:r>
          </w:p>
          <w:p w:rsidR="00E871C4" w:rsidRPr="00F5459E"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r w:rsidRPr="00F5459E">
              <w:rPr>
                <w:i/>
                <w:szCs w:val="24"/>
              </w:rPr>
              <w:t>(Include start and end date)</w:t>
            </w:r>
          </w:p>
        </w:tc>
        <w:tc>
          <w:tcPr>
            <w:tcW w:w="6009" w:type="dxa"/>
          </w:tcPr>
          <w:p w:rsidR="00E871C4" w:rsidRDefault="008F6795"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January </w:t>
            </w:r>
            <w:r w:rsidR="00E871C4">
              <w:t>1, 201</w:t>
            </w:r>
            <w:r w:rsidR="00A5760D">
              <w:t xml:space="preserve">4 through June </w:t>
            </w:r>
            <w:r w:rsidR="00EA3E8E">
              <w:t>30</w:t>
            </w:r>
            <w:r>
              <w:t>, 2015</w:t>
            </w:r>
          </w:p>
          <w:p w:rsidR="00E871C4"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E871C4" w:rsidTr="00E871C4">
        <w:trPr>
          <w:gridAfter w:val="1"/>
          <w:wAfter w:w="18" w:type="dxa"/>
        </w:trPr>
        <w:tc>
          <w:tcPr>
            <w:tcW w:w="3549" w:type="dxa"/>
            <w:gridSpan w:val="2"/>
          </w:tcPr>
          <w:p w:rsidR="00E871C4" w:rsidRPr="00F5459E"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Total Amount of Funding Requested from IDPH:</w:t>
            </w:r>
          </w:p>
        </w:tc>
        <w:tc>
          <w:tcPr>
            <w:tcW w:w="6009" w:type="dxa"/>
          </w:tcPr>
          <w:p w:rsidR="00E871C4" w:rsidRPr="00F5459E"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highlight w:val="yellow"/>
              </w:rPr>
            </w:pPr>
          </w:p>
        </w:tc>
      </w:tr>
      <w:tr w:rsidR="00E871C4" w:rsidTr="00E871C4">
        <w:trPr>
          <w:gridAfter w:val="1"/>
          <w:wAfter w:w="18" w:type="dxa"/>
        </w:trPr>
        <w:tc>
          <w:tcPr>
            <w:tcW w:w="3549" w:type="dxa"/>
            <w:gridSpan w:val="2"/>
          </w:tcPr>
          <w:p w:rsidR="00E871C4" w:rsidRPr="00F5459E"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 xml:space="preserve">Total Applicant Match or </w:t>
            </w:r>
          </w:p>
          <w:p w:rsidR="00E871C4" w:rsidRPr="00F5459E"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In-Kind Contribution</w:t>
            </w:r>
            <w:r w:rsidR="002A1BF0">
              <w:rPr>
                <w:b/>
                <w:szCs w:val="24"/>
              </w:rPr>
              <w:t xml:space="preserve"> (</w:t>
            </w:r>
            <w:r w:rsidR="002A1BF0" w:rsidRPr="002021B8">
              <w:rPr>
                <w:b/>
                <w:szCs w:val="24"/>
              </w:rPr>
              <w:t>you may include match or in-kind, but it is not required for these grants)</w:t>
            </w:r>
            <w:r w:rsidRPr="002021B8">
              <w:rPr>
                <w:b/>
                <w:szCs w:val="24"/>
              </w:rPr>
              <w:t>:</w:t>
            </w:r>
          </w:p>
        </w:tc>
        <w:tc>
          <w:tcPr>
            <w:tcW w:w="6009" w:type="dxa"/>
          </w:tcPr>
          <w:p w:rsidR="00E871C4"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E871C4"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E871C4" w:rsidTr="00E871C4">
        <w:trPr>
          <w:gridAfter w:val="1"/>
          <w:wAfter w:w="18" w:type="dxa"/>
        </w:trPr>
        <w:tc>
          <w:tcPr>
            <w:tcW w:w="3549" w:type="dxa"/>
            <w:gridSpan w:val="2"/>
          </w:tcPr>
          <w:p w:rsidR="00E871C4" w:rsidRPr="00F5459E"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F5459E">
              <w:rPr>
                <w:b/>
                <w:szCs w:val="24"/>
              </w:rPr>
              <w:t>If subcontractors will be used under this grant application, provide name, address and description of services.</w:t>
            </w:r>
          </w:p>
        </w:tc>
        <w:tc>
          <w:tcPr>
            <w:tcW w:w="6009" w:type="dxa"/>
          </w:tcPr>
          <w:p w:rsidR="00E871C4"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Subcontractor name:</w:t>
            </w:r>
          </w:p>
          <w:p w:rsidR="00E871C4"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Address:</w:t>
            </w:r>
          </w:p>
          <w:p w:rsidR="00E871C4" w:rsidRDefault="00025878"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City, State, ZIP</w:t>
            </w:r>
            <w:r w:rsidR="00E871C4">
              <w:t>:</w:t>
            </w:r>
          </w:p>
          <w:p w:rsidR="00E871C4"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Phone:</w:t>
            </w:r>
          </w:p>
          <w:p w:rsidR="00E871C4"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Description of services:</w:t>
            </w:r>
          </w:p>
          <w:p w:rsidR="00E871C4"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E871C4"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Subcontractor name:</w:t>
            </w:r>
          </w:p>
          <w:p w:rsidR="00E871C4"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Address:</w:t>
            </w:r>
          </w:p>
          <w:p w:rsidR="00E871C4" w:rsidRDefault="00025878"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City, State, ZIP</w:t>
            </w:r>
            <w:r w:rsidR="00E871C4">
              <w:t>:</w:t>
            </w:r>
          </w:p>
          <w:p w:rsidR="00E871C4"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Phone:</w:t>
            </w:r>
          </w:p>
          <w:p w:rsidR="00E871C4" w:rsidRDefault="00E871C4" w:rsidP="00E871C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Description of services:</w:t>
            </w:r>
          </w:p>
        </w:tc>
      </w:tr>
    </w:tbl>
    <w:p w:rsidR="00E871C4" w:rsidRDefault="00E871C4" w:rsidP="00E871C4"/>
    <w:p w:rsidR="00E871C4" w:rsidRDefault="00E871C4" w:rsidP="00E871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2160"/>
        <w:gridCol w:w="2088"/>
      </w:tblGrid>
      <w:tr w:rsidR="0097417B" w:rsidTr="00F5459E">
        <w:tc>
          <w:tcPr>
            <w:tcW w:w="9576" w:type="dxa"/>
            <w:gridSpan w:val="3"/>
            <w:shd w:val="clear" w:color="auto" w:fill="D9D9D9"/>
          </w:tcPr>
          <w:p w:rsidR="0097417B" w:rsidRPr="00F5459E" w:rsidRDefault="00777346"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F5459E">
              <w:rPr>
                <w:b/>
                <w:sz w:val="24"/>
                <w:szCs w:val="24"/>
              </w:rPr>
              <w:lastRenderedPageBreak/>
              <w:t xml:space="preserve">Section 6.  </w:t>
            </w:r>
            <w:r w:rsidR="0097417B" w:rsidRPr="00F5459E">
              <w:rPr>
                <w:b/>
                <w:sz w:val="24"/>
                <w:szCs w:val="24"/>
              </w:rPr>
              <w:t>GRANT BUDGET SUMMARY</w:t>
            </w:r>
          </w:p>
          <w:p w:rsidR="0097417B" w:rsidRPr="00EF753B" w:rsidRDefault="00946FB5" w:rsidP="009260B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i/>
                <w:color w:val="FF0000"/>
                <w:sz w:val="24"/>
                <w:szCs w:val="24"/>
              </w:rPr>
            </w:pPr>
            <w:r w:rsidRPr="00EF753B">
              <w:rPr>
                <w:b/>
                <w:i/>
                <w:color w:val="FF0000"/>
                <w:sz w:val="24"/>
                <w:szCs w:val="24"/>
              </w:rPr>
              <w:t>(Note: This section is for summary purpo</w:t>
            </w:r>
            <w:r w:rsidR="009260BB" w:rsidRPr="00EF753B">
              <w:rPr>
                <w:b/>
                <w:i/>
                <w:color w:val="FF0000"/>
                <w:sz w:val="24"/>
                <w:szCs w:val="24"/>
              </w:rPr>
              <w:t>ses only.  A detailed budget is included</w:t>
            </w:r>
            <w:r w:rsidR="00EF753B" w:rsidRPr="00EF753B">
              <w:rPr>
                <w:b/>
                <w:i/>
                <w:color w:val="FF0000"/>
                <w:sz w:val="24"/>
                <w:szCs w:val="24"/>
              </w:rPr>
              <w:t xml:space="preserve"> and required</w:t>
            </w:r>
            <w:r w:rsidRPr="00EF753B">
              <w:rPr>
                <w:b/>
                <w:i/>
                <w:color w:val="FF0000"/>
                <w:sz w:val="24"/>
                <w:szCs w:val="24"/>
              </w:rPr>
              <w:t>)</w:t>
            </w:r>
          </w:p>
        </w:tc>
      </w:tr>
      <w:tr w:rsidR="004A402F" w:rsidRPr="004A402F" w:rsidTr="00F5459E">
        <w:tblPrEx>
          <w:tblLook w:val="04A0"/>
        </w:tblPrEx>
        <w:tc>
          <w:tcPr>
            <w:tcW w:w="532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F5459E">
              <w:rPr>
                <w:b/>
                <w:szCs w:val="24"/>
              </w:rPr>
              <w:t xml:space="preserve">Budget Line Items Requested </w:t>
            </w:r>
          </w:p>
        </w:tc>
        <w:tc>
          <w:tcPr>
            <w:tcW w:w="2160"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r w:rsidRPr="00F5459E">
              <w:rPr>
                <w:b/>
                <w:szCs w:val="24"/>
              </w:rPr>
              <w:t>Requested Grant Budget Amount</w:t>
            </w:r>
          </w:p>
        </w:tc>
        <w:tc>
          <w:tcPr>
            <w:tcW w:w="208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r w:rsidRPr="00F5459E">
              <w:rPr>
                <w:b/>
                <w:szCs w:val="24"/>
              </w:rPr>
              <w:t>Applicant Match</w:t>
            </w:r>
            <w:r w:rsidR="009960A5" w:rsidRPr="00F5459E">
              <w:rPr>
                <w:b/>
                <w:szCs w:val="24"/>
              </w:rPr>
              <w:t xml:space="preserve"> of In-Kind Contribution</w:t>
            </w:r>
          </w:p>
        </w:tc>
      </w:tr>
      <w:tr w:rsidR="004A402F" w:rsidTr="00F5459E">
        <w:tblPrEx>
          <w:tblLook w:val="04A0"/>
        </w:tblPrEx>
        <w:tc>
          <w:tcPr>
            <w:tcW w:w="532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F5459E">
              <w:rPr>
                <w:b/>
                <w:szCs w:val="24"/>
              </w:rPr>
              <w:t xml:space="preserve">Personal Services </w:t>
            </w:r>
            <w:r w:rsidRPr="00F5459E">
              <w:rPr>
                <w:i/>
                <w:szCs w:val="24"/>
              </w:rPr>
              <w:t>(Includes Salary and Wages)</w:t>
            </w:r>
          </w:p>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F5459E">
        <w:tblPrEx>
          <w:tblLook w:val="04A0"/>
        </w:tblPrEx>
        <w:tc>
          <w:tcPr>
            <w:tcW w:w="532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r w:rsidRPr="00F5459E">
              <w:rPr>
                <w:b/>
                <w:szCs w:val="24"/>
              </w:rPr>
              <w:t xml:space="preserve">Fringe Benefits </w:t>
            </w:r>
            <w:r w:rsidRPr="00F5459E">
              <w:rPr>
                <w:szCs w:val="24"/>
              </w:rPr>
              <w:t>(Percent use for calculation _____%)</w:t>
            </w:r>
          </w:p>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p>
        </w:tc>
        <w:tc>
          <w:tcPr>
            <w:tcW w:w="2160"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F5459E">
        <w:tblPrEx>
          <w:tblLook w:val="04A0"/>
        </w:tblPrEx>
        <w:tc>
          <w:tcPr>
            <w:tcW w:w="532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F5459E">
              <w:rPr>
                <w:b/>
                <w:szCs w:val="24"/>
              </w:rPr>
              <w:t>Contractual Services</w:t>
            </w:r>
            <w:r w:rsidR="002A51D2" w:rsidRPr="00F5459E">
              <w:rPr>
                <w:b/>
                <w:szCs w:val="24"/>
              </w:rPr>
              <w:t xml:space="preserve"> (</w:t>
            </w:r>
            <w:r w:rsidR="002A51D2" w:rsidRPr="002021B8">
              <w:rPr>
                <w:b/>
                <w:szCs w:val="24"/>
              </w:rPr>
              <w:t>detailed information about the contractual services amount must be su</w:t>
            </w:r>
            <w:r w:rsidR="00473806">
              <w:rPr>
                <w:b/>
                <w:szCs w:val="24"/>
              </w:rPr>
              <w:t>bmitted on the attached budget E</w:t>
            </w:r>
            <w:r w:rsidR="002A51D2" w:rsidRPr="002021B8">
              <w:rPr>
                <w:b/>
                <w:szCs w:val="24"/>
              </w:rPr>
              <w:t>xcel form</w:t>
            </w:r>
            <w:r w:rsidR="002A51D2" w:rsidRPr="00F5459E">
              <w:rPr>
                <w:b/>
                <w:szCs w:val="24"/>
              </w:rPr>
              <w:t>)</w:t>
            </w:r>
          </w:p>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F5459E">
        <w:tblPrEx>
          <w:tblLook w:val="04A0"/>
        </w:tblPrEx>
        <w:tc>
          <w:tcPr>
            <w:tcW w:w="532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F5459E">
              <w:rPr>
                <w:b/>
                <w:szCs w:val="24"/>
              </w:rPr>
              <w:t>Travel</w:t>
            </w:r>
          </w:p>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F5459E">
        <w:tblPrEx>
          <w:tblLook w:val="04A0"/>
        </w:tblPrEx>
        <w:tc>
          <w:tcPr>
            <w:tcW w:w="5328" w:type="dxa"/>
          </w:tcPr>
          <w:p w:rsidR="004A402F" w:rsidRPr="00F5459E" w:rsidRDefault="00E572F1"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F5459E">
              <w:rPr>
                <w:b/>
                <w:szCs w:val="24"/>
              </w:rPr>
              <w:t>Commodities/Supplies</w:t>
            </w:r>
          </w:p>
          <w:p w:rsidR="00E572F1" w:rsidRPr="00F5459E" w:rsidRDefault="00E572F1"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E572F1" w:rsidTr="00F5459E">
        <w:tblPrEx>
          <w:tblLook w:val="04A0"/>
        </w:tblPrEx>
        <w:tc>
          <w:tcPr>
            <w:tcW w:w="5328" w:type="dxa"/>
          </w:tcPr>
          <w:p w:rsidR="00E572F1" w:rsidRPr="00F5459E" w:rsidRDefault="00E572F1"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F5459E">
              <w:rPr>
                <w:b/>
                <w:szCs w:val="24"/>
              </w:rPr>
              <w:t>Printing</w:t>
            </w:r>
          </w:p>
          <w:p w:rsidR="00E572F1" w:rsidRPr="00F5459E" w:rsidRDefault="00E572F1"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E572F1" w:rsidRPr="00F5459E" w:rsidRDefault="00E572F1"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E572F1" w:rsidRPr="00F5459E" w:rsidRDefault="00E572F1"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F5459E">
        <w:tblPrEx>
          <w:tblLook w:val="04A0"/>
        </w:tblPrEx>
        <w:tc>
          <w:tcPr>
            <w:tcW w:w="532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F5459E">
              <w:rPr>
                <w:b/>
                <w:szCs w:val="24"/>
              </w:rPr>
              <w:t>Equipment</w:t>
            </w:r>
          </w:p>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F5459E">
        <w:tblPrEx>
          <w:tblLook w:val="04A0"/>
        </w:tblPrEx>
        <w:tc>
          <w:tcPr>
            <w:tcW w:w="532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F5459E">
              <w:rPr>
                <w:b/>
                <w:szCs w:val="24"/>
              </w:rPr>
              <w:t>Telecommunications</w:t>
            </w:r>
          </w:p>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B54E9" w:rsidTr="00F5459E">
        <w:tblPrEx>
          <w:tblLook w:val="04A0"/>
        </w:tblPrEx>
        <w:tc>
          <w:tcPr>
            <w:tcW w:w="5328" w:type="dxa"/>
          </w:tcPr>
          <w:p w:rsidR="004B54E9" w:rsidRPr="00F5459E" w:rsidRDefault="004B54E9"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F5459E">
              <w:rPr>
                <w:b/>
                <w:szCs w:val="24"/>
              </w:rPr>
              <w:t>Patient/Client Care</w:t>
            </w:r>
          </w:p>
          <w:p w:rsidR="004B54E9" w:rsidRPr="00F5459E" w:rsidRDefault="004B54E9"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B54E9" w:rsidRPr="00F5459E" w:rsidRDefault="004B54E9"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B54E9" w:rsidRPr="00F5459E" w:rsidRDefault="004B54E9"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F5459E">
        <w:tblPrEx>
          <w:tblLook w:val="04A0"/>
        </w:tblPrEx>
        <w:tc>
          <w:tcPr>
            <w:tcW w:w="532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b/>
                <w:szCs w:val="24"/>
              </w:rPr>
            </w:pPr>
            <w:r w:rsidRPr="00F5459E">
              <w:rPr>
                <w:b/>
                <w:szCs w:val="24"/>
              </w:rPr>
              <w:t>Gran</w:t>
            </w:r>
            <w:r w:rsidR="009960A5" w:rsidRPr="00F5459E">
              <w:rPr>
                <w:b/>
                <w:szCs w:val="24"/>
              </w:rPr>
              <w:t>d</w:t>
            </w:r>
            <w:r w:rsidRPr="00F5459E">
              <w:rPr>
                <w:b/>
                <w:szCs w:val="24"/>
              </w:rPr>
              <w:t xml:space="preserve"> Total</w:t>
            </w:r>
          </w:p>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b/>
                <w:szCs w:val="24"/>
              </w:rPr>
            </w:pPr>
          </w:p>
        </w:tc>
        <w:tc>
          <w:tcPr>
            <w:tcW w:w="2160"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Pr="00F5459E" w:rsidRDefault="004A402F"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8D4D92" w:rsidTr="00F5459E">
        <w:tblPrEx>
          <w:tblLook w:val="04A0"/>
        </w:tblPrEx>
        <w:tc>
          <w:tcPr>
            <w:tcW w:w="5328" w:type="dxa"/>
          </w:tcPr>
          <w:p w:rsidR="008D4D92" w:rsidRPr="00F5459E" w:rsidRDefault="008D4D92"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F5459E">
              <w:rPr>
                <w:b/>
                <w:szCs w:val="24"/>
              </w:rPr>
              <w:t>If the proposed budget includes Personal Services (Salary or Wage) related costs, please indicate the type of documentation that will be maintained and used to allocate staff costs to the grant.</w:t>
            </w:r>
          </w:p>
        </w:tc>
        <w:tc>
          <w:tcPr>
            <w:tcW w:w="4248" w:type="dxa"/>
            <w:gridSpan w:val="2"/>
          </w:tcPr>
          <w:p w:rsidR="008D4D92" w:rsidRPr="00F5459E" w:rsidRDefault="008D4D92"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p>
          <w:p w:rsidR="008D4D92" w:rsidRPr="00F5459E" w:rsidRDefault="008D4D92"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r w:rsidRPr="00F5459E">
              <w:rPr>
                <w:szCs w:val="24"/>
              </w:rPr>
              <w:sym w:font="Wingdings" w:char="F0A8"/>
            </w:r>
            <w:r w:rsidRPr="00F5459E">
              <w:rPr>
                <w:szCs w:val="24"/>
              </w:rPr>
              <w:t xml:space="preserve">     </w:t>
            </w:r>
            <w:r w:rsidR="00EE25E4" w:rsidRPr="00F5459E">
              <w:rPr>
                <w:szCs w:val="24"/>
              </w:rPr>
              <w:t>T</w:t>
            </w:r>
            <w:r w:rsidR="00025878">
              <w:rPr>
                <w:szCs w:val="24"/>
              </w:rPr>
              <w:t>ime s</w:t>
            </w:r>
            <w:r w:rsidRPr="00F5459E">
              <w:rPr>
                <w:szCs w:val="24"/>
              </w:rPr>
              <w:t>heets</w:t>
            </w:r>
          </w:p>
          <w:p w:rsidR="00EE25E4" w:rsidRPr="00F5459E" w:rsidRDefault="00EE25E4"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r w:rsidRPr="00F5459E">
              <w:rPr>
                <w:szCs w:val="24"/>
              </w:rPr>
              <w:sym w:font="Wingdings" w:char="F0A8"/>
            </w:r>
            <w:r w:rsidRPr="00F5459E">
              <w:rPr>
                <w:szCs w:val="24"/>
              </w:rPr>
              <w:t xml:space="preserve">     Cost allocation plans</w:t>
            </w:r>
          </w:p>
          <w:p w:rsidR="00EE25E4" w:rsidRPr="00F5459E" w:rsidRDefault="00EE25E4"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r w:rsidRPr="00F5459E">
              <w:rPr>
                <w:szCs w:val="24"/>
              </w:rPr>
              <w:sym w:font="Wingdings" w:char="F0A8"/>
            </w:r>
            <w:r w:rsidRPr="00F5459E">
              <w:rPr>
                <w:szCs w:val="24"/>
              </w:rPr>
              <w:t xml:space="preserve">     Certifications of time allocable to grant</w:t>
            </w:r>
          </w:p>
          <w:p w:rsidR="00EE25E4" w:rsidRPr="00F5459E" w:rsidRDefault="00EE25E4"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r w:rsidRPr="00F5459E">
              <w:rPr>
                <w:szCs w:val="24"/>
              </w:rPr>
              <w:sym w:font="Wingdings" w:char="F0A8"/>
            </w:r>
            <w:r w:rsidRPr="00F5459E">
              <w:rPr>
                <w:szCs w:val="24"/>
              </w:rPr>
              <w:t xml:space="preserve">     Other, please describe _________________</w:t>
            </w:r>
          </w:p>
          <w:p w:rsidR="00EE25E4" w:rsidRPr="00F5459E" w:rsidRDefault="00EE25E4"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r w:rsidRPr="00F5459E">
              <w:rPr>
                <w:szCs w:val="24"/>
              </w:rPr>
              <w:sym w:font="Wingdings" w:char="F0A8"/>
            </w:r>
            <w:r w:rsidRPr="00F5459E">
              <w:rPr>
                <w:szCs w:val="24"/>
              </w:rPr>
              <w:t xml:space="preserve">     Not applicable to this grant application</w:t>
            </w:r>
          </w:p>
          <w:p w:rsidR="00EE25E4" w:rsidRPr="00F5459E" w:rsidRDefault="00EE25E4"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p>
        </w:tc>
      </w:tr>
    </w:tbl>
    <w:p w:rsidR="00D322F0" w:rsidRDefault="00D322F0"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Cs w:val="24"/>
        </w:rPr>
      </w:pPr>
    </w:p>
    <w:p w:rsidR="009260BB" w:rsidRDefault="009260BB" w:rsidP="009260BB">
      <w:pPr>
        <w:rPr>
          <w:b/>
          <w:u w:val="single"/>
        </w:rPr>
      </w:pPr>
    </w:p>
    <w:p w:rsidR="009260BB" w:rsidRDefault="009260BB" w:rsidP="009260BB">
      <w:r>
        <w:rPr>
          <w:b/>
          <w:u w:val="single"/>
        </w:rPr>
        <w:t>Payments to successful applicants will be made on a reimbursement basis.</w:t>
      </w:r>
      <w:r>
        <w:t xml:space="preserve">  The grantee will document actual expenditures incurred for the purchase of goods and services necessary for conducting program activities.  The grantee will use the Department’s Reimbursement Certification Form to request reimbursement.  Forms and instructions for their use will be mailed with each signed grant agreement.  After Departmental review of all submitted Reimbursement Certification Forms received from the grantee and approved for payment, a </w:t>
      </w:r>
      <w:r w:rsidR="0054480D">
        <w:t>s</w:t>
      </w:r>
      <w:r>
        <w:t>tate of Illinois Invoice Voucher will be prepared and processed through the Office of the Comptroller for payment to the grantee.</w:t>
      </w:r>
    </w:p>
    <w:p w:rsidR="009260BB" w:rsidRDefault="009260BB" w:rsidP="009260BB"/>
    <w:p w:rsidR="009260BB" w:rsidRDefault="009260BB" w:rsidP="009260BB">
      <w:pPr>
        <w:jc w:val="both"/>
      </w:pPr>
      <w:r>
        <w:rPr>
          <w:b/>
          <w:u w:val="single"/>
        </w:rPr>
        <w:t>Reimbursement requests will be submitted monthly</w:t>
      </w:r>
      <w:r>
        <w:t xml:space="preserve">.  The final reimbursement must be received by </w:t>
      </w:r>
      <w:r w:rsidR="00025878">
        <w:t>the department</w:t>
      </w:r>
      <w:r w:rsidR="008F6795">
        <w:t xml:space="preserve"> within 30 days </w:t>
      </w:r>
      <w:r>
        <w:t>after the close of</w:t>
      </w:r>
      <w:r w:rsidR="008774B5">
        <w:t xml:space="preserve"> the grant period (</w:t>
      </w:r>
      <w:r w:rsidR="003D194D">
        <w:t>June</w:t>
      </w:r>
      <w:r w:rsidR="008774B5">
        <w:t xml:space="preserve"> 30, 201</w:t>
      </w:r>
      <w:r w:rsidR="008F6795">
        <w:t>5</w:t>
      </w:r>
      <w:r>
        <w:t xml:space="preserve">) to ensure reimbursement.   </w:t>
      </w:r>
    </w:p>
    <w:p w:rsidR="009260BB" w:rsidRPr="009260BB" w:rsidRDefault="009260BB" w:rsidP="009260BB">
      <w:pPr>
        <w:sectPr w:rsidR="009260BB" w:rsidRPr="009260BB" w:rsidSect="0035076E">
          <w:footnotePr>
            <w:numFmt w:val="lowerLetter"/>
          </w:footnotePr>
          <w:endnotePr>
            <w:numFmt w:val="lowerLetter"/>
          </w:endnotePr>
          <w:pgSz w:w="12240" w:h="15840"/>
          <w:pgMar w:top="1440" w:right="1440" w:bottom="1440" w:left="1440" w:header="720" w:footer="1166" w:gutter="0"/>
          <w:cols w:space="720"/>
          <w:docGrid w:linePitch="272"/>
        </w:sectPr>
      </w:pPr>
    </w:p>
    <w:p w:rsidR="004B27C1" w:rsidRDefault="004B27C1" w:rsidP="0068752C">
      <w:pPr>
        <w:pStyle w:val="Heading3"/>
        <w:tabs>
          <w:tab w:val="left" w:pos="3960"/>
        </w:tabs>
        <w:rPr>
          <w:bCs w:val="0"/>
        </w:rPr>
      </w:pPr>
    </w:p>
    <w:p w:rsidR="004B27C1" w:rsidRDefault="004B27C1" w:rsidP="0068752C">
      <w:pPr>
        <w:pStyle w:val="Heading3"/>
        <w:tabs>
          <w:tab w:val="left" w:pos="3960"/>
        </w:tabs>
        <w:rPr>
          <w:bCs w:val="0"/>
        </w:rPr>
      </w:pPr>
    </w:p>
    <w:p w:rsidR="004B27C1" w:rsidRDefault="004B27C1" w:rsidP="0068752C">
      <w:pPr>
        <w:pStyle w:val="Heading3"/>
        <w:tabs>
          <w:tab w:val="left" w:pos="3960"/>
        </w:tabs>
        <w:rPr>
          <w:bCs w:val="0"/>
        </w:rPr>
      </w:pPr>
    </w:p>
    <w:p w:rsidR="004B27C1" w:rsidRDefault="004B27C1" w:rsidP="0068752C">
      <w:pPr>
        <w:pStyle w:val="Heading3"/>
        <w:tabs>
          <w:tab w:val="left" w:pos="3960"/>
        </w:tabs>
        <w:rPr>
          <w:bCs w:val="0"/>
        </w:rPr>
      </w:pPr>
    </w:p>
    <w:p w:rsidR="004B27C1" w:rsidRDefault="004B27C1" w:rsidP="004B27C1">
      <w:pPr>
        <w:pStyle w:val="Heading3"/>
        <w:tabs>
          <w:tab w:val="left" w:pos="3960"/>
        </w:tabs>
        <w:ind w:left="0" w:firstLine="0"/>
        <w:jc w:val="left"/>
        <w:rPr>
          <w:bCs w:val="0"/>
        </w:rPr>
      </w:pPr>
    </w:p>
    <w:p w:rsidR="004B27C1" w:rsidRDefault="004B27C1" w:rsidP="0068752C">
      <w:pPr>
        <w:pStyle w:val="Heading3"/>
        <w:tabs>
          <w:tab w:val="left" w:pos="3960"/>
        </w:tabs>
        <w:rPr>
          <w:bCs w:val="0"/>
        </w:rPr>
      </w:pPr>
    </w:p>
    <w:p w:rsidR="004B27C1" w:rsidRDefault="004B27C1" w:rsidP="0068752C">
      <w:pPr>
        <w:pStyle w:val="Heading3"/>
        <w:tabs>
          <w:tab w:val="left" w:pos="3960"/>
        </w:tabs>
        <w:rPr>
          <w:bCs w:val="0"/>
        </w:rPr>
      </w:pPr>
      <w:r>
        <w:rPr>
          <w:bCs w:val="0"/>
        </w:rPr>
        <w:br/>
      </w:r>
    </w:p>
    <w:p w:rsidR="004B27C1" w:rsidRDefault="004B27C1" w:rsidP="004B27C1">
      <w:r>
        <w:br w:type="page"/>
      </w:r>
    </w:p>
    <w:p w:rsidR="0068752C" w:rsidRDefault="0068752C" w:rsidP="0068752C">
      <w:pPr>
        <w:pStyle w:val="Heading3"/>
        <w:tabs>
          <w:tab w:val="left" w:pos="3960"/>
        </w:tabs>
        <w:rPr>
          <w:bCs w:val="0"/>
        </w:rPr>
      </w:pPr>
      <w:r>
        <w:rPr>
          <w:bCs w:val="0"/>
        </w:rPr>
        <w:lastRenderedPageBreak/>
        <w:t>ALLOWABLE COSTS FOR REIMBURSEMENT UNDER IDPH/OWH GRANT AGREEMENT</w:t>
      </w:r>
    </w:p>
    <w:p w:rsidR="008C12E2" w:rsidRPr="008C12E2" w:rsidRDefault="008C12E2" w:rsidP="008C12E2"/>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3"/>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To be reimbursed under IDPH/OWH Grant Agreement, expenditures must meet the criteria below:</w:t>
      </w:r>
    </w:p>
    <w:p w:rsidR="0068752C" w:rsidRDefault="0068752C" w:rsidP="000B4225">
      <w:pPr>
        <w:pStyle w:val="Level1"/>
        <w:widowControl/>
        <w:numPr>
          <w:ilvl w:val="0"/>
          <w:numId w:val="2"/>
        </w:num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360"/>
        <w:rPr>
          <w:sz w:val="23"/>
        </w:rPr>
      </w:pPr>
      <w:r>
        <w:rPr>
          <w:sz w:val="23"/>
        </w:rPr>
        <w:tab/>
        <w:t>Be necessary and reasonable for proper and efficient administration of the program and not be a general expense required to carry out the overall responsibilities of the agency.</w:t>
      </w:r>
    </w:p>
    <w:p w:rsidR="0068752C" w:rsidRDefault="0068752C" w:rsidP="000B4225">
      <w:pPr>
        <w:pStyle w:val="Level1"/>
        <w:widowControl/>
        <w:numPr>
          <w:ilvl w:val="0"/>
          <w:numId w:val="2"/>
        </w:num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360"/>
        <w:rPr>
          <w:sz w:val="23"/>
        </w:rPr>
      </w:pPr>
      <w:r>
        <w:rPr>
          <w:sz w:val="23"/>
        </w:rPr>
        <w:tab/>
        <w:t>Be authorized or not prohibited under federal, state or local laws or regulations.</w:t>
      </w:r>
    </w:p>
    <w:p w:rsidR="0068752C" w:rsidRDefault="0068752C" w:rsidP="000B4225">
      <w:pPr>
        <w:pStyle w:val="Level1"/>
        <w:widowControl/>
        <w:numPr>
          <w:ilvl w:val="0"/>
          <w:numId w:val="2"/>
        </w:num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360"/>
        <w:rPr>
          <w:sz w:val="23"/>
        </w:rPr>
      </w:pPr>
      <w:r>
        <w:rPr>
          <w:sz w:val="23"/>
        </w:rPr>
        <w:tab/>
        <w:t>Conform to any limitations or exclusions set forth in the applicable rules, program description or grant agreement.</w:t>
      </w:r>
    </w:p>
    <w:p w:rsidR="0068752C" w:rsidRDefault="0068752C" w:rsidP="000B4225">
      <w:pPr>
        <w:pStyle w:val="Level1"/>
        <w:widowControl/>
        <w:numPr>
          <w:ilvl w:val="0"/>
          <w:numId w:val="2"/>
        </w:num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360"/>
        <w:rPr>
          <w:sz w:val="23"/>
        </w:rPr>
      </w:pPr>
      <w:r>
        <w:rPr>
          <w:sz w:val="23"/>
        </w:rPr>
        <w:tab/>
        <w:t>Be accorded consistent treatment through application of generally accepted accounting principles appropriate to the circumstances.</w:t>
      </w:r>
    </w:p>
    <w:p w:rsidR="0068752C" w:rsidRDefault="0068752C" w:rsidP="000B4225">
      <w:pPr>
        <w:pStyle w:val="Level1"/>
        <w:widowControl/>
        <w:numPr>
          <w:ilvl w:val="0"/>
          <w:numId w:val="2"/>
        </w:num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360"/>
        <w:rPr>
          <w:sz w:val="23"/>
        </w:rPr>
      </w:pPr>
      <w:r>
        <w:rPr>
          <w:sz w:val="23"/>
        </w:rPr>
        <w:tab/>
        <w:t>Not be allocable to or included as a cost of any state or federally financed program in either the current or a prior period.</w:t>
      </w:r>
    </w:p>
    <w:p w:rsidR="0068752C" w:rsidRDefault="0068752C" w:rsidP="000B4225">
      <w:pPr>
        <w:pStyle w:val="Level1"/>
        <w:widowControl/>
        <w:numPr>
          <w:ilvl w:val="0"/>
          <w:numId w:val="2"/>
        </w:num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360"/>
        <w:rPr>
          <w:sz w:val="23"/>
        </w:rPr>
      </w:pPr>
      <w:r>
        <w:rPr>
          <w:sz w:val="23"/>
        </w:rPr>
        <w:tab/>
        <w:t>Be net of all applicable credits.</w:t>
      </w:r>
    </w:p>
    <w:p w:rsidR="0068752C" w:rsidRDefault="0068752C" w:rsidP="000B4225">
      <w:pPr>
        <w:pStyle w:val="Level1"/>
        <w:widowControl/>
        <w:numPr>
          <w:ilvl w:val="0"/>
          <w:numId w:val="2"/>
        </w:num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360"/>
        <w:rPr>
          <w:sz w:val="23"/>
        </w:rPr>
      </w:pPr>
      <w:r>
        <w:rPr>
          <w:sz w:val="23"/>
        </w:rPr>
        <w:tab/>
        <w:t xml:space="preserve">Be specifically identified with the provision of a direct service or </w:t>
      </w:r>
      <w:r w:rsidR="005B7861">
        <w:rPr>
          <w:sz w:val="23"/>
        </w:rPr>
        <w:t xml:space="preserve">grant </w:t>
      </w:r>
      <w:r>
        <w:rPr>
          <w:sz w:val="23"/>
        </w:rPr>
        <w:t>program activity.</w:t>
      </w:r>
    </w:p>
    <w:p w:rsidR="0068752C" w:rsidRDefault="0068752C" w:rsidP="000B4225">
      <w:pPr>
        <w:pStyle w:val="Level1"/>
        <w:widowControl/>
        <w:numPr>
          <w:ilvl w:val="0"/>
          <w:numId w:val="2"/>
        </w:num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360"/>
        <w:rPr>
          <w:sz w:val="23"/>
        </w:rPr>
      </w:pPr>
      <w:r>
        <w:rPr>
          <w:sz w:val="23"/>
        </w:rPr>
        <w:tab/>
        <w:t>Be an actual expenditure of funds in support of program activities, documented by check number and/or internal ledger transfer of funds.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 xml:space="preserve">Examples of allowable costs </w:t>
      </w:r>
      <w:r w:rsidR="00025878">
        <w:rPr>
          <w:sz w:val="23"/>
        </w:rPr>
        <w:t>are listed below</w:t>
      </w:r>
      <w:r>
        <w:rPr>
          <w:sz w:val="23"/>
        </w:rPr>
        <w:t>.  This is not meant to be a complete list, but rather specific examples of items within each line-item category.</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u w:val="single"/>
        </w:rPr>
        <w:t>Personal Services: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3"/>
        </w:rPr>
      </w:pPr>
      <w:r>
        <w:rPr>
          <w:sz w:val="23"/>
        </w:rPr>
        <w:t>Gross salary paid to agency employees directly involved in the provision of program services. Employer’s portion of fringe benefits actually paid on behalf of direct services employees; examples include FICA (Social Security), life/health insurance, workers compensation insurance, unemployment insurance and pension/retirement benefits.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u w:val="single"/>
        </w:rPr>
        <w:t>Contractual Services: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Contractual employees (requires prior program approval from the Office of Women’s Health)</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Repair and maintenance of furniture and equipment</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Postage, postal services, UPS or other carrier costs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 xml:space="preserve">Software for support of program objectives </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Training and education costs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3"/>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rPr>
          <w:sz w:val="23"/>
        </w:rPr>
      </w:pPr>
      <w:r>
        <w:rPr>
          <w:sz w:val="23"/>
        </w:rPr>
        <w:t>Payments (or pass-through) to subcontractors or subgrantees are to be shown in the Contractual Services section -</w:t>
      </w:r>
      <w:r>
        <w:rPr>
          <w:b/>
          <w:sz w:val="23"/>
        </w:rPr>
        <w:t xml:space="preserve"> all subcontracts or subgrants require an attached detail line item budget supporting this contractual amount</w:t>
      </w:r>
      <w:r>
        <w:rPr>
          <w:sz w:val="23"/>
        </w:rPr>
        <w:t>.</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rPr>
          <w:sz w:val="23"/>
        </w:rPr>
      </w:pPr>
      <w:r>
        <w:rPr>
          <w:sz w:val="23"/>
        </w:rPr>
        <w:t xml:space="preserve">Allocation of the applicable portion of the following costs are allowable </w:t>
      </w:r>
      <w:r>
        <w:rPr>
          <w:sz w:val="23"/>
          <w:u w:val="single"/>
        </w:rPr>
        <w:t>only</w:t>
      </w:r>
      <w:r>
        <w:rPr>
          <w:sz w:val="23"/>
        </w:rPr>
        <w:t xml:space="preserve"> if approved by the program and the allocation methodology is approved as part of the application process.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r>
      <w:r>
        <w:rPr>
          <w:sz w:val="23"/>
        </w:rPr>
        <w:tab/>
        <w:t>Rent or lease space or facilities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r>
      <w:r>
        <w:rPr>
          <w:sz w:val="23"/>
        </w:rPr>
        <w:tab/>
        <w:t>Utility costs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r>
      <w:r>
        <w:rPr>
          <w:sz w:val="23"/>
        </w:rPr>
        <w:tab/>
        <w:t>Insurance</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r>
      <w:r>
        <w:rPr>
          <w:sz w:val="23"/>
        </w:rPr>
        <w:tab/>
        <w:t>Copy machine rental or lease</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r>
      <w:r>
        <w:rPr>
          <w:sz w:val="23"/>
        </w:rPr>
        <w:tab/>
        <w:t>Costs of improvements to real property</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u w:val="single"/>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u w:val="single"/>
        </w:rPr>
        <w:t>Telecommunications: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Telephone services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Answering services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3"/>
        </w:rPr>
      </w:pPr>
      <w:r>
        <w:rPr>
          <w:sz w:val="23"/>
        </w:rPr>
        <w:lastRenderedPageBreak/>
        <w:t xml:space="preserve"> Installation, repair, parts and maintenance of telephones and other communication equipment</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u w:val="single"/>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u w:val="single"/>
        </w:rPr>
        <w:t>Supplies: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Office supplies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Medical supplies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3"/>
        </w:rPr>
      </w:pPr>
      <w:r>
        <w:rPr>
          <w:sz w:val="23"/>
        </w:rPr>
        <w:t xml:space="preserve">  Educational and instructional materials and supplies, including booklets and reprinted pamphlets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Household, laundry and cleaning supplies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Parts for furniture and office equipment</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Equipment items costing less than $100 each</w:t>
      </w:r>
    </w:p>
    <w:p w:rsidR="008C12E2" w:rsidRDefault="008C12E2"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b/>
          <w:i/>
          <w:sz w:val="23"/>
          <w:szCs w:val="23"/>
        </w:rPr>
        <w:t xml:space="preserve">      *I</w:t>
      </w:r>
      <w:r w:rsidRPr="008C12E2">
        <w:rPr>
          <w:b/>
          <w:i/>
          <w:sz w:val="23"/>
          <w:szCs w:val="23"/>
        </w:rPr>
        <w:t>ncentives may not be purchased with IDPH/OWH funds unless they serve an educat</w:t>
      </w:r>
      <w:r>
        <w:rPr>
          <w:b/>
          <w:i/>
          <w:sz w:val="23"/>
          <w:szCs w:val="23"/>
        </w:rPr>
        <w:t>ional purpose related to the grant</w:t>
      </w:r>
      <w:r w:rsidRPr="008C12E2">
        <w:rPr>
          <w:b/>
          <w:i/>
          <w:sz w:val="23"/>
          <w:szCs w:val="23"/>
        </w:rPr>
        <w:t>.</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68752C" w:rsidRDefault="00984486"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u w:val="single"/>
        </w:rPr>
        <w:t>Printing:</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Letterpress, offset printing, binding, lithographing services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Photocopy paper, other paper supplies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r>
      <w:r w:rsidRPr="00254973">
        <w:rPr>
          <w:sz w:val="23"/>
        </w:rPr>
        <w:t>Envelopes, letterhead, etc.</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u w:val="single"/>
        </w:rPr>
        <w:t>Travel:</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Mileage (at state rate unless specifically noted otherwise)</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Airline or rail transportation expenses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Lodging</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Per diem and meal costs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Operation costs of agency owned vehicles</w:t>
      </w:r>
    </w:p>
    <w:p w:rsidR="0068752C" w:rsidRPr="00254973"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u w:val="single"/>
        </w:rPr>
        <w:t xml:space="preserve">Equipment </w:t>
      </w:r>
      <w:r w:rsidRPr="005B7861">
        <w:rPr>
          <w:b/>
          <w:sz w:val="23"/>
          <w:u w:val="single"/>
        </w:rPr>
        <w:t>(requires prior written approval):</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Items costing more than $100 each with useful life of more than one year</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Equipment costs shall include all freight and installation charges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Office equipment and furniture</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Allowable medical equipment</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Reference and training materials and exhibits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Books and films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b/>
          <w:sz w:val="23"/>
        </w:rPr>
        <w:t>Unallowable costs include</w:t>
      </w:r>
      <w:r>
        <w:rPr>
          <w:sz w:val="23"/>
        </w:rPr>
        <w:t>, but are not limited to:</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Indirect cost plan allocations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Bad debts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Contingencies or provisions for unforeseen events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Contributions and donations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Entertainment, food, alcoholic beverages and gratuities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Fines and penalties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Interest and financial costs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Legislative and lobbying expenses</w:t>
      </w: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r>
        <w:rPr>
          <w:sz w:val="23"/>
        </w:rPr>
        <w:tab/>
        <w:t>Real property payments and purchases</w:t>
      </w:r>
    </w:p>
    <w:p w:rsidR="000502ED" w:rsidRDefault="000502ED"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0502ED" w:rsidRDefault="000502ED"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0502ED" w:rsidRDefault="000502ED"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0502ED" w:rsidRDefault="000502ED"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0502ED" w:rsidRDefault="000502ED"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p w:rsidR="0068752C" w:rsidRDefault="0068752C" w:rsidP="0068752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A10399" w:rsidTr="00F5459E">
        <w:tc>
          <w:tcPr>
            <w:tcW w:w="9576" w:type="dxa"/>
            <w:shd w:val="clear" w:color="auto" w:fill="D9D9D9"/>
          </w:tcPr>
          <w:p w:rsidR="00A10399" w:rsidRPr="00F5459E" w:rsidRDefault="00A10399"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F5459E">
              <w:rPr>
                <w:b/>
                <w:sz w:val="24"/>
                <w:szCs w:val="24"/>
              </w:rPr>
              <w:lastRenderedPageBreak/>
              <w:t xml:space="preserve">Section </w:t>
            </w:r>
            <w:r w:rsidR="00946FB5" w:rsidRPr="00F5459E">
              <w:rPr>
                <w:b/>
                <w:sz w:val="24"/>
                <w:szCs w:val="24"/>
              </w:rPr>
              <w:t>7</w:t>
            </w:r>
            <w:r w:rsidRPr="00F5459E">
              <w:rPr>
                <w:b/>
                <w:sz w:val="24"/>
                <w:szCs w:val="24"/>
              </w:rPr>
              <w:t>.  GRANT SCOPE OF WORK</w:t>
            </w:r>
          </w:p>
          <w:p w:rsidR="00A10399" w:rsidRDefault="00A10399" w:rsidP="00F5459E">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bl>
    <w:p w:rsidR="00A10399" w:rsidRPr="00A55153" w:rsidRDefault="00A10399"/>
    <w:p w:rsidR="00A55153" w:rsidRPr="00B40EA9" w:rsidRDefault="00A55153" w:rsidP="00A55153">
      <w:pPr>
        <w:rPr>
          <w:sz w:val="23"/>
          <w:szCs w:val="23"/>
        </w:rPr>
      </w:pPr>
      <w:bookmarkStart w:id="4" w:name="OLE_LINK3"/>
      <w:bookmarkStart w:id="5" w:name="OLE_LINK4"/>
      <w:r w:rsidRPr="00B40EA9">
        <w:rPr>
          <w:sz w:val="23"/>
          <w:szCs w:val="23"/>
        </w:rPr>
        <w:t xml:space="preserve">The Office of Women’s </w:t>
      </w:r>
      <w:r w:rsidR="00025878" w:rsidRPr="00B40EA9">
        <w:rPr>
          <w:sz w:val="23"/>
          <w:szCs w:val="23"/>
        </w:rPr>
        <w:t xml:space="preserve">Health will be offering </w:t>
      </w:r>
      <w:r w:rsidR="00213640">
        <w:rPr>
          <w:sz w:val="23"/>
          <w:szCs w:val="23"/>
        </w:rPr>
        <w:t xml:space="preserve">Carolyn Adams </w:t>
      </w:r>
      <w:r w:rsidR="008F6795">
        <w:rPr>
          <w:sz w:val="23"/>
          <w:szCs w:val="23"/>
        </w:rPr>
        <w:t>Ticket for the Cure Community Breast Cancer Grant</w:t>
      </w:r>
      <w:r w:rsidRPr="00B40EA9">
        <w:rPr>
          <w:sz w:val="23"/>
          <w:szCs w:val="23"/>
        </w:rPr>
        <w:t xml:space="preserve"> programs</w:t>
      </w:r>
      <w:r w:rsidR="00025878" w:rsidRPr="00B40EA9">
        <w:rPr>
          <w:sz w:val="23"/>
          <w:szCs w:val="23"/>
        </w:rPr>
        <w:t xml:space="preserve"> </w:t>
      </w:r>
      <w:r w:rsidR="008C5AB8" w:rsidRPr="00B40EA9">
        <w:rPr>
          <w:sz w:val="23"/>
          <w:szCs w:val="23"/>
        </w:rPr>
        <w:t>during fiscal year 201</w:t>
      </w:r>
      <w:r w:rsidR="004B27C1">
        <w:rPr>
          <w:sz w:val="23"/>
          <w:szCs w:val="23"/>
        </w:rPr>
        <w:t>4</w:t>
      </w:r>
      <w:r w:rsidR="008F6795">
        <w:rPr>
          <w:sz w:val="23"/>
          <w:szCs w:val="23"/>
        </w:rPr>
        <w:t>/2015</w:t>
      </w:r>
      <w:r w:rsidRPr="00B40EA9">
        <w:rPr>
          <w:sz w:val="23"/>
          <w:szCs w:val="23"/>
        </w:rPr>
        <w:t>.  These grants will be</w:t>
      </w:r>
      <w:r w:rsidR="008774B5">
        <w:rPr>
          <w:sz w:val="23"/>
          <w:szCs w:val="23"/>
        </w:rPr>
        <w:t xml:space="preserve"> for </w:t>
      </w:r>
      <w:r w:rsidR="008F6795">
        <w:rPr>
          <w:sz w:val="23"/>
          <w:szCs w:val="23"/>
        </w:rPr>
        <w:t>18</w:t>
      </w:r>
      <w:r w:rsidR="008C5AB8" w:rsidRPr="00B40EA9">
        <w:rPr>
          <w:sz w:val="23"/>
          <w:szCs w:val="23"/>
        </w:rPr>
        <w:t xml:space="preserve"> months (</w:t>
      </w:r>
      <w:r w:rsidR="008F6795">
        <w:rPr>
          <w:sz w:val="23"/>
          <w:szCs w:val="23"/>
        </w:rPr>
        <w:t>January</w:t>
      </w:r>
      <w:r w:rsidR="008C5AB8" w:rsidRPr="00B40EA9">
        <w:rPr>
          <w:sz w:val="23"/>
          <w:szCs w:val="23"/>
        </w:rPr>
        <w:t xml:space="preserve"> 1, 201</w:t>
      </w:r>
      <w:r w:rsidR="008F6795">
        <w:rPr>
          <w:sz w:val="23"/>
          <w:szCs w:val="23"/>
        </w:rPr>
        <w:t>4</w:t>
      </w:r>
      <w:r w:rsidR="008C5AB8" w:rsidRPr="00B40EA9">
        <w:rPr>
          <w:sz w:val="23"/>
          <w:szCs w:val="23"/>
        </w:rPr>
        <w:t xml:space="preserve"> through </w:t>
      </w:r>
      <w:r w:rsidR="003D194D">
        <w:rPr>
          <w:sz w:val="23"/>
          <w:szCs w:val="23"/>
        </w:rPr>
        <w:t>June</w:t>
      </w:r>
      <w:r w:rsidR="008F6795">
        <w:rPr>
          <w:sz w:val="23"/>
          <w:szCs w:val="23"/>
        </w:rPr>
        <w:t xml:space="preserve"> </w:t>
      </w:r>
      <w:r w:rsidR="008C5AB8" w:rsidRPr="00B40EA9">
        <w:rPr>
          <w:sz w:val="23"/>
          <w:szCs w:val="23"/>
        </w:rPr>
        <w:t>30, 20</w:t>
      </w:r>
      <w:r w:rsidR="008774B5">
        <w:rPr>
          <w:sz w:val="23"/>
          <w:szCs w:val="23"/>
        </w:rPr>
        <w:t>1</w:t>
      </w:r>
      <w:r w:rsidR="008F6795">
        <w:rPr>
          <w:sz w:val="23"/>
          <w:szCs w:val="23"/>
        </w:rPr>
        <w:t>5</w:t>
      </w:r>
      <w:r w:rsidRPr="00B40EA9">
        <w:rPr>
          <w:sz w:val="23"/>
          <w:szCs w:val="23"/>
        </w:rPr>
        <w:t>).</w:t>
      </w:r>
      <w:r w:rsidR="00D94447" w:rsidRPr="00B40EA9">
        <w:rPr>
          <w:sz w:val="23"/>
          <w:szCs w:val="23"/>
        </w:rPr>
        <w:t xml:space="preserve"> </w:t>
      </w:r>
    </w:p>
    <w:bookmarkEnd w:id="4"/>
    <w:bookmarkEnd w:id="5"/>
    <w:p w:rsidR="00A55153" w:rsidRPr="00B40EA9" w:rsidRDefault="00A55153">
      <w:pPr>
        <w:rPr>
          <w:sz w:val="23"/>
          <w:szCs w:val="23"/>
        </w:rPr>
      </w:pPr>
    </w:p>
    <w:p w:rsidR="00A55153" w:rsidRDefault="00473806" w:rsidP="000B4225">
      <w:pPr>
        <w:pStyle w:val="ListParagraph"/>
        <w:numPr>
          <w:ilvl w:val="0"/>
          <w:numId w:val="5"/>
        </w:numPr>
        <w:rPr>
          <w:b/>
          <w:sz w:val="23"/>
          <w:szCs w:val="23"/>
        </w:rPr>
      </w:pPr>
      <w:r>
        <w:rPr>
          <w:b/>
          <w:sz w:val="23"/>
          <w:szCs w:val="23"/>
        </w:rPr>
        <w:t>Program Y</w:t>
      </w:r>
      <w:r w:rsidR="00B40EA9" w:rsidRPr="00B40EA9">
        <w:rPr>
          <w:b/>
          <w:sz w:val="23"/>
          <w:szCs w:val="23"/>
        </w:rPr>
        <w:t xml:space="preserve">ou are </w:t>
      </w:r>
      <w:r>
        <w:rPr>
          <w:b/>
          <w:sz w:val="23"/>
          <w:szCs w:val="23"/>
        </w:rPr>
        <w:t>A</w:t>
      </w:r>
      <w:r w:rsidR="00B40EA9" w:rsidRPr="00B40EA9">
        <w:rPr>
          <w:b/>
          <w:sz w:val="23"/>
          <w:szCs w:val="23"/>
        </w:rPr>
        <w:t>pplying for</w:t>
      </w:r>
      <w:r w:rsidR="0018432C">
        <w:rPr>
          <w:b/>
          <w:sz w:val="23"/>
          <w:szCs w:val="23"/>
        </w:rPr>
        <w:t xml:space="preserve"> (based on an evidence-based program):</w:t>
      </w:r>
    </w:p>
    <w:p w:rsidR="00BB06E3" w:rsidRDefault="00BB06E3" w:rsidP="00BB06E3">
      <w:pPr>
        <w:rPr>
          <w:b/>
          <w:sz w:val="23"/>
          <w:szCs w:val="23"/>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
        <w:gridCol w:w="8732"/>
      </w:tblGrid>
      <w:tr w:rsidR="00BB06E3" w:rsidRPr="00B40EA9" w:rsidTr="00BB06E3">
        <w:tc>
          <w:tcPr>
            <w:tcW w:w="736" w:type="dxa"/>
          </w:tcPr>
          <w:p w:rsidR="00BB06E3" w:rsidRPr="00B40EA9" w:rsidRDefault="00BB06E3" w:rsidP="00BB06E3">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sz w:val="23"/>
                <w:szCs w:val="23"/>
              </w:rPr>
            </w:pPr>
            <w:r w:rsidRPr="00B40EA9">
              <w:rPr>
                <w:sz w:val="23"/>
                <w:szCs w:val="23"/>
              </w:rPr>
              <w:sym w:font="Wingdings" w:char="F0A8"/>
            </w:r>
          </w:p>
        </w:tc>
        <w:tc>
          <w:tcPr>
            <w:tcW w:w="8732" w:type="dxa"/>
          </w:tcPr>
          <w:p w:rsidR="00BB06E3" w:rsidRPr="00B40EA9" w:rsidRDefault="004D29A8" w:rsidP="004D29A8">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3"/>
                <w:szCs w:val="23"/>
              </w:rPr>
            </w:pPr>
            <w:r>
              <w:rPr>
                <w:sz w:val="23"/>
                <w:szCs w:val="23"/>
              </w:rPr>
              <w:t xml:space="preserve">Patient Navigation </w:t>
            </w:r>
          </w:p>
        </w:tc>
      </w:tr>
      <w:tr w:rsidR="00BB06E3" w:rsidRPr="00B40EA9" w:rsidTr="00BB06E3">
        <w:trPr>
          <w:trHeight w:val="70"/>
        </w:trPr>
        <w:tc>
          <w:tcPr>
            <w:tcW w:w="736" w:type="dxa"/>
          </w:tcPr>
          <w:p w:rsidR="00BB06E3" w:rsidRPr="00B40EA9" w:rsidRDefault="00BB06E3" w:rsidP="00BB06E3">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sz w:val="23"/>
                <w:szCs w:val="23"/>
              </w:rPr>
            </w:pPr>
            <w:r w:rsidRPr="00B40EA9">
              <w:rPr>
                <w:sz w:val="23"/>
                <w:szCs w:val="23"/>
              </w:rPr>
              <w:sym w:font="Wingdings" w:char="F0A8"/>
            </w:r>
          </w:p>
        </w:tc>
        <w:tc>
          <w:tcPr>
            <w:tcW w:w="8732" w:type="dxa"/>
          </w:tcPr>
          <w:p w:rsidR="00BB06E3" w:rsidRPr="00B40EA9" w:rsidRDefault="004D29A8" w:rsidP="004D29A8">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3"/>
                <w:szCs w:val="23"/>
              </w:rPr>
            </w:pPr>
            <w:r>
              <w:rPr>
                <w:sz w:val="23"/>
                <w:szCs w:val="23"/>
              </w:rPr>
              <w:t xml:space="preserve">Provider Education </w:t>
            </w:r>
          </w:p>
        </w:tc>
      </w:tr>
      <w:tr w:rsidR="00BB06E3" w:rsidRPr="00B40EA9" w:rsidTr="00BB06E3">
        <w:tc>
          <w:tcPr>
            <w:tcW w:w="736" w:type="dxa"/>
          </w:tcPr>
          <w:p w:rsidR="00BB06E3" w:rsidRPr="00B40EA9" w:rsidRDefault="00BB06E3" w:rsidP="00BB06E3">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sz w:val="23"/>
                <w:szCs w:val="23"/>
              </w:rPr>
            </w:pPr>
            <w:r w:rsidRPr="00B40EA9">
              <w:rPr>
                <w:sz w:val="23"/>
                <w:szCs w:val="23"/>
              </w:rPr>
              <w:sym w:font="Wingdings" w:char="F0A8"/>
            </w:r>
          </w:p>
        </w:tc>
        <w:tc>
          <w:tcPr>
            <w:tcW w:w="8732" w:type="dxa"/>
          </w:tcPr>
          <w:p w:rsidR="00BB06E3" w:rsidRPr="00B40EA9" w:rsidRDefault="004D29A8" w:rsidP="00BB06E3">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3"/>
                <w:szCs w:val="23"/>
              </w:rPr>
            </w:pPr>
            <w:r>
              <w:rPr>
                <w:sz w:val="23"/>
                <w:szCs w:val="23"/>
              </w:rPr>
              <w:t>Risk Factor Reduction</w:t>
            </w:r>
          </w:p>
        </w:tc>
      </w:tr>
      <w:tr w:rsidR="00BB06E3" w:rsidRPr="00B40EA9" w:rsidTr="00BB06E3">
        <w:tc>
          <w:tcPr>
            <w:tcW w:w="736" w:type="dxa"/>
          </w:tcPr>
          <w:p w:rsidR="00BB06E3" w:rsidRPr="00B40EA9" w:rsidRDefault="00BB06E3" w:rsidP="00BB06E3">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sz w:val="23"/>
                <w:szCs w:val="23"/>
              </w:rPr>
            </w:pPr>
            <w:r w:rsidRPr="00B40EA9">
              <w:rPr>
                <w:sz w:val="23"/>
                <w:szCs w:val="23"/>
              </w:rPr>
              <w:sym w:font="Wingdings" w:char="F0A8"/>
            </w:r>
          </w:p>
        </w:tc>
        <w:tc>
          <w:tcPr>
            <w:tcW w:w="8732" w:type="dxa"/>
          </w:tcPr>
          <w:p w:rsidR="00BB06E3" w:rsidRDefault="004D29A8" w:rsidP="00BB06E3">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3"/>
                <w:szCs w:val="23"/>
              </w:rPr>
            </w:pPr>
            <w:r>
              <w:rPr>
                <w:sz w:val="23"/>
                <w:szCs w:val="23"/>
              </w:rPr>
              <w:t>Survivor Support</w:t>
            </w:r>
          </w:p>
        </w:tc>
      </w:tr>
    </w:tbl>
    <w:p w:rsidR="00BB06E3" w:rsidRPr="00B40EA9" w:rsidRDefault="00BB06E3" w:rsidP="00BB06E3">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 w:val="23"/>
          <w:szCs w:val="23"/>
        </w:rPr>
      </w:pPr>
    </w:p>
    <w:p w:rsidR="00B40EA9" w:rsidRPr="00B40EA9" w:rsidRDefault="008A672E" w:rsidP="000B4225">
      <w:pPr>
        <w:pStyle w:val="ListParagraph"/>
        <w:numPr>
          <w:ilvl w:val="0"/>
          <w:numId w:val="5"/>
        </w:numPr>
        <w:rPr>
          <w:sz w:val="23"/>
          <w:szCs w:val="23"/>
        </w:rPr>
      </w:pPr>
      <w:r>
        <w:rPr>
          <w:b/>
          <w:sz w:val="23"/>
          <w:szCs w:val="23"/>
        </w:rPr>
        <w:t>E</w:t>
      </w:r>
      <w:r w:rsidR="00B40EA9" w:rsidRPr="00B40EA9">
        <w:rPr>
          <w:b/>
          <w:sz w:val="23"/>
          <w:szCs w:val="23"/>
        </w:rPr>
        <w:t>ligibility</w:t>
      </w:r>
    </w:p>
    <w:p w:rsidR="00B40EA9" w:rsidRPr="00B40EA9" w:rsidRDefault="00B40EA9" w:rsidP="00B40EA9">
      <w:pPr>
        <w:rPr>
          <w:sz w:val="23"/>
          <w:szCs w:val="23"/>
        </w:rPr>
      </w:pPr>
    </w:p>
    <w:p w:rsidR="00B40EA9" w:rsidRPr="00B40EA9" w:rsidRDefault="00B40EA9" w:rsidP="00B40EA9">
      <w:pPr>
        <w:ind w:left="720"/>
        <w:rPr>
          <w:sz w:val="23"/>
          <w:szCs w:val="23"/>
        </w:rPr>
      </w:pPr>
      <w:r w:rsidRPr="00B40EA9">
        <w:rPr>
          <w:sz w:val="23"/>
          <w:szCs w:val="23"/>
        </w:rPr>
        <w:t>Eligible applicants include local health departments, hospitals, colleges, universities and community organizations and agencies capable of conducting the project, either directly or indirectly through subcontract.  Other eligibility requirements are as follows:</w:t>
      </w:r>
    </w:p>
    <w:p w:rsidR="00B40EA9" w:rsidRPr="00B40EA9" w:rsidRDefault="00B40EA9" w:rsidP="00B40EA9">
      <w:pPr>
        <w:ind w:left="720"/>
        <w:rPr>
          <w:sz w:val="23"/>
          <w:szCs w:val="23"/>
        </w:rPr>
      </w:pPr>
    </w:p>
    <w:p w:rsidR="00B40EA9" w:rsidRPr="00B40EA9" w:rsidRDefault="00B40EA9" w:rsidP="000B4225">
      <w:pPr>
        <w:numPr>
          <w:ilvl w:val="0"/>
          <w:numId w:val="4"/>
        </w:numPr>
        <w:rPr>
          <w:b/>
          <w:sz w:val="23"/>
          <w:szCs w:val="23"/>
        </w:rPr>
      </w:pPr>
      <w:r w:rsidRPr="00B40EA9">
        <w:rPr>
          <w:b/>
          <w:sz w:val="23"/>
          <w:szCs w:val="23"/>
        </w:rPr>
        <w:t>Only Illinois</w:t>
      </w:r>
      <w:r w:rsidR="00473806">
        <w:rPr>
          <w:b/>
          <w:sz w:val="23"/>
          <w:szCs w:val="23"/>
        </w:rPr>
        <w:t>-</w:t>
      </w:r>
      <w:r w:rsidRPr="00B40EA9">
        <w:rPr>
          <w:b/>
          <w:sz w:val="23"/>
          <w:szCs w:val="23"/>
        </w:rPr>
        <w:t xml:space="preserve">based organizations can compete for the grant funds.  They must be a government entity or a tax-exempt organization under section 501(c)(3) of the Internal Revenue Code. Subcontractors also must be a government entity or a tax-exempt organization under section 501(c)(3) of the Internal Revenue Code.  </w:t>
      </w:r>
    </w:p>
    <w:p w:rsidR="00B40EA9" w:rsidRPr="00B40EA9" w:rsidRDefault="00B40EA9" w:rsidP="000B4225">
      <w:pPr>
        <w:numPr>
          <w:ilvl w:val="0"/>
          <w:numId w:val="4"/>
        </w:numPr>
        <w:rPr>
          <w:b/>
          <w:sz w:val="23"/>
          <w:szCs w:val="23"/>
        </w:rPr>
      </w:pPr>
      <w:r w:rsidRPr="00B40EA9">
        <w:rPr>
          <w:b/>
          <w:sz w:val="23"/>
          <w:szCs w:val="23"/>
        </w:rPr>
        <w:t xml:space="preserve">Your application must be received by </w:t>
      </w:r>
      <w:r w:rsidRPr="005A2B2F">
        <w:rPr>
          <w:b/>
          <w:sz w:val="23"/>
          <w:szCs w:val="23"/>
        </w:rPr>
        <w:t>5 p</w:t>
      </w:r>
      <w:r w:rsidR="008774B5" w:rsidRPr="005A2B2F">
        <w:rPr>
          <w:b/>
          <w:sz w:val="23"/>
          <w:szCs w:val="23"/>
        </w:rPr>
        <w:t>.m</w:t>
      </w:r>
      <w:r w:rsidR="00304C2C">
        <w:rPr>
          <w:b/>
          <w:sz w:val="23"/>
          <w:szCs w:val="23"/>
        </w:rPr>
        <w:t>. November 25, 2013.</w:t>
      </w:r>
    </w:p>
    <w:p w:rsidR="00B40EA9" w:rsidRPr="00B40EA9" w:rsidRDefault="00B40EA9" w:rsidP="000B4225">
      <w:pPr>
        <w:numPr>
          <w:ilvl w:val="0"/>
          <w:numId w:val="4"/>
        </w:numPr>
        <w:rPr>
          <w:b/>
          <w:sz w:val="23"/>
          <w:szCs w:val="23"/>
        </w:rPr>
      </w:pPr>
      <w:r w:rsidRPr="00B40EA9">
        <w:rPr>
          <w:b/>
          <w:sz w:val="23"/>
          <w:szCs w:val="23"/>
        </w:rPr>
        <w:t>Submit one (1) original and three (3) copies of the application.</w:t>
      </w:r>
    </w:p>
    <w:p w:rsidR="00350CC3" w:rsidRPr="00350CC3" w:rsidRDefault="00350CC3" w:rsidP="000B4225">
      <w:pPr>
        <w:numPr>
          <w:ilvl w:val="0"/>
          <w:numId w:val="4"/>
        </w:numPr>
        <w:rPr>
          <w:b/>
          <w:sz w:val="23"/>
          <w:szCs w:val="23"/>
        </w:rPr>
      </w:pPr>
      <w:r w:rsidRPr="00350CC3">
        <w:rPr>
          <w:b/>
          <w:sz w:val="23"/>
          <w:szCs w:val="23"/>
        </w:rPr>
        <w:t>Community-based organizations applying for the grant must obtain a letter of support from their local health department.  Include the letter in the appendix</w:t>
      </w:r>
      <w:r>
        <w:rPr>
          <w:b/>
          <w:sz w:val="23"/>
          <w:szCs w:val="23"/>
        </w:rPr>
        <w:t>.</w:t>
      </w:r>
    </w:p>
    <w:p w:rsidR="00B40EA9" w:rsidRPr="00B40EA9" w:rsidRDefault="00B40EA9" w:rsidP="00B40EA9">
      <w:pPr>
        <w:ind w:left="720"/>
        <w:rPr>
          <w:b/>
          <w:sz w:val="23"/>
          <w:szCs w:val="23"/>
        </w:rPr>
      </w:pPr>
    </w:p>
    <w:p w:rsidR="00B40EA9" w:rsidRPr="00B40EA9" w:rsidRDefault="00B40EA9" w:rsidP="00B40EA9">
      <w:pPr>
        <w:ind w:left="720"/>
        <w:rPr>
          <w:b/>
          <w:sz w:val="23"/>
          <w:szCs w:val="23"/>
        </w:rPr>
      </w:pPr>
      <w:r w:rsidRPr="00B40EA9">
        <w:rPr>
          <w:b/>
          <w:sz w:val="23"/>
          <w:szCs w:val="23"/>
        </w:rPr>
        <w:t>YOUR APPLICATION WILL BE DEEMED INELIGIBLE AND WILL NOT BE REVIEWED IF:</w:t>
      </w:r>
    </w:p>
    <w:p w:rsidR="00B40EA9" w:rsidRPr="00B40EA9" w:rsidRDefault="00B40EA9" w:rsidP="000B4225">
      <w:pPr>
        <w:numPr>
          <w:ilvl w:val="0"/>
          <w:numId w:val="3"/>
        </w:numPr>
        <w:rPr>
          <w:b/>
          <w:sz w:val="23"/>
          <w:szCs w:val="23"/>
        </w:rPr>
      </w:pPr>
      <w:r w:rsidRPr="00B40EA9">
        <w:rPr>
          <w:b/>
          <w:sz w:val="23"/>
          <w:szCs w:val="23"/>
        </w:rPr>
        <w:t>The application is late.</w:t>
      </w:r>
    </w:p>
    <w:p w:rsidR="00B40EA9" w:rsidRPr="00B40EA9" w:rsidRDefault="00B40EA9" w:rsidP="000B4225">
      <w:pPr>
        <w:numPr>
          <w:ilvl w:val="0"/>
          <w:numId w:val="3"/>
        </w:numPr>
        <w:rPr>
          <w:b/>
          <w:sz w:val="23"/>
          <w:szCs w:val="23"/>
        </w:rPr>
      </w:pPr>
      <w:r w:rsidRPr="00B40EA9">
        <w:rPr>
          <w:b/>
          <w:sz w:val="23"/>
          <w:szCs w:val="23"/>
        </w:rPr>
        <w:t>The application does not include original signatures</w:t>
      </w:r>
    </w:p>
    <w:p w:rsidR="00B40EA9" w:rsidRPr="00B40EA9" w:rsidRDefault="00B40EA9" w:rsidP="000B4225">
      <w:pPr>
        <w:numPr>
          <w:ilvl w:val="0"/>
          <w:numId w:val="3"/>
        </w:numPr>
        <w:rPr>
          <w:b/>
          <w:sz w:val="23"/>
          <w:szCs w:val="23"/>
        </w:rPr>
      </w:pPr>
      <w:r w:rsidRPr="00B40EA9">
        <w:rPr>
          <w:b/>
          <w:sz w:val="23"/>
          <w:szCs w:val="23"/>
        </w:rPr>
        <w:t>The required numbe</w:t>
      </w:r>
      <w:r w:rsidR="00473806">
        <w:rPr>
          <w:b/>
          <w:sz w:val="23"/>
          <w:szCs w:val="23"/>
        </w:rPr>
        <w:t>r of copies are not submitted (one original and three</w:t>
      </w:r>
      <w:r w:rsidRPr="00B40EA9">
        <w:rPr>
          <w:b/>
          <w:sz w:val="23"/>
          <w:szCs w:val="23"/>
        </w:rPr>
        <w:t xml:space="preserve"> copies).</w:t>
      </w:r>
    </w:p>
    <w:p w:rsidR="00B40EA9" w:rsidRPr="00B40EA9" w:rsidRDefault="00B40EA9" w:rsidP="000B4225">
      <w:pPr>
        <w:numPr>
          <w:ilvl w:val="0"/>
          <w:numId w:val="3"/>
        </w:numPr>
        <w:rPr>
          <w:b/>
          <w:sz w:val="23"/>
          <w:szCs w:val="23"/>
        </w:rPr>
      </w:pPr>
      <w:r w:rsidRPr="00B40EA9">
        <w:rPr>
          <w:b/>
          <w:sz w:val="23"/>
          <w:szCs w:val="23"/>
        </w:rPr>
        <w:t>The organizational capacity or status report pages do not f</w:t>
      </w:r>
      <w:r w:rsidR="00473806">
        <w:rPr>
          <w:b/>
          <w:sz w:val="23"/>
          <w:szCs w:val="23"/>
        </w:rPr>
        <w:t>ollow formatting requirements (two</w:t>
      </w:r>
      <w:r w:rsidRPr="00B40EA9">
        <w:rPr>
          <w:b/>
          <w:sz w:val="23"/>
          <w:szCs w:val="23"/>
        </w:rPr>
        <w:t xml:space="preserve"> single-spaced pages using 10</w:t>
      </w:r>
      <w:r w:rsidR="00473806">
        <w:rPr>
          <w:b/>
          <w:sz w:val="23"/>
          <w:szCs w:val="23"/>
        </w:rPr>
        <w:t>-</w:t>
      </w:r>
      <w:r w:rsidRPr="00B40EA9">
        <w:rPr>
          <w:b/>
          <w:sz w:val="23"/>
          <w:szCs w:val="23"/>
        </w:rPr>
        <w:t>point font and ½ inch margins).</w:t>
      </w:r>
    </w:p>
    <w:p w:rsidR="00B40EA9" w:rsidRPr="00B40EA9" w:rsidRDefault="00B40EA9" w:rsidP="000B4225">
      <w:pPr>
        <w:numPr>
          <w:ilvl w:val="0"/>
          <w:numId w:val="3"/>
        </w:numPr>
        <w:rPr>
          <w:b/>
          <w:sz w:val="23"/>
          <w:szCs w:val="23"/>
        </w:rPr>
      </w:pPr>
      <w:r w:rsidRPr="00B40EA9">
        <w:rPr>
          <w:b/>
          <w:sz w:val="23"/>
          <w:szCs w:val="23"/>
        </w:rPr>
        <w:t>Th</w:t>
      </w:r>
      <w:r w:rsidR="00D9428E">
        <w:rPr>
          <w:b/>
          <w:sz w:val="23"/>
          <w:szCs w:val="23"/>
        </w:rPr>
        <w:t>e correct forms documenting</w:t>
      </w:r>
      <w:r w:rsidRPr="00B40EA9">
        <w:rPr>
          <w:b/>
          <w:sz w:val="23"/>
          <w:szCs w:val="23"/>
        </w:rPr>
        <w:t xml:space="preserve"> not-for-profit status are not included (local health departments are excluded)</w:t>
      </w:r>
      <w:r w:rsidR="00473806">
        <w:rPr>
          <w:b/>
          <w:sz w:val="23"/>
          <w:szCs w:val="23"/>
        </w:rPr>
        <w:t>.</w:t>
      </w:r>
    </w:p>
    <w:p w:rsidR="00B40EA9" w:rsidRPr="00B40EA9" w:rsidRDefault="00B40EA9" w:rsidP="00B40EA9">
      <w:pPr>
        <w:ind w:left="720"/>
        <w:rPr>
          <w:sz w:val="23"/>
          <w:szCs w:val="23"/>
        </w:rPr>
      </w:pPr>
    </w:p>
    <w:p w:rsidR="00AF06A9" w:rsidRDefault="00AF06A9" w:rsidP="002021B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 w:val="23"/>
          <w:szCs w:val="23"/>
          <w:u w:val="single"/>
        </w:rPr>
      </w:pPr>
    </w:p>
    <w:p w:rsidR="00DA19C8" w:rsidRDefault="00DA19C8" w:rsidP="002021B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 w:val="23"/>
          <w:szCs w:val="23"/>
          <w:u w:val="single"/>
        </w:rPr>
      </w:pPr>
    </w:p>
    <w:p w:rsidR="00DA19C8" w:rsidRDefault="00DA19C8" w:rsidP="002021B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 w:val="23"/>
          <w:szCs w:val="23"/>
          <w:u w:val="single"/>
        </w:rPr>
      </w:pPr>
    </w:p>
    <w:p w:rsidR="00D62F77" w:rsidRDefault="00D62F77" w:rsidP="002021B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 w:val="23"/>
          <w:szCs w:val="23"/>
          <w:u w:val="single"/>
        </w:rPr>
      </w:pPr>
    </w:p>
    <w:p w:rsidR="00D62F77" w:rsidRDefault="00D62F77" w:rsidP="002021B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 w:val="23"/>
          <w:szCs w:val="23"/>
          <w:u w:val="single"/>
        </w:rPr>
      </w:pPr>
    </w:p>
    <w:p w:rsidR="008A672E" w:rsidRDefault="008A672E" w:rsidP="002021B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 w:val="23"/>
          <w:szCs w:val="23"/>
          <w:u w:val="single"/>
        </w:rPr>
      </w:pPr>
    </w:p>
    <w:p w:rsidR="008A672E" w:rsidRDefault="008A672E" w:rsidP="002021B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 w:val="23"/>
          <w:szCs w:val="23"/>
          <w:u w:val="single"/>
        </w:rPr>
      </w:pPr>
    </w:p>
    <w:p w:rsidR="003C7EA7" w:rsidRDefault="003C7EA7" w:rsidP="002021B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 w:val="23"/>
          <w:szCs w:val="23"/>
          <w:u w:val="single"/>
        </w:rPr>
      </w:pPr>
    </w:p>
    <w:p w:rsidR="003C7EA7" w:rsidRDefault="003C7EA7" w:rsidP="002021B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 w:val="23"/>
          <w:szCs w:val="23"/>
          <w:u w:val="single"/>
        </w:rPr>
      </w:pPr>
    </w:p>
    <w:p w:rsidR="003C7EA7" w:rsidRDefault="003C7EA7" w:rsidP="002021B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 w:val="23"/>
          <w:szCs w:val="23"/>
          <w:u w:val="single"/>
        </w:rPr>
      </w:pPr>
    </w:p>
    <w:p w:rsidR="00304C2C" w:rsidRDefault="00304C2C" w:rsidP="00304C2C">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 w:val="23"/>
          <w:szCs w:val="23"/>
          <w:u w:val="single"/>
        </w:rPr>
      </w:pPr>
    </w:p>
    <w:p w:rsidR="00304C2C" w:rsidRDefault="00304C2C" w:rsidP="00304C2C">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 w:val="23"/>
          <w:szCs w:val="23"/>
          <w:u w:val="single"/>
        </w:rPr>
      </w:pPr>
    </w:p>
    <w:p w:rsidR="00304C2C" w:rsidRPr="00854146" w:rsidRDefault="00304C2C" w:rsidP="00304C2C">
      <w:pPr>
        <w:pStyle w:val="ListParagraph"/>
        <w:numPr>
          <w:ilvl w:val="0"/>
          <w:numId w:val="5"/>
        </w:num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3"/>
          <w:szCs w:val="23"/>
        </w:rPr>
      </w:pPr>
      <w:r>
        <w:rPr>
          <w:b/>
          <w:sz w:val="23"/>
          <w:szCs w:val="23"/>
        </w:rPr>
        <w:t xml:space="preserve">      </w:t>
      </w:r>
      <w:r w:rsidRPr="00854146">
        <w:rPr>
          <w:b/>
          <w:sz w:val="23"/>
          <w:szCs w:val="23"/>
        </w:rPr>
        <w:t>Cost Per Participant</w:t>
      </w:r>
    </w:p>
    <w:p w:rsidR="00304C2C" w:rsidRPr="00854146" w:rsidRDefault="00304C2C" w:rsidP="00304C2C">
      <w:pPr>
        <w:pStyle w:val="ListParagraph"/>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3"/>
          <w:szCs w:val="23"/>
        </w:rPr>
      </w:pPr>
    </w:p>
    <w:p w:rsidR="00304C2C" w:rsidRDefault="00304C2C" w:rsidP="00304C2C">
      <w:pPr>
        <w:rPr>
          <w:b/>
          <w:bCs/>
          <w:sz w:val="23"/>
          <w:szCs w:val="23"/>
        </w:rPr>
      </w:pPr>
      <w:r w:rsidRPr="00854146">
        <w:rPr>
          <w:sz w:val="23"/>
          <w:szCs w:val="23"/>
        </w:rPr>
        <w:t>Indicate the cost per program participant.  The cost per participant is equivalent to the total cost of program [include funding requested from IDPH and the matching funds (matching funds are not required)] divided by the number of women reached by the program. The OWH wants applicants to take into consideration the number of participants they propose to reach relative to the funds requested.  The intent is to encourage targeting an appropriate number of participants for the funding being sought.  There are components particular to each model program that impact costs.  The cost participant must be reasonable and commensurate to the proposed activities.</w:t>
      </w:r>
      <w:r>
        <w:rPr>
          <w:sz w:val="23"/>
          <w:szCs w:val="23"/>
        </w:rPr>
        <w:t xml:space="preserve"> </w:t>
      </w:r>
    </w:p>
    <w:p w:rsidR="00304C2C" w:rsidRDefault="00304C2C" w:rsidP="00304C2C">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3"/>
          <w:szCs w:val="23"/>
          <w:u w:val="single"/>
        </w:rPr>
      </w:pPr>
    </w:p>
    <w:p w:rsidR="00304C2C" w:rsidRPr="00647C38" w:rsidRDefault="00304C2C" w:rsidP="00304C2C">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3"/>
          <w:szCs w:val="23"/>
          <w:u w:val="single"/>
        </w:rPr>
      </w:pPr>
    </w:p>
    <w:p w:rsidR="00304C2C" w:rsidRPr="00BB06E3" w:rsidRDefault="00304C2C" w:rsidP="00304C2C">
      <w:pPr>
        <w:pStyle w:val="ListParagraph"/>
        <w:numPr>
          <w:ilvl w:val="0"/>
          <w:numId w:val="5"/>
        </w:num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Pr>
          <w:b/>
          <w:sz w:val="22"/>
          <w:szCs w:val="22"/>
        </w:rPr>
        <w:t xml:space="preserve">       </w:t>
      </w:r>
      <w:r w:rsidRPr="001B5DB0">
        <w:rPr>
          <w:b/>
          <w:sz w:val="22"/>
          <w:szCs w:val="22"/>
        </w:rPr>
        <w:t>Program Descriptions</w:t>
      </w:r>
    </w:p>
    <w:p w:rsidR="00304C2C" w:rsidRDefault="00304C2C" w:rsidP="00304C2C">
      <w:pPr>
        <w:pStyle w:val="ListParagraph"/>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rsidR="00304C2C" w:rsidRPr="00BB06E3" w:rsidRDefault="00304C2C" w:rsidP="00304C2C">
      <w:pPr>
        <w:pStyle w:val="ListParagraph"/>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w:hAnsi="Times"/>
          <w:b/>
          <w:caps/>
          <w:sz w:val="24"/>
          <w:szCs w:val="24"/>
        </w:rPr>
      </w:pPr>
      <w:r w:rsidRPr="00BB06E3">
        <w:rPr>
          <w:rFonts w:ascii="Times" w:hAnsi="Times"/>
          <w:b/>
          <w:caps/>
          <w:sz w:val="22"/>
          <w:szCs w:val="22"/>
        </w:rPr>
        <w:t>Please submit an evidenced-based program based on your selection.</w:t>
      </w:r>
      <w:r>
        <w:rPr>
          <w:rFonts w:ascii="Times" w:hAnsi="Times"/>
          <w:b/>
          <w:caps/>
          <w:sz w:val="22"/>
          <w:szCs w:val="22"/>
        </w:rPr>
        <w:t xml:space="preserve">   </w:t>
      </w:r>
      <w:r w:rsidRPr="00B574E5">
        <w:rPr>
          <w:rFonts w:ascii="Times" w:hAnsi="Times"/>
          <w:b/>
          <w:caps/>
          <w:sz w:val="22"/>
          <w:szCs w:val="22"/>
          <w:u w:val="single"/>
        </w:rPr>
        <w:t>GRANTS WILL BE A MAXIMUM OF $75,000</w:t>
      </w:r>
      <w:r>
        <w:rPr>
          <w:rFonts w:ascii="Times" w:hAnsi="Times"/>
          <w:b/>
          <w:caps/>
          <w:sz w:val="22"/>
          <w:szCs w:val="22"/>
        </w:rPr>
        <w:t>.</w:t>
      </w:r>
    </w:p>
    <w:p w:rsidR="00304C2C" w:rsidRPr="00F560D8" w:rsidRDefault="00304C2C" w:rsidP="00304C2C">
      <w:pPr>
        <w:rPr>
          <w:b/>
          <w:sz w:val="22"/>
          <w:szCs w:val="22"/>
        </w:rPr>
      </w:pPr>
    </w:p>
    <w:p w:rsidR="00304C2C" w:rsidRPr="00B574E5" w:rsidRDefault="00304C2C" w:rsidP="00304C2C">
      <w:pPr>
        <w:pStyle w:val="ListParagraph"/>
        <w:numPr>
          <w:ilvl w:val="0"/>
          <w:numId w:val="8"/>
        </w:numPr>
      </w:pPr>
      <w:r w:rsidRPr="00B574E5">
        <w:rPr>
          <w:b/>
        </w:rPr>
        <w:t>Patient Navigation</w:t>
      </w:r>
      <w:r>
        <w:t xml:space="preserve"> – Patient Navigation funding will be for services that w</w:t>
      </w:r>
      <w:r w:rsidRPr="00B574E5">
        <w:rPr>
          <w:szCs w:val="24"/>
        </w:rPr>
        <w:t>ill focus on removing barriers to patient care and facilitate access to patient care, enhance services provided for quality of care, disease management and compliance with follow-up care</w:t>
      </w:r>
      <w:r>
        <w:rPr>
          <w:szCs w:val="24"/>
        </w:rPr>
        <w:t>.</w:t>
      </w:r>
    </w:p>
    <w:p w:rsidR="00304C2C" w:rsidRDefault="00304C2C" w:rsidP="00304C2C">
      <w:pPr>
        <w:pStyle w:val="ListParagraph"/>
        <w:ind w:left="1080"/>
      </w:pPr>
    </w:p>
    <w:p w:rsidR="00304C2C" w:rsidRPr="00B574E5" w:rsidRDefault="00304C2C" w:rsidP="00304C2C">
      <w:pPr>
        <w:pStyle w:val="ListParagraph"/>
        <w:numPr>
          <w:ilvl w:val="0"/>
          <w:numId w:val="8"/>
        </w:numPr>
      </w:pPr>
      <w:r w:rsidRPr="00B574E5">
        <w:rPr>
          <w:b/>
        </w:rPr>
        <w:t>Provider Education</w:t>
      </w:r>
      <w:r>
        <w:t xml:space="preserve"> – Provider education funding will focus on cancer care plans, better patient management and communication with survivors, as well as timeliness of confirmatory diagnosis.  </w:t>
      </w:r>
    </w:p>
    <w:p w:rsidR="00304C2C" w:rsidRDefault="00304C2C" w:rsidP="00304C2C">
      <w:pPr>
        <w:pStyle w:val="ListParagraph"/>
      </w:pPr>
    </w:p>
    <w:p w:rsidR="00304C2C" w:rsidRDefault="00304C2C" w:rsidP="00304C2C">
      <w:pPr>
        <w:pStyle w:val="ListParagraph"/>
        <w:numPr>
          <w:ilvl w:val="0"/>
          <w:numId w:val="8"/>
        </w:numPr>
      </w:pPr>
      <w:r w:rsidRPr="00B574E5">
        <w:rPr>
          <w:b/>
        </w:rPr>
        <w:t>Risk Factor Reduction</w:t>
      </w:r>
      <w:r>
        <w:t xml:space="preserve"> – Risk factor reduction can include nutritional and behavioral opportunities for change – physical fitness, nutrition education, healthy lifestyle, reduce risk of obesity and/</w:t>
      </w:r>
      <w:r w:rsidR="00213640">
        <w:t>or techniques</w:t>
      </w:r>
      <w:r>
        <w:t xml:space="preserve"> used to reduce the chances of getting breast cancer.  </w:t>
      </w:r>
    </w:p>
    <w:p w:rsidR="00304C2C" w:rsidRDefault="00304C2C" w:rsidP="00304C2C">
      <w:pPr>
        <w:pStyle w:val="ListParagraph"/>
      </w:pPr>
    </w:p>
    <w:p w:rsidR="00304C2C" w:rsidRDefault="00304C2C" w:rsidP="00304C2C">
      <w:pPr>
        <w:pStyle w:val="ListParagraph"/>
        <w:numPr>
          <w:ilvl w:val="0"/>
          <w:numId w:val="8"/>
        </w:numPr>
      </w:pPr>
      <w:r w:rsidRPr="00B574E5">
        <w:rPr>
          <w:b/>
        </w:rPr>
        <w:t xml:space="preserve">Survivor Support </w:t>
      </w:r>
      <w:r>
        <w:t xml:space="preserve">– Survivor Support funding will be provided to enhance the quality of life as a result of a breast cancer diagnosis including support sessions (to address fatigue, lymphedema, pain, personal emotional changes, relationships, lifestyle behaviors, psychological distress, spiritual effects,), long term survivorship, post cancer care, self-image, body image, communication with family, friends, physicians, etc.  </w:t>
      </w:r>
    </w:p>
    <w:p w:rsidR="00304C2C" w:rsidRDefault="00304C2C" w:rsidP="00304C2C">
      <w:pPr>
        <w:pStyle w:val="ListParagraph"/>
      </w:pPr>
    </w:p>
    <w:p w:rsidR="00304C2C" w:rsidRDefault="00304C2C" w:rsidP="00304C2C"/>
    <w:p w:rsidR="00304C2C" w:rsidRDefault="00304C2C" w:rsidP="00304C2C"/>
    <w:p w:rsidR="00304C2C" w:rsidRPr="00D565AC" w:rsidRDefault="00304C2C" w:rsidP="00304C2C"/>
    <w:p w:rsidR="00304C2C" w:rsidRPr="00003ED1" w:rsidRDefault="00304C2C" w:rsidP="00304C2C">
      <w:pPr>
        <w:ind w:left="360"/>
        <w:rPr>
          <w:b/>
          <w:sz w:val="22"/>
          <w:szCs w:val="22"/>
        </w:rPr>
      </w:pPr>
    </w:p>
    <w:p w:rsidR="00304C2C" w:rsidRDefault="00304C2C" w:rsidP="00304C2C">
      <w:pPr>
        <w:rPr>
          <w:b/>
          <w:sz w:val="23"/>
          <w:szCs w:val="23"/>
        </w:rPr>
      </w:pPr>
    </w:p>
    <w:p w:rsidR="00304C2C" w:rsidRDefault="00304C2C" w:rsidP="00304C2C">
      <w:pPr>
        <w:rPr>
          <w:b/>
          <w:sz w:val="23"/>
          <w:szCs w:val="23"/>
        </w:rPr>
      </w:pPr>
    </w:p>
    <w:p w:rsidR="00304C2C" w:rsidRDefault="00304C2C" w:rsidP="00304C2C">
      <w:pPr>
        <w:rPr>
          <w:b/>
          <w:sz w:val="23"/>
          <w:szCs w:val="23"/>
        </w:rPr>
      </w:pPr>
    </w:p>
    <w:p w:rsidR="00304C2C" w:rsidRDefault="00304C2C" w:rsidP="00304C2C">
      <w:pPr>
        <w:rPr>
          <w:b/>
          <w:sz w:val="23"/>
          <w:szCs w:val="23"/>
        </w:rPr>
      </w:pPr>
    </w:p>
    <w:p w:rsidR="00304C2C" w:rsidRDefault="00304C2C" w:rsidP="00304C2C">
      <w:pPr>
        <w:rPr>
          <w:b/>
          <w:sz w:val="23"/>
          <w:szCs w:val="23"/>
        </w:rPr>
      </w:pPr>
    </w:p>
    <w:p w:rsidR="00304C2C" w:rsidRDefault="00304C2C" w:rsidP="00304C2C">
      <w:pPr>
        <w:rPr>
          <w:b/>
          <w:sz w:val="23"/>
          <w:szCs w:val="23"/>
        </w:rPr>
      </w:pPr>
    </w:p>
    <w:p w:rsidR="00304C2C" w:rsidRDefault="00304C2C" w:rsidP="00304C2C">
      <w:pPr>
        <w:rPr>
          <w:b/>
          <w:sz w:val="23"/>
          <w:szCs w:val="23"/>
        </w:rPr>
      </w:pPr>
    </w:p>
    <w:p w:rsidR="00304C2C" w:rsidRDefault="00304C2C" w:rsidP="00304C2C">
      <w:pPr>
        <w:rPr>
          <w:b/>
          <w:sz w:val="23"/>
          <w:szCs w:val="23"/>
        </w:rPr>
      </w:pPr>
    </w:p>
    <w:p w:rsidR="00304C2C" w:rsidRDefault="00304C2C" w:rsidP="00304C2C">
      <w:pPr>
        <w:rPr>
          <w:b/>
          <w:sz w:val="22"/>
          <w:szCs w:val="22"/>
        </w:rPr>
      </w:pPr>
    </w:p>
    <w:p w:rsidR="00304C2C" w:rsidRDefault="00304C2C" w:rsidP="00304C2C">
      <w:pPr>
        <w:jc w:val="center"/>
        <w:rPr>
          <w:b/>
          <w:sz w:val="22"/>
          <w:szCs w:val="22"/>
        </w:rPr>
      </w:pPr>
    </w:p>
    <w:p w:rsidR="00304C2C" w:rsidRDefault="00304C2C" w:rsidP="00304C2C">
      <w:pPr>
        <w:jc w:val="center"/>
        <w:rPr>
          <w:b/>
          <w:sz w:val="22"/>
          <w:szCs w:val="22"/>
        </w:rPr>
      </w:pPr>
    </w:p>
    <w:p w:rsidR="00304C2C" w:rsidRDefault="00304C2C" w:rsidP="00304C2C">
      <w:pPr>
        <w:jc w:val="center"/>
        <w:rPr>
          <w:b/>
          <w:sz w:val="22"/>
          <w:szCs w:val="22"/>
        </w:rPr>
      </w:pPr>
    </w:p>
    <w:p w:rsidR="002E7D49" w:rsidRDefault="002E7D49" w:rsidP="002021B8">
      <w:pPr>
        <w:jc w:val="center"/>
        <w:rPr>
          <w:b/>
          <w:sz w:val="22"/>
          <w:szCs w:val="22"/>
        </w:rPr>
      </w:pPr>
    </w:p>
    <w:p w:rsidR="002E7D49" w:rsidRDefault="002E7D49" w:rsidP="002021B8">
      <w:pPr>
        <w:jc w:val="center"/>
        <w:rPr>
          <w:b/>
          <w:sz w:val="22"/>
          <w:szCs w:val="22"/>
        </w:rPr>
      </w:pPr>
    </w:p>
    <w:p w:rsidR="00605E55" w:rsidRDefault="00B86711" w:rsidP="00CF0B8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jc w:val="center"/>
        <w:rPr>
          <w:b/>
          <w:sz w:val="22"/>
          <w:szCs w:val="22"/>
        </w:rPr>
      </w:pPr>
      <w:r w:rsidRPr="00605E55">
        <w:rPr>
          <w:b/>
          <w:sz w:val="22"/>
          <w:szCs w:val="22"/>
        </w:rPr>
        <w:lastRenderedPageBreak/>
        <w:t>Organizational Capacity</w:t>
      </w:r>
    </w:p>
    <w:p w:rsidR="00E572F1" w:rsidRDefault="00B86711" w:rsidP="00605E55">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jc w:val="center"/>
        <w:rPr>
          <w:szCs w:val="24"/>
        </w:rPr>
      </w:pPr>
      <w:r>
        <w:rPr>
          <w:szCs w:val="24"/>
        </w:rPr>
        <w:t xml:space="preserve">Please complete table </w:t>
      </w:r>
      <w:r w:rsidR="0092403E">
        <w:rPr>
          <w:szCs w:val="24"/>
        </w:rPr>
        <w:t xml:space="preserve">below </w:t>
      </w:r>
      <w:r>
        <w:rPr>
          <w:szCs w:val="24"/>
        </w:rPr>
        <w:t xml:space="preserve">for the specific program you are applying for. </w:t>
      </w:r>
      <w:r w:rsidR="005F32F5">
        <w:rPr>
          <w:szCs w:val="24"/>
        </w:rPr>
        <w:t>P</w:t>
      </w:r>
      <w:r w:rsidR="005F32F5">
        <w:t>lease a</w:t>
      </w:r>
      <w:r>
        <w:t>ddress the</w:t>
      </w:r>
      <w:r w:rsidR="005F32F5">
        <w:t xml:space="preserve"> </w:t>
      </w:r>
      <w:r>
        <w:t xml:space="preserve">following items in </w:t>
      </w:r>
      <w:r w:rsidR="00003ED1">
        <w:t>no more than FOUR (4)</w:t>
      </w:r>
      <w:r>
        <w:rPr>
          <w:b/>
        </w:rPr>
        <w:t xml:space="preserve"> single-spaced pages using 1</w:t>
      </w:r>
      <w:r w:rsidR="005F32F5">
        <w:rPr>
          <w:b/>
        </w:rPr>
        <w:t>0</w:t>
      </w:r>
      <w:r>
        <w:rPr>
          <w:b/>
        </w:rPr>
        <w:t>-point font</w:t>
      </w:r>
      <w:r w:rsidR="002A1BF0">
        <w:rPr>
          <w:b/>
        </w:rPr>
        <w:t xml:space="preserve">.  </w:t>
      </w:r>
      <w:r>
        <w:t>Front and back is considered two pages.</w:t>
      </w:r>
    </w:p>
    <w:p w:rsidR="00B86711" w:rsidRDefault="00B86711">
      <w:pPr>
        <w:rPr>
          <w:szCs w:val="24"/>
        </w:rPr>
      </w:pPr>
    </w:p>
    <w:tbl>
      <w:tblPr>
        <w:tblW w:w="11073" w:type="dxa"/>
        <w:tblInd w:w="-885" w:type="dxa"/>
        <w:tblLook w:val="04A0"/>
      </w:tblPr>
      <w:tblGrid>
        <w:gridCol w:w="11073"/>
      </w:tblGrid>
      <w:tr w:rsidR="00003ED1" w:rsidRPr="00F5459E" w:rsidTr="00003ED1">
        <w:tc>
          <w:tcPr>
            <w:tcW w:w="11073" w:type="dxa"/>
          </w:tcPr>
          <w:p w:rsidR="00003ED1" w:rsidRPr="00003ED1" w:rsidRDefault="00003ED1" w:rsidP="000B4225">
            <w:pPr>
              <w:pStyle w:val="ListParagraph"/>
              <w:numPr>
                <w:ilvl w:val="0"/>
                <w:numId w:val="6"/>
              </w:num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r>
              <w:rPr>
                <w:b/>
              </w:rPr>
              <w:t xml:space="preserve"> </w:t>
            </w:r>
            <w:r w:rsidRPr="00003ED1">
              <w:rPr>
                <w:b/>
              </w:rPr>
              <w:t xml:space="preserve">Please describe your detailed plans for conducting the program.  How many will be reached? Who will partner with you? </w:t>
            </w: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Pr="00311777" w:rsidRDefault="00003ED1" w:rsidP="004D0B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tc>
      </w:tr>
      <w:tr w:rsidR="00003ED1" w:rsidRPr="00F5459E" w:rsidTr="00003ED1">
        <w:tc>
          <w:tcPr>
            <w:tcW w:w="11073" w:type="dxa"/>
          </w:tcPr>
          <w:p w:rsidR="00003ED1" w:rsidRDefault="00003ED1" w:rsidP="0065684A">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r w:rsidRPr="00EF52C3">
              <w:rPr>
                <w:b/>
              </w:rPr>
              <w:t>D</w:t>
            </w:r>
            <w:r>
              <w:rPr>
                <w:b/>
              </w:rPr>
              <w:t xml:space="preserve">  2)      </w:t>
            </w:r>
            <w:r w:rsidRPr="00EF52C3">
              <w:rPr>
                <w:b/>
              </w:rPr>
              <w:t xml:space="preserve">Demonstrate the need for this </w:t>
            </w:r>
            <w:r>
              <w:rPr>
                <w:b/>
              </w:rPr>
              <w:t>p</w:t>
            </w:r>
            <w:r w:rsidRPr="00EF52C3">
              <w:rPr>
                <w:b/>
              </w:rPr>
              <w:t xml:space="preserve">rogram within the community(ies) your </w:t>
            </w:r>
            <w:r>
              <w:rPr>
                <w:b/>
              </w:rPr>
              <w:t>organization serves.  (If a</w:t>
            </w:r>
            <w:r w:rsidRPr="00EF52C3">
              <w:rPr>
                <w:b/>
              </w:rPr>
              <w:t>pplicable, describe plans to address</w:t>
            </w:r>
            <w:r>
              <w:rPr>
                <w:b/>
              </w:rPr>
              <w:t xml:space="preserve"> </w:t>
            </w:r>
            <w:r w:rsidRPr="00EF52C3">
              <w:rPr>
                <w:b/>
              </w:rPr>
              <w:t xml:space="preserve">underserved populations.)  </w:t>
            </w:r>
            <w:r>
              <w:rPr>
                <w:b/>
              </w:rPr>
              <w:t>Explain how this program will benefit the population you serve.</w:t>
            </w:r>
          </w:p>
          <w:p w:rsidR="00CF0B8C" w:rsidRDefault="00CF0B8C" w:rsidP="0065684A">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65684A">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65684A">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p w:rsidR="00003ED1" w:rsidRPr="00311777" w:rsidRDefault="00003ED1" w:rsidP="00B8671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450" w:hanging="720"/>
              <w:rPr>
                <w:b/>
              </w:rPr>
            </w:pPr>
          </w:p>
        </w:tc>
      </w:tr>
      <w:tr w:rsidR="00003ED1" w:rsidRPr="00F5459E" w:rsidTr="00003ED1">
        <w:tc>
          <w:tcPr>
            <w:tcW w:w="11073" w:type="dxa"/>
          </w:tcPr>
          <w:p w:rsidR="00003ED1" w:rsidRPr="00D565AC" w:rsidRDefault="00003ED1" w:rsidP="00D565AC">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r>
              <w:rPr>
                <w:b/>
              </w:rPr>
              <w:lastRenderedPageBreak/>
              <w:t>3)</w:t>
            </w:r>
            <w:r w:rsidRPr="00003ED1">
              <w:rPr>
                <w:b/>
              </w:rPr>
              <w:t xml:space="preserve"> What is your plan </w:t>
            </w:r>
            <w:r w:rsidR="00CF0B8C">
              <w:rPr>
                <w:b/>
              </w:rPr>
              <w:t xml:space="preserve">for publicizing </w:t>
            </w:r>
            <w:r w:rsidRPr="00003ED1">
              <w:rPr>
                <w:b/>
              </w:rPr>
              <w:t xml:space="preserve">and recruiting participants?  How do you plan to encourage program </w:t>
            </w:r>
            <w:r w:rsidR="00CF0B8C" w:rsidRPr="00D565AC">
              <w:rPr>
                <w:b/>
              </w:rPr>
              <w:t>completion</w:t>
            </w:r>
            <w:r w:rsidRPr="00D565AC">
              <w:rPr>
                <w:b/>
              </w:rPr>
              <w:t xml:space="preserve">? </w:t>
            </w: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p w:rsidR="00003ED1" w:rsidRPr="00311777" w:rsidRDefault="00003ED1" w:rsidP="00311777">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tc>
      </w:tr>
      <w:tr w:rsidR="00003ED1" w:rsidTr="00003ED1">
        <w:tblPrEx>
          <w:tblLook w:val="01E0"/>
        </w:tblPrEx>
        <w:tc>
          <w:tcPr>
            <w:tcW w:w="11073" w:type="dxa"/>
          </w:tcPr>
          <w:p w:rsidR="00003ED1" w:rsidRDefault="00003ED1" w:rsidP="000B4225">
            <w:pPr>
              <w:pStyle w:val="ListParagraph"/>
              <w:numPr>
                <w:ilvl w:val="0"/>
                <w:numId w:val="7"/>
              </w:num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  </w:t>
            </w:r>
            <w:r w:rsidRPr="00003ED1">
              <w:rPr>
                <w:b/>
              </w:rPr>
              <w:t>How will you know if your</w:t>
            </w:r>
            <w:r>
              <w:rPr>
                <w:b/>
              </w:rPr>
              <w:t xml:space="preserve"> program</w:t>
            </w:r>
            <w:r w:rsidRPr="00003ED1">
              <w:rPr>
                <w:b/>
              </w:rPr>
              <w:t xml:space="preserve"> was successful?  Please describe your methods for evaluating the program.  </w:t>
            </w:r>
          </w:p>
          <w:p w:rsidR="00003ED1" w:rsidRDefault="00003ED1" w:rsidP="00003ED1">
            <w:pPr>
              <w:pStyle w:val="ListParagraph"/>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D565AC" w:rsidRDefault="00D565AC"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Default="00003ED1" w:rsidP="00B86711">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003ED1" w:rsidRPr="00311777" w:rsidRDefault="00003ED1" w:rsidP="00924A93">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r>
      <w:tr w:rsidR="00003ED1" w:rsidTr="00003ED1">
        <w:tblPrEx>
          <w:tblLook w:val="01E0"/>
        </w:tblPrEx>
        <w:tc>
          <w:tcPr>
            <w:tcW w:w="11073" w:type="dxa"/>
          </w:tcPr>
          <w:p w:rsidR="00003ED1" w:rsidRPr="00003ED1" w:rsidRDefault="00003ED1" w:rsidP="00CF0B8C">
            <w:pPr>
              <w:pStyle w:val="BalloonText"/>
              <w:widowControl w:val="0"/>
              <w:numPr>
                <w:ilvl w:val="0"/>
                <w:numId w:val="7"/>
              </w:numPr>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w:hAnsi="Times"/>
                <w:bCs/>
                <w:sz w:val="20"/>
              </w:rPr>
            </w:pPr>
            <w:r w:rsidRPr="00003ED1">
              <w:rPr>
                <w:rFonts w:ascii="Times" w:hAnsi="Times"/>
                <w:b/>
                <w:sz w:val="20"/>
              </w:rPr>
              <w:lastRenderedPageBreak/>
              <w:t xml:space="preserve">Describe the staff responsible for coordinating the </w:t>
            </w:r>
            <w:r>
              <w:rPr>
                <w:rFonts w:ascii="Times" w:hAnsi="Times"/>
                <w:b/>
                <w:sz w:val="20"/>
              </w:rPr>
              <w:t>program.</w:t>
            </w:r>
            <w:r w:rsidRPr="00003ED1">
              <w:rPr>
                <w:rFonts w:ascii="Times" w:hAnsi="Times"/>
                <w:b/>
                <w:sz w:val="20"/>
              </w:rPr>
              <w:t xml:space="preserve">  </w:t>
            </w:r>
            <w:r w:rsidR="00CF0B8C">
              <w:rPr>
                <w:rFonts w:ascii="Times" w:hAnsi="Times"/>
                <w:b/>
                <w:bCs/>
                <w:sz w:val="20"/>
              </w:rPr>
              <w:t xml:space="preserve">Please attach the resumes of all </w:t>
            </w:r>
            <w:r w:rsidRPr="00003ED1">
              <w:rPr>
                <w:rFonts w:ascii="Times" w:hAnsi="Times"/>
                <w:b/>
                <w:bCs/>
                <w:sz w:val="20"/>
              </w:rPr>
              <w:t>staff</w:t>
            </w:r>
            <w:r w:rsidR="00CF0B8C">
              <w:rPr>
                <w:rFonts w:ascii="Times" w:hAnsi="Times"/>
                <w:b/>
                <w:bCs/>
                <w:sz w:val="20"/>
              </w:rPr>
              <w:t xml:space="preserve"> working on this grant</w:t>
            </w:r>
            <w:r w:rsidRPr="00003ED1">
              <w:rPr>
                <w:rFonts w:ascii="Times" w:hAnsi="Times"/>
                <w:b/>
                <w:bCs/>
                <w:sz w:val="20"/>
              </w:rPr>
              <w:t>.</w:t>
            </w:r>
            <w:r w:rsidRPr="00003ED1">
              <w:rPr>
                <w:rFonts w:ascii="Times" w:hAnsi="Times"/>
                <w:bCs/>
                <w:sz w:val="20"/>
              </w:rPr>
              <w:t xml:space="preserve"> </w:t>
            </w: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Cs/>
                <w:sz w:val="20"/>
              </w:rPr>
            </w:pPr>
          </w:p>
          <w:p w:rsidR="00003ED1" w:rsidRPr="00311777"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b/>
                <w:sz w:val="20"/>
              </w:rPr>
            </w:pPr>
            <w:r w:rsidRPr="00311777">
              <w:rPr>
                <w:bCs/>
                <w:sz w:val="20"/>
              </w:rPr>
              <w:t xml:space="preserve"> </w:t>
            </w:r>
          </w:p>
        </w:tc>
      </w:tr>
      <w:tr w:rsidR="00003ED1" w:rsidTr="00003ED1">
        <w:tblPrEx>
          <w:tblLook w:val="01E0"/>
        </w:tblPrEx>
        <w:tc>
          <w:tcPr>
            <w:tcW w:w="11073" w:type="dxa"/>
          </w:tcPr>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r w:rsidRPr="008F0D9F">
              <w:rPr>
                <w:b/>
                <w:szCs w:val="24"/>
              </w:rPr>
              <w:t>)</w:t>
            </w:r>
            <w:r>
              <w:rPr>
                <w:b/>
              </w:rPr>
              <w:t xml:space="preserve">   6)  Indicate the cost per program </w:t>
            </w:r>
            <w:r w:rsidRPr="008F0D9F">
              <w:rPr>
                <w:b/>
              </w:rPr>
              <w:t>participant.  The cost per participant is</w:t>
            </w:r>
            <w:r>
              <w:rPr>
                <w:b/>
              </w:rPr>
              <w:t xml:space="preserve"> </w:t>
            </w:r>
            <w:r w:rsidRPr="008F0D9F">
              <w:rPr>
                <w:b/>
              </w:rPr>
              <w:t xml:space="preserve">equivalent to the </w:t>
            </w:r>
            <w:r>
              <w:rPr>
                <w:b/>
              </w:rPr>
              <w:t>total cost of the prog</w:t>
            </w:r>
            <w:r w:rsidRPr="008F0D9F">
              <w:rPr>
                <w:b/>
              </w:rPr>
              <w:t>ram</w:t>
            </w:r>
            <w:r>
              <w:rPr>
                <w:b/>
              </w:rPr>
              <w:t xml:space="preserve"> (include </w:t>
            </w:r>
            <w:r w:rsidR="00CF0B8C">
              <w:rPr>
                <w:b/>
              </w:rPr>
              <w:t xml:space="preserve">  </w:t>
            </w:r>
            <w:r>
              <w:rPr>
                <w:b/>
              </w:rPr>
              <w:t xml:space="preserve">funding requested </w:t>
            </w:r>
            <w:r w:rsidRPr="008F0D9F">
              <w:rPr>
                <w:b/>
              </w:rPr>
              <w:t xml:space="preserve">from </w:t>
            </w:r>
            <w:r w:rsidRPr="00CF0B8C">
              <w:rPr>
                <w:b/>
              </w:rPr>
              <w:t>IDPH and matching funds</w:t>
            </w:r>
            <w:r w:rsidRPr="008F0D9F">
              <w:rPr>
                <w:b/>
              </w:rPr>
              <w:t xml:space="preserve">) </w:t>
            </w:r>
            <w:r>
              <w:rPr>
                <w:b/>
              </w:rPr>
              <w:t>d</w:t>
            </w:r>
            <w:r w:rsidRPr="008F0D9F">
              <w:rPr>
                <w:b/>
              </w:rPr>
              <w:t>ivided by the number of women to be reached by the program.</w:t>
            </w:r>
            <w:r w:rsidRPr="008F0D9F">
              <w:rPr>
                <w:b/>
                <w:sz w:val="28"/>
              </w:rPr>
              <w:tab/>
            </w: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8"/>
              </w:rPr>
            </w:pPr>
          </w:p>
          <w:p w:rsidR="00003ED1" w:rsidRPr="008F0D9F" w:rsidRDefault="00003ED1" w:rsidP="00003ED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rPr>
            </w:pPr>
          </w:p>
          <w:p w:rsidR="00003ED1" w:rsidRPr="008F0D9F" w:rsidRDefault="00003ED1" w:rsidP="00311777">
            <w:pPr>
              <w:pStyle w:val="BalloonText"/>
              <w:widowControl w:val="0"/>
              <w:tabs>
                <w:tab w:val="left" w:pos="-1200"/>
                <w:tab w:val="left" w:pos="-720"/>
                <w:tab w:val="left" w:pos="54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90"/>
              <w:rPr>
                <w:rFonts w:ascii="Times" w:hAnsi="Times"/>
                <w:b/>
                <w:sz w:val="20"/>
              </w:rPr>
            </w:pPr>
          </w:p>
        </w:tc>
      </w:tr>
    </w:tbl>
    <w:p w:rsidR="002C7405" w:rsidRDefault="002C7405" w:rsidP="00605E55">
      <w:pPr>
        <w:widowControl w:val="0"/>
        <w:ind w:left="90"/>
        <w:jc w:val="center"/>
        <w:rPr>
          <w:b/>
          <w:bCs/>
          <w:sz w:val="22"/>
          <w:szCs w:val="22"/>
        </w:rPr>
        <w:sectPr w:rsidR="002C7405" w:rsidSect="005B7861">
          <w:footerReference w:type="even" r:id="rId16"/>
          <w:footerReference w:type="default" r:id="rId17"/>
          <w:footnotePr>
            <w:numFmt w:val="lowerLetter"/>
          </w:footnotePr>
          <w:endnotePr>
            <w:numFmt w:val="lowerLetter"/>
          </w:endnotePr>
          <w:type w:val="continuous"/>
          <w:pgSz w:w="12240" w:h="15840"/>
          <w:pgMar w:top="1440" w:right="1440" w:bottom="720" w:left="1440" w:header="547" w:footer="547" w:gutter="0"/>
          <w:cols w:space="720"/>
          <w:docGrid w:linePitch="360"/>
        </w:sectPr>
      </w:pPr>
    </w:p>
    <w:p w:rsidR="00605E55" w:rsidRDefault="00605E55" w:rsidP="00605E55">
      <w:pPr>
        <w:widowControl w:val="0"/>
        <w:ind w:left="90"/>
        <w:jc w:val="center"/>
        <w:rPr>
          <w:b/>
          <w:bCs/>
          <w:sz w:val="22"/>
          <w:szCs w:val="22"/>
        </w:rPr>
      </w:pPr>
      <w:r w:rsidRPr="00605E55">
        <w:rPr>
          <w:b/>
          <w:bCs/>
          <w:sz w:val="22"/>
          <w:szCs w:val="22"/>
        </w:rPr>
        <w:lastRenderedPageBreak/>
        <w:t>P</w:t>
      </w:r>
      <w:r w:rsidR="00AE1E96" w:rsidRPr="00605E55">
        <w:rPr>
          <w:b/>
          <w:bCs/>
          <w:sz w:val="22"/>
          <w:szCs w:val="22"/>
        </w:rPr>
        <w:t>ROJECT WORKPLAN</w:t>
      </w:r>
    </w:p>
    <w:p w:rsidR="00605E55" w:rsidRDefault="00605E55" w:rsidP="00924A93">
      <w:pPr>
        <w:widowControl w:val="0"/>
        <w:ind w:left="90"/>
        <w:rPr>
          <w:b/>
          <w:sz w:val="24"/>
          <w:szCs w:val="24"/>
        </w:rPr>
      </w:pPr>
      <w:r w:rsidRPr="00A22804">
        <w:rPr>
          <w:sz w:val="24"/>
          <w:szCs w:val="24"/>
        </w:rPr>
        <w:t>Prepare an outline for the event that defines the timeline for the planned activities and person responsible for each activity.</w:t>
      </w:r>
      <w:r w:rsidR="00F6777F" w:rsidRPr="00A22804">
        <w:rPr>
          <w:sz w:val="24"/>
          <w:szCs w:val="24"/>
        </w:rPr>
        <w:t xml:space="preserve">  You may add additional goals if applicable.  The </w:t>
      </w:r>
      <w:r w:rsidR="00F6777F" w:rsidRPr="00A22804">
        <w:rPr>
          <w:b/>
          <w:sz w:val="24"/>
          <w:szCs w:val="24"/>
        </w:rPr>
        <w:t>Pr</w:t>
      </w:r>
      <w:r w:rsidR="0092403E" w:rsidRPr="00A22804">
        <w:rPr>
          <w:b/>
          <w:sz w:val="24"/>
          <w:szCs w:val="24"/>
        </w:rPr>
        <w:t xml:space="preserve">oject Workplan may not exceed two </w:t>
      </w:r>
      <w:r w:rsidR="00F6777F" w:rsidRPr="00A22804">
        <w:rPr>
          <w:b/>
          <w:sz w:val="24"/>
          <w:szCs w:val="24"/>
        </w:rPr>
        <w:t>pages, single</w:t>
      </w:r>
      <w:r w:rsidR="0092403E" w:rsidRPr="00A22804">
        <w:rPr>
          <w:b/>
          <w:sz w:val="24"/>
          <w:szCs w:val="24"/>
        </w:rPr>
        <w:t>-</w:t>
      </w:r>
      <w:r w:rsidR="00F6777F" w:rsidRPr="00A22804">
        <w:rPr>
          <w:b/>
          <w:sz w:val="24"/>
          <w:szCs w:val="24"/>
        </w:rPr>
        <w:t>spaced</w:t>
      </w:r>
      <w:r w:rsidR="0092403E" w:rsidRPr="00A22804">
        <w:rPr>
          <w:b/>
          <w:sz w:val="24"/>
          <w:szCs w:val="24"/>
        </w:rPr>
        <w:t xml:space="preserve"> using</w:t>
      </w:r>
      <w:r w:rsidR="00AF46A8" w:rsidRPr="00A22804">
        <w:rPr>
          <w:b/>
          <w:sz w:val="24"/>
          <w:szCs w:val="24"/>
        </w:rPr>
        <w:t xml:space="preserve"> </w:t>
      </w:r>
      <w:r w:rsidR="00F6777F" w:rsidRPr="00A22804">
        <w:rPr>
          <w:b/>
          <w:sz w:val="24"/>
          <w:szCs w:val="24"/>
        </w:rPr>
        <w:t>10-pt font.</w:t>
      </w:r>
    </w:p>
    <w:p w:rsidR="00AE643D" w:rsidRDefault="00AE643D" w:rsidP="00924A93">
      <w:pPr>
        <w:widowControl w:val="0"/>
        <w:ind w:left="90"/>
        <w:rPr>
          <w:b/>
          <w:sz w:val="24"/>
          <w:szCs w:val="24"/>
        </w:rPr>
      </w:pPr>
    </w:p>
    <w:tbl>
      <w:tblPr>
        <w:tblStyle w:val="TableGrid"/>
        <w:tblW w:w="0" w:type="auto"/>
        <w:tblInd w:w="90" w:type="dxa"/>
        <w:tblLook w:val="04A0"/>
      </w:tblPr>
      <w:tblGrid>
        <w:gridCol w:w="3451"/>
        <w:gridCol w:w="3452"/>
        <w:gridCol w:w="3451"/>
        <w:gridCol w:w="1726"/>
        <w:gridCol w:w="1726"/>
      </w:tblGrid>
      <w:tr w:rsidR="00AE643D" w:rsidTr="00AE643D">
        <w:tc>
          <w:tcPr>
            <w:tcW w:w="13806" w:type="dxa"/>
            <w:gridSpan w:val="5"/>
          </w:tcPr>
          <w:p w:rsidR="00AE643D" w:rsidRDefault="00D565AC" w:rsidP="00D565AC">
            <w:pPr>
              <w:widowControl w:val="0"/>
              <w:rPr>
                <w:b/>
              </w:rPr>
            </w:pPr>
            <w:r>
              <w:rPr>
                <w:b/>
              </w:rPr>
              <w:t>Goal:</w:t>
            </w:r>
          </w:p>
          <w:p w:rsidR="00D565AC" w:rsidRPr="00AE643D" w:rsidRDefault="00D565AC" w:rsidP="00D565AC">
            <w:pPr>
              <w:widowControl w:val="0"/>
              <w:rPr>
                <w:b/>
              </w:rPr>
            </w:pPr>
          </w:p>
        </w:tc>
      </w:tr>
      <w:tr w:rsidR="00AE643D" w:rsidTr="007746D8">
        <w:tc>
          <w:tcPr>
            <w:tcW w:w="3451" w:type="dxa"/>
          </w:tcPr>
          <w:p w:rsidR="00AE643D" w:rsidRPr="00AE643D" w:rsidRDefault="00AE643D" w:rsidP="007746D8">
            <w:pPr>
              <w:widowControl w:val="0"/>
              <w:rPr>
                <w:b/>
                <w:bCs/>
              </w:rPr>
            </w:pPr>
            <w:r w:rsidRPr="00AE643D">
              <w:rPr>
                <w:b/>
                <w:bCs/>
              </w:rPr>
              <w:t>Objectives</w:t>
            </w:r>
          </w:p>
        </w:tc>
        <w:tc>
          <w:tcPr>
            <w:tcW w:w="3452" w:type="dxa"/>
          </w:tcPr>
          <w:p w:rsidR="00AE643D" w:rsidRPr="00AE643D" w:rsidRDefault="00AE643D" w:rsidP="007746D8">
            <w:pPr>
              <w:widowControl w:val="0"/>
              <w:rPr>
                <w:b/>
                <w:bCs/>
              </w:rPr>
            </w:pPr>
            <w:r w:rsidRPr="00AE643D">
              <w:rPr>
                <w:b/>
                <w:bCs/>
              </w:rPr>
              <w:t>Activities</w:t>
            </w:r>
          </w:p>
        </w:tc>
        <w:tc>
          <w:tcPr>
            <w:tcW w:w="3451" w:type="dxa"/>
          </w:tcPr>
          <w:p w:rsidR="00AE643D" w:rsidRPr="00AE643D" w:rsidRDefault="00AE643D" w:rsidP="007746D8">
            <w:pPr>
              <w:widowControl w:val="0"/>
              <w:rPr>
                <w:b/>
                <w:bCs/>
              </w:rPr>
            </w:pPr>
            <w:r w:rsidRPr="00AE643D">
              <w:rPr>
                <w:b/>
                <w:bCs/>
              </w:rPr>
              <w:t>Person Responsible</w:t>
            </w:r>
          </w:p>
        </w:tc>
        <w:tc>
          <w:tcPr>
            <w:tcW w:w="3452" w:type="dxa"/>
            <w:gridSpan w:val="2"/>
          </w:tcPr>
          <w:p w:rsidR="00AE643D" w:rsidRPr="00AE643D" w:rsidRDefault="00AE643D" w:rsidP="007746D8">
            <w:pPr>
              <w:widowControl w:val="0"/>
              <w:rPr>
                <w:b/>
                <w:bCs/>
              </w:rPr>
            </w:pPr>
            <w:r w:rsidRPr="00AE643D">
              <w:rPr>
                <w:b/>
                <w:bCs/>
              </w:rPr>
              <w:t>Time Frame</w:t>
            </w:r>
          </w:p>
        </w:tc>
      </w:tr>
      <w:tr w:rsidR="00AE643D" w:rsidTr="007746D8">
        <w:tc>
          <w:tcPr>
            <w:tcW w:w="3451" w:type="dxa"/>
          </w:tcPr>
          <w:p w:rsidR="00AE643D" w:rsidRDefault="00AE643D" w:rsidP="00924A93">
            <w:pPr>
              <w:widowControl w:val="0"/>
              <w:rPr>
                <w:b/>
              </w:rPr>
            </w:pPr>
          </w:p>
          <w:p w:rsidR="003947D6" w:rsidRDefault="003947D6" w:rsidP="00924A93">
            <w:pPr>
              <w:widowControl w:val="0"/>
              <w:rPr>
                <w:b/>
              </w:rPr>
            </w:pPr>
          </w:p>
          <w:p w:rsidR="003947D6" w:rsidRDefault="003947D6" w:rsidP="00924A93">
            <w:pPr>
              <w:widowControl w:val="0"/>
              <w:rPr>
                <w:b/>
              </w:rPr>
            </w:pPr>
          </w:p>
          <w:p w:rsidR="003947D6" w:rsidRDefault="003947D6" w:rsidP="00924A93">
            <w:pPr>
              <w:widowControl w:val="0"/>
              <w:rPr>
                <w:b/>
              </w:rPr>
            </w:pPr>
          </w:p>
          <w:p w:rsidR="003947D6" w:rsidRDefault="003947D6" w:rsidP="00924A93">
            <w:pPr>
              <w:widowControl w:val="0"/>
              <w:rPr>
                <w:b/>
              </w:rPr>
            </w:pPr>
          </w:p>
          <w:p w:rsidR="003947D6" w:rsidRDefault="003947D6" w:rsidP="00924A93">
            <w:pPr>
              <w:widowControl w:val="0"/>
              <w:rPr>
                <w:b/>
              </w:rPr>
            </w:pPr>
          </w:p>
          <w:p w:rsidR="003947D6" w:rsidRPr="00AE643D" w:rsidRDefault="003947D6" w:rsidP="00924A93">
            <w:pPr>
              <w:widowControl w:val="0"/>
              <w:rPr>
                <w:b/>
              </w:rPr>
            </w:pPr>
          </w:p>
        </w:tc>
        <w:tc>
          <w:tcPr>
            <w:tcW w:w="3452" w:type="dxa"/>
          </w:tcPr>
          <w:p w:rsidR="00AE643D" w:rsidRPr="00AE643D" w:rsidRDefault="00AE643D" w:rsidP="00924A93">
            <w:pPr>
              <w:widowControl w:val="0"/>
              <w:rPr>
                <w:b/>
              </w:rPr>
            </w:pPr>
          </w:p>
        </w:tc>
        <w:tc>
          <w:tcPr>
            <w:tcW w:w="3451" w:type="dxa"/>
          </w:tcPr>
          <w:p w:rsidR="00AE643D" w:rsidRPr="00AE643D" w:rsidRDefault="00AE643D" w:rsidP="00924A93">
            <w:pPr>
              <w:widowControl w:val="0"/>
              <w:rPr>
                <w:b/>
              </w:rPr>
            </w:pPr>
          </w:p>
        </w:tc>
        <w:tc>
          <w:tcPr>
            <w:tcW w:w="1726" w:type="dxa"/>
          </w:tcPr>
          <w:p w:rsidR="00AE643D" w:rsidRPr="00AE643D" w:rsidRDefault="00AE643D" w:rsidP="00924A93">
            <w:pPr>
              <w:widowControl w:val="0"/>
              <w:rPr>
                <w:b/>
              </w:rPr>
            </w:pPr>
            <w:r>
              <w:rPr>
                <w:b/>
              </w:rPr>
              <w:t>Start</w:t>
            </w:r>
          </w:p>
        </w:tc>
        <w:tc>
          <w:tcPr>
            <w:tcW w:w="1726" w:type="dxa"/>
          </w:tcPr>
          <w:p w:rsidR="00AE643D" w:rsidRPr="00AE643D" w:rsidRDefault="00AE643D" w:rsidP="00924A93">
            <w:pPr>
              <w:widowControl w:val="0"/>
              <w:rPr>
                <w:b/>
              </w:rPr>
            </w:pPr>
            <w:r>
              <w:rPr>
                <w:b/>
              </w:rPr>
              <w:t>End</w:t>
            </w:r>
          </w:p>
        </w:tc>
      </w:tr>
    </w:tbl>
    <w:p w:rsidR="00AE643D" w:rsidRDefault="00AE643D" w:rsidP="00924A93">
      <w:pPr>
        <w:widowControl w:val="0"/>
        <w:ind w:left="90"/>
        <w:rPr>
          <w:b/>
          <w:sz w:val="24"/>
          <w:szCs w:val="24"/>
        </w:rPr>
      </w:pPr>
    </w:p>
    <w:tbl>
      <w:tblPr>
        <w:tblStyle w:val="TableGrid"/>
        <w:tblW w:w="0" w:type="auto"/>
        <w:tblInd w:w="90" w:type="dxa"/>
        <w:tblLook w:val="04A0"/>
      </w:tblPr>
      <w:tblGrid>
        <w:gridCol w:w="3451"/>
        <w:gridCol w:w="3452"/>
        <w:gridCol w:w="3451"/>
        <w:gridCol w:w="1726"/>
        <w:gridCol w:w="1726"/>
      </w:tblGrid>
      <w:tr w:rsidR="003947D6" w:rsidTr="007746D8">
        <w:tc>
          <w:tcPr>
            <w:tcW w:w="13806" w:type="dxa"/>
            <w:gridSpan w:val="5"/>
          </w:tcPr>
          <w:p w:rsidR="003947D6" w:rsidRDefault="00D565AC" w:rsidP="00D565AC">
            <w:pPr>
              <w:widowControl w:val="0"/>
              <w:rPr>
                <w:b/>
              </w:rPr>
            </w:pPr>
            <w:r>
              <w:rPr>
                <w:b/>
              </w:rPr>
              <w:t>Goal:</w:t>
            </w:r>
          </w:p>
          <w:p w:rsidR="00D565AC" w:rsidRPr="00AE643D" w:rsidRDefault="00D565AC" w:rsidP="00D565AC">
            <w:pPr>
              <w:widowControl w:val="0"/>
              <w:rPr>
                <w:b/>
              </w:rPr>
            </w:pPr>
          </w:p>
        </w:tc>
      </w:tr>
      <w:tr w:rsidR="003947D6" w:rsidTr="007746D8">
        <w:tc>
          <w:tcPr>
            <w:tcW w:w="3451" w:type="dxa"/>
          </w:tcPr>
          <w:p w:rsidR="003947D6" w:rsidRPr="00AE643D" w:rsidRDefault="003947D6" w:rsidP="007746D8">
            <w:pPr>
              <w:widowControl w:val="0"/>
              <w:rPr>
                <w:b/>
                <w:bCs/>
              </w:rPr>
            </w:pPr>
            <w:r w:rsidRPr="00AE643D">
              <w:rPr>
                <w:b/>
                <w:bCs/>
              </w:rPr>
              <w:t>Objectives</w:t>
            </w:r>
          </w:p>
        </w:tc>
        <w:tc>
          <w:tcPr>
            <w:tcW w:w="3452" w:type="dxa"/>
          </w:tcPr>
          <w:p w:rsidR="003947D6" w:rsidRPr="00AE643D" w:rsidRDefault="003947D6" w:rsidP="007746D8">
            <w:pPr>
              <w:widowControl w:val="0"/>
              <w:rPr>
                <w:b/>
                <w:bCs/>
              </w:rPr>
            </w:pPr>
            <w:r w:rsidRPr="00AE643D">
              <w:rPr>
                <w:b/>
                <w:bCs/>
              </w:rPr>
              <w:t>Activities</w:t>
            </w:r>
          </w:p>
        </w:tc>
        <w:tc>
          <w:tcPr>
            <w:tcW w:w="3451" w:type="dxa"/>
          </w:tcPr>
          <w:p w:rsidR="003947D6" w:rsidRPr="00AE643D" w:rsidRDefault="003947D6" w:rsidP="007746D8">
            <w:pPr>
              <w:widowControl w:val="0"/>
              <w:rPr>
                <w:b/>
                <w:bCs/>
              </w:rPr>
            </w:pPr>
            <w:r w:rsidRPr="00AE643D">
              <w:rPr>
                <w:b/>
                <w:bCs/>
              </w:rPr>
              <w:t>Person Responsible</w:t>
            </w:r>
          </w:p>
        </w:tc>
        <w:tc>
          <w:tcPr>
            <w:tcW w:w="3452" w:type="dxa"/>
            <w:gridSpan w:val="2"/>
          </w:tcPr>
          <w:p w:rsidR="003947D6" w:rsidRPr="00AE643D" w:rsidRDefault="003947D6" w:rsidP="007746D8">
            <w:pPr>
              <w:widowControl w:val="0"/>
              <w:rPr>
                <w:b/>
                <w:bCs/>
              </w:rPr>
            </w:pPr>
            <w:r w:rsidRPr="00AE643D">
              <w:rPr>
                <w:b/>
                <w:bCs/>
              </w:rPr>
              <w:t>Time Frame</w:t>
            </w:r>
          </w:p>
        </w:tc>
      </w:tr>
      <w:tr w:rsidR="003947D6" w:rsidTr="007746D8">
        <w:tc>
          <w:tcPr>
            <w:tcW w:w="3451" w:type="dxa"/>
          </w:tcPr>
          <w:p w:rsidR="003947D6" w:rsidRDefault="003947D6" w:rsidP="007746D8">
            <w:pPr>
              <w:widowControl w:val="0"/>
              <w:rPr>
                <w:b/>
              </w:rPr>
            </w:pPr>
          </w:p>
          <w:p w:rsidR="003947D6" w:rsidRDefault="003947D6" w:rsidP="007746D8">
            <w:pPr>
              <w:widowControl w:val="0"/>
              <w:rPr>
                <w:b/>
              </w:rPr>
            </w:pPr>
          </w:p>
          <w:p w:rsidR="003947D6" w:rsidRDefault="003947D6" w:rsidP="007746D8">
            <w:pPr>
              <w:widowControl w:val="0"/>
              <w:rPr>
                <w:b/>
              </w:rPr>
            </w:pPr>
          </w:p>
          <w:p w:rsidR="003947D6" w:rsidRDefault="003947D6" w:rsidP="007746D8">
            <w:pPr>
              <w:widowControl w:val="0"/>
              <w:rPr>
                <w:b/>
              </w:rPr>
            </w:pPr>
          </w:p>
          <w:p w:rsidR="003947D6" w:rsidRDefault="003947D6" w:rsidP="007746D8">
            <w:pPr>
              <w:widowControl w:val="0"/>
              <w:rPr>
                <w:b/>
              </w:rPr>
            </w:pPr>
          </w:p>
          <w:p w:rsidR="003947D6" w:rsidRDefault="003947D6" w:rsidP="007746D8">
            <w:pPr>
              <w:widowControl w:val="0"/>
              <w:rPr>
                <w:b/>
              </w:rPr>
            </w:pPr>
          </w:p>
          <w:p w:rsidR="003947D6" w:rsidRPr="00AE643D" w:rsidRDefault="003947D6" w:rsidP="007746D8">
            <w:pPr>
              <w:widowControl w:val="0"/>
              <w:rPr>
                <w:b/>
              </w:rPr>
            </w:pPr>
          </w:p>
        </w:tc>
        <w:tc>
          <w:tcPr>
            <w:tcW w:w="3452" w:type="dxa"/>
          </w:tcPr>
          <w:p w:rsidR="003947D6" w:rsidRPr="00AE643D" w:rsidRDefault="003947D6" w:rsidP="007746D8">
            <w:pPr>
              <w:widowControl w:val="0"/>
              <w:rPr>
                <w:b/>
              </w:rPr>
            </w:pPr>
          </w:p>
        </w:tc>
        <w:tc>
          <w:tcPr>
            <w:tcW w:w="3451" w:type="dxa"/>
          </w:tcPr>
          <w:p w:rsidR="003947D6" w:rsidRPr="00AE643D" w:rsidRDefault="003947D6" w:rsidP="007746D8">
            <w:pPr>
              <w:widowControl w:val="0"/>
              <w:rPr>
                <w:b/>
              </w:rPr>
            </w:pPr>
          </w:p>
        </w:tc>
        <w:tc>
          <w:tcPr>
            <w:tcW w:w="1726" w:type="dxa"/>
          </w:tcPr>
          <w:p w:rsidR="003947D6" w:rsidRPr="00AE643D" w:rsidRDefault="003947D6" w:rsidP="007746D8">
            <w:pPr>
              <w:widowControl w:val="0"/>
              <w:rPr>
                <w:b/>
              </w:rPr>
            </w:pPr>
            <w:r>
              <w:rPr>
                <w:b/>
              </w:rPr>
              <w:t>Start</w:t>
            </w:r>
          </w:p>
        </w:tc>
        <w:tc>
          <w:tcPr>
            <w:tcW w:w="1726" w:type="dxa"/>
          </w:tcPr>
          <w:p w:rsidR="003947D6" w:rsidRPr="00AE643D" w:rsidRDefault="003947D6" w:rsidP="007746D8">
            <w:pPr>
              <w:widowControl w:val="0"/>
              <w:rPr>
                <w:b/>
              </w:rPr>
            </w:pPr>
            <w:r>
              <w:rPr>
                <w:b/>
              </w:rPr>
              <w:t>End</w:t>
            </w:r>
          </w:p>
        </w:tc>
      </w:tr>
    </w:tbl>
    <w:p w:rsidR="00AE643D" w:rsidRDefault="00AE643D" w:rsidP="00924A93">
      <w:pPr>
        <w:widowControl w:val="0"/>
        <w:ind w:left="90"/>
        <w:rPr>
          <w:b/>
          <w:sz w:val="24"/>
          <w:szCs w:val="24"/>
        </w:rPr>
      </w:pPr>
    </w:p>
    <w:tbl>
      <w:tblPr>
        <w:tblStyle w:val="TableGrid"/>
        <w:tblW w:w="0" w:type="auto"/>
        <w:tblInd w:w="90" w:type="dxa"/>
        <w:tblLook w:val="04A0"/>
      </w:tblPr>
      <w:tblGrid>
        <w:gridCol w:w="3451"/>
        <w:gridCol w:w="3452"/>
        <w:gridCol w:w="3451"/>
        <w:gridCol w:w="1726"/>
        <w:gridCol w:w="1726"/>
      </w:tblGrid>
      <w:tr w:rsidR="003947D6" w:rsidTr="007746D8">
        <w:tc>
          <w:tcPr>
            <w:tcW w:w="13806" w:type="dxa"/>
            <w:gridSpan w:val="5"/>
          </w:tcPr>
          <w:p w:rsidR="003947D6" w:rsidRDefault="00D565AC" w:rsidP="007746D8">
            <w:pPr>
              <w:widowControl w:val="0"/>
              <w:rPr>
                <w:b/>
              </w:rPr>
            </w:pPr>
            <w:r>
              <w:rPr>
                <w:b/>
              </w:rPr>
              <w:t>Goal</w:t>
            </w:r>
            <w:r w:rsidR="003947D6" w:rsidRPr="00AE643D">
              <w:rPr>
                <w:b/>
              </w:rPr>
              <w:t>:</w:t>
            </w:r>
          </w:p>
          <w:p w:rsidR="003947D6" w:rsidRPr="00AE643D" w:rsidRDefault="003947D6" w:rsidP="007746D8">
            <w:pPr>
              <w:widowControl w:val="0"/>
              <w:rPr>
                <w:b/>
              </w:rPr>
            </w:pPr>
          </w:p>
        </w:tc>
      </w:tr>
      <w:tr w:rsidR="003947D6" w:rsidTr="007746D8">
        <w:tc>
          <w:tcPr>
            <w:tcW w:w="3451" w:type="dxa"/>
          </w:tcPr>
          <w:p w:rsidR="003947D6" w:rsidRPr="00AE643D" w:rsidRDefault="003947D6" w:rsidP="007746D8">
            <w:pPr>
              <w:widowControl w:val="0"/>
              <w:rPr>
                <w:b/>
                <w:bCs/>
              </w:rPr>
            </w:pPr>
            <w:r w:rsidRPr="00AE643D">
              <w:rPr>
                <w:b/>
                <w:bCs/>
              </w:rPr>
              <w:t>Objectives</w:t>
            </w:r>
          </w:p>
        </w:tc>
        <w:tc>
          <w:tcPr>
            <w:tcW w:w="3452" w:type="dxa"/>
          </w:tcPr>
          <w:p w:rsidR="003947D6" w:rsidRPr="00AE643D" w:rsidRDefault="003947D6" w:rsidP="007746D8">
            <w:pPr>
              <w:widowControl w:val="0"/>
              <w:rPr>
                <w:b/>
                <w:bCs/>
              </w:rPr>
            </w:pPr>
            <w:r w:rsidRPr="00AE643D">
              <w:rPr>
                <w:b/>
                <w:bCs/>
              </w:rPr>
              <w:t>Activities</w:t>
            </w:r>
          </w:p>
        </w:tc>
        <w:tc>
          <w:tcPr>
            <w:tcW w:w="3451" w:type="dxa"/>
          </w:tcPr>
          <w:p w:rsidR="003947D6" w:rsidRPr="00AE643D" w:rsidRDefault="003947D6" w:rsidP="007746D8">
            <w:pPr>
              <w:widowControl w:val="0"/>
              <w:rPr>
                <w:b/>
                <w:bCs/>
              </w:rPr>
            </w:pPr>
            <w:r w:rsidRPr="00AE643D">
              <w:rPr>
                <w:b/>
                <w:bCs/>
              </w:rPr>
              <w:t>Person Responsible</w:t>
            </w:r>
          </w:p>
        </w:tc>
        <w:tc>
          <w:tcPr>
            <w:tcW w:w="3452" w:type="dxa"/>
            <w:gridSpan w:val="2"/>
          </w:tcPr>
          <w:p w:rsidR="003947D6" w:rsidRPr="00AE643D" w:rsidRDefault="003947D6" w:rsidP="007746D8">
            <w:pPr>
              <w:widowControl w:val="0"/>
              <w:rPr>
                <w:b/>
                <w:bCs/>
              </w:rPr>
            </w:pPr>
            <w:r w:rsidRPr="00AE643D">
              <w:rPr>
                <w:b/>
                <w:bCs/>
              </w:rPr>
              <w:t>Time Frame</w:t>
            </w:r>
          </w:p>
        </w:tc>
      </w:tr>
      <w:tr w:rsidR="003947D6" w:rsidTr="007746D8">
        <w:tc>
          <w:tcPr>
            <w:tcW w:w="3451" w:type="dxa"/>
          </w:tcPr>
          <w:p w:rsidR="003947D6" w:rsidRDefault="003947D6" w:rsidP="007746D8">
            <w:pPr>
              <w:widowControl w:val="0"/>
              <w:rPr>
                <w:b/>
              </w:rPr>
            </w:pPr>
          </w:p>
          <w:p w:rsidR="003947D6" w:rsidRDefault="003947D6" w:rsidP="007746D8">
            <w:pPr>
              <w:widowControl w:val="0"/>
              <w:rPr>
                <w:b/>
              </w:rPr>
            </w:pPr>
          </w:p>
          <w:p w:rsidR="003947D6" w:rsidRDefault="003947D6" w:rsidP="007746D8">
            <w:pPr>
              <w:widowControl w:val="0"/>
              <w:rPr>
                <w:b/>
              </w:rPr>
            </w:pPr>
          </w:p>
          <w:p w:rsidR="003947D6" w:rsidRDefault="003947D6" w:rsidP="007746D8">
            <w:pPr>
              <w:widowControl w:val="0"/>
              <w:rPr>
                <w:b/>
              </w:rPr>
            </w:pPr>
          </w:p>
          <w:p w:rsidR="003947D6" w:rsidRDefault="003947D6" w:rsidP="007746D8">
            <w:pPr>
              <w:widowControl w:val="0"/>
              <w:rPr>
                <w:b/>
              </w:rPr>
            </w:pPr>
          </w:p>
          <w:p w:rsidR="003947D6" w:rsidRDefault="003947D6" w:rsidP="007746D8">
            <w:pPr>
              <w:widowControl w:val="0"/>
              <w:rPr>
                <w:b/>
              </w:rPr>
            </w:pPr>
          </w:p>
          <w:p w:rsidR="003947D6" w:rsidRPr="00AE643D" w:rsidRDefault="003947D6" w:rsidP="007746D8">
            <w:pPr>
              <w:widowControl w:val="0"/>
              <w:rPr>
                <w:b/>
              </w:rPr>
            </w:pPr>
          </w:p>
        </w:tc>
        <w:tc>
          <w:tcPr>
            <w:tcW w:w="3452" w:type="dxa"/>
          </w:tcPr>
          <w:p w:rsidR="003947D6" w:rsidRPr="00AE643D" w:rsidRDefault="003947D6" w:rsidP="007746D8">
            <w:pPr>
              <w:widowControl w:val="0"/>
              <w:rPr>
                <w:b/>
              </w:rPr>
            </w:pPr>
          </w:p>
        </w:tc>
        <w:tc>
          <w:tcPr>
            <w:tcW w:w="3451" w:type="dxa"/>
          </w:tcPr>
          <w:p w:rsidR="003947D6" w:rsidRPr="00AE643D" w:rsidRDefault="003947D6" w:rsidP="007746D8">
            <w:pPr>
              <w:widowControl w:val="0"/>
              <w:rPr>
                <w:b/>
              </w:rPr>
            </w:pPr>
          </w:p>
        </w:tc>
        <w:tc>
          <w:tcPr>
            <w:tcW w:w="1726" w:type="dxa"/>
          </w:tcPr>
          <w:p w:rsidR="003947D6" w:rsidRPr="00AE643D" w:rsidRDefault="003947D6" w:rsidP="007746D8">
            <w:pPr>
              <w:widowControl w:val="0"/>
              <w:rPr>
                <w:b/>
              </w:rPr>
            </w:pPr>
            <w:r>
              <w:rPr>
                <w:b/>
              </w:rPr>
              <w:t>Start</w:t>
            </w:r>
          </w:p>
        </w:tc>
        <w:tc>
          <w:tcPr>
            <w:tcW w:w="1726" w:type="dxa"/>
          </w:tcPr>
          <w:p w:rsidR="003947D6" w:rsidRPr="00AE643D" w:rsidRDefault="003947D6" w:rsidP="007746D8">
            <w:pPr>
              <w:widowControl w:val="0"/>
              <w:rPr>
                <w:b/>
              </w:rPr>
            </w:pPr>
            <w:r>
              <w:rPr>
                <w:b/>
              </w:rPr>
              <w:t>End</w:t>
            </w:r>
          </w:p>
        </w:tc>
      </w:tr>
    </w:tbl>
    <w:p w:rsidR="00AE1E96" w:rsidRDefault="00AE1E96">
      <w:pPr>
        <w:rPr>
          <w:szCs w:val="24"/>
        </w:rPr>
      </w:pPr>
    </w:p>
    <w:p w:rsidR="00234A99" w:rsidRDefault="00234A99" w:rsidP="003D194D">
      <w:pPr>
        <w:widowControl w:val="0"/>
        <w:jc w:val="center"/>
        <w:rPr>
          <w:b/>
          <w:sz w:val="24"/>
          <w:szCs w:val="24"/>
        </w:rPr>
      </w:pPr>
    </w:p>
    <w:p w:rsidR="003D194D" w:rsidRPr="003D194D" w:rsidRDefault="003D194D" w:rsidP="003D194D">
      <w:pPr>
        <w:widowControl w:val="0"/>
        <w:jc w:val="center"/>
        <w:rPr>
          <w:b/>
          <w:sz w:val="24"/>
          <w:szCs w:val="24"/>
        </w:rPr>
      </w:pPr>
      <w:r>
        <w:rPr>
          <w:b/>
          <w:sz w:val="24"/>
          <w:szCs w:val="24"/>
        </w:rPr>
        <w:lastRenderedPageBreak/>
        <w:t xml:space="preserve">              </w:t>
      </w:r>
      <w:r w:rsidRPr="003D194D">
        <w:rPr>
          <w:b/>
          <w:sz w:val="24"/>
          <w:szCs w:val="24"/>
        </w:rPr>
        <w:t>Illinois Department of Public Health - Office of Women’s Health</w:t>
      </w:r>
    </w:p>
    <w:p w:rsidR="003D194D" w:rsidRPr="003D194D" w:rsidRDefault="003D194D" w:rsidP="003D194D">
      <w:pPr>
        <w:widowControl w:val="0"/>
        <w:jc w:val="center"/>
        <w:rPr>
          <w:b/>
          <w:sz w:val="24"/>
          <w:szCs w:val="24"/>
        </w:rPr>
      </w:pPr>
      <w:r>
        <w:rPr>
          <w:rFonts w:ascii="CG Times" w:hAnsi="CG Times"/>
          <w:b/>
          <w:sz w:val="24"/>
          <w:szCs w:val="24"/>
        </w:rPr>
        <w:t xml:space="preserve">               </w:t>
      </w:r>
      <w:r w:rsidRPr="003D194D">
        <w:rPr>
          <w:rFonts w:ascii="CG Times" w:hAnsi="CG Times"/>
          <w:b/>
          <w:sz w:val="24"/>
          <w:szCs w:val="24"/>
        </w:rPr>
        <w:t>Ticket for the Cure Community Grant Program</w:t>
      </w:r>
    </w:p>
    <w:p w:rsidR="003D194D" w:rsidRPr="003D194D" w:rsidRDefault="003D194D" w:rsidP="003D194D">
      <w:pPr>
        <w:widowControl w:val="0"/>
        <w:ind w:left="720" w:firstLine="720"/>
        <w:jc w:val="center"/>
        <w:rPr>
          <w:b/>
          <w:sz w:val="24"/>
          <w:szCs w:val="24"/>
        </w:rPr>
      </w:pPr>
      <w:r w:rsidRPr="003D194D">
        <w:rPr>
          <w:b/>
          <w:sz w:val="24"/>
          <w:szCs w:val="24"/>
        </w:rPr>
        <w:t xml:space="preserve">18-Month </w:t>
      </w:r>
      <w:r w:rsidR="008A672E">
        <w:rPr>
          <w:b/>
          <w:sz w:val="24"/>
          <w:szCs w:val="24"/>
        </w:rPr>
        <w:t xml:space="preserve">TFC Community Grant </w:t>
      </w:r>
      <w:r w:rsidRPr="003D194D">
        <w:rPr>
          <w:b/>
          <w:sz w:val="24"/>
          <w:szCs w:val="24"/>
        </w:rPr>
        <w:t>Project Timeline</w:t>
      </w:r>
    </w:p>
    <w:p w:rsidR="003D194D" w:rsidRPr="003D194D" w:rsidRDefault="003D194D" w:rsidP="003D194D">
      <w:pPr>
        <w:widowControl w:val="0"/>
        <w:ind w:left="720"/>
        <w:jc w:val="center"/>
        <w:rPr>
          <w:b/>
          <w:sz w:val="24"/>
          <w:szCs w:val="24"/>
        </w:rPr>
      </w:pPr>
    </w:p>
    <w:p w:rsidR="003D194D" w:rsidRPr="003D194D" w:rsidRDefault="003D194D" w:rsidP="003D194D">
      <w:pPr>
        <w:widowControl w:val="0"/>
        <w:ind w:left="720"/>
        <w:jc w:val="center"/>
        <w:rPr>
          <w:b/>
          <w:sz w:val="24"/>
          <w:szCs w:val="24"/>
        </w:rPr>
      </w:pPr>
      <w:r w:rsidRPr="003D194D">
        <w:rPr>
          <w:b/>
          <w:sz w:val="24"/>
          <w:szCs w:val="24"/>
        </w:rPr>
        <w:t xml:space="preserve">Directions:  Please complete the template to provide a timeline of events that will result in the completion of the proposed breast cancer </w:t>
      </w:r>
      <w:r w:rsidR="008A672E">
        <w:rPr>
          <w:b/>
          <w:sz w:val="24"/>
          <w:szCs w:val="24"/>
        </w:rPr>
        <w:t xml:space="preserve">community grant </w:t>
      </w:r>
      <w:r w:rsidRPr="003D194D">
        <w:rPr>
          <w:b/>
          <w:sz w:val="24"/>
          <w:szCs w:val="24"/>
        </w:rPr>
        <w:t>within the grant period.  You may use additional space as needed.</w:t>
      </w:r>
    </w:p>
    <w:p w:rsidR="003D194D" w:rsidRPr="001C0CB1" w:rsidRDefault="003D194D" w:rsidP="003D194D">
      <w:pPr>
        <w:widowControl w:val="0"/>
        <w:ind w:left="720"/>
        <w:jc w:val="center"/>
        <w:rPr>
          <w:b/>
        </w:rPr>
      </w:pPr>
    </w:p>
    <w:tbl>
      <w:tblPr>
        <w:tblW w:w="141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0"/>
        <w:gridCol w:w="5940"/>
        <w:gridCol w:w="2340"/>
        <w:gridCol w:w="2700"/>
      </w:tblGrid>
      <w:tr w:rsidR="003D194D" w:rsidRPr="00813F87" w:rsidTr="003D194D">
        <w:tc>
          <w:tcPr>
            <w:tcW w:w="3150" w:type="dxa"/>
          </w:tcPr>
          <w:p w:rsidR="003D194D" w:rsidRPr="00813F87" w:rsidRDefault="003D194D" w:rsidP="00EA3E8E">
            <w:pPr>
              <w:widowControl w:val="0"/>
              <w:jc w:val="center"/>
              <w:rPr>
                <w:b/>
              </w:rPr>
            </w:pPr>
            <w:r w:rsidRPr="00813F87">
              <w:rPr>
                <w:b/>
              </w:rPr>
              <w:t>Quarter</w:t>
            </w:r>
          </w:p>
        </w:tc>
        <w:tc>
          <w:tcPr>
            <w:tcW w:w="5940" w:type="dxa"/>
          </w:tcPr>
          <w:p w:rsidR="003D194D" w:rsidRPr="00813F87" w:rsidRDefault="008A672E" w:rsidP="008A672E">
            <w:pPr>
              <w:widowControl w:val="0"/>
              <w:jc w:val="center"/>
              <w:rPr>
                <w:b/>
              </w:rPr>
            </w:pPr>
            <w:r w:rsidRPr="008A672E">
              <w:rPr>
                <w:b/>
              </w:rPr>
              <w:t>Community</w:t>
            </w:r>
            <w:r>
              <w:rPr>
                <w:b/>
              </w:rPr>
              <w:t xml:space="preserve"> Grant</w:t>
            </w:r>
            <w:r w:rsidR="003D194D" w:rsidRPr="008A672E">
              <w:rPr>
                <w:b/>
              </w:rPr>
              <w:t xml:space="preserve"> Activities</w:t>
            </w:r>
          </w:p>
        </w:tc>
        <w:tc>
          <w:tcPr>
            <w:tcW w:w="2340" w:type="dxa"/>
          </w:tcPr>
          <w:p w:rsidR="003D194D" w:rsidRPr="00813F87" w:rsidRDefault="003D194D" w:rsidP="00EA3E8E">
            <w:pPr>
              <w:widowControl w:val="0"/>
              <w:jc w:val="center"/>
              <w:rPr>
                <w:b/>
              </w:rPr>
            </w:pPr>
            <w:r>
              <w:rPr>
                <w:b/>
              </w:rPr>
              <w:t>Target Completion Date</w:t>
            </w:r>
          </w:p>
        </w:tc>
        <w:tc>
          <w:tcPr>
            <w:tcW w:w="2700" w:type="dxa"/>
          </w:tcPr>
          <w:p w:rsidR="003D194D" w:rsidRPr="00813F87" w:rsidRDefault="003D194D" w:rsidP="008A672E">
            <w:pPr>
              <w:widowControl w:val="0"/>
              <w:jc w:val="center"/>
              <w:rPr>
                <w:b/>
              </w:rPr>
            </w:pPr>
            <w:r>
              <w:rPr>
                <w:b/>
              </w:rPr>
              <w:t xml:space="preserve">Responsible </w:t>
            </w:r>
            <w:r w:rsidR="008A672E">
              <w:rPr>
                <w:b/>
              </w:rPr>
              <w:t>Community Grant</w:t>
            </w:r>
            <w:r>
              <w:rPr>
                <w:b/>
              </w:rPr>
              <w:t xml:space="preserve"> Team Member</w:t>
            </w:r>
          </w:p>
        </w:tc>
      </w:tr>
      <w:tr w:rsidR="003D194D" w:rsidRPr="00813F87" w:rsidTr="003D194D">
        <w:tc>
          <w:tcPr>
            <w:tcW w:w="3150" w:type="dxa"/>
          </w:tcPr>
          <w:p w:rsidR="003D194D" w:rsidRPr="008A672E" w:rsidRDefault="003D194D" w:rsidP="00EA3E8E">
            <w:pPr>
              <w:widowControl w:val="0"/>
              <w:rPr>
                <w:b/>
                <w:sz w:val="22"/>
                <w:szCs w:val="22"/>
              </w:rPr>
            </w:pPr>
            <w:r>
              <w:rPr>
                <w:b/>
                <w:sz w:val="22"/>
                <w:szCs w:val="22"/>
              </w:rPr>
              <w:t>Quarter 1</w:t>
            </w:r>
            <w:r w:rsidRPr="00813F87">
              <w:rPr>
                <w:b/>
                <w:sz w:val="22"/>
                <w:szCs w:val="22"/>
              </w:rPr>
              <w:t xml:space="preserve"> – (</w:t>
            </w:r>
            <w:r w:rsidRPr="008A672E">
              <w:rPr>
                <w:b/>
                <w:sz w:val="22"/>
                <w:szCs w:val="22"/>
              </w:rPr>
              <w:t>January 1, 201</w:t>
            </w:r>
            <w:r w:rsidR="005408E2" w:rsidRPr="008A672E">
              <w:rPr>
                <w:b/>
                <w:sz w:val="22"/>
                <w:szCs w:val="22"/>
              </w:rPr>
              <w:t>4</w:t>
            </w:r>
            <w:r w:rsidRPr="008A672E">
              <w:rPr>
                <w:b/>
                <w:sz w:val="22"/>
                <w:szCs w:val="22"/>
              </w:rPr>
              <w:t xml:space="preserve"> –</w:t>
            </w:r>
          </w:p>
          <w:p w:rsidR="003D194D" w:rsidRPr="00813F87" w:rsidRDefault="003D194D" w:rsidP="00EA3E8E">
            <w:pPr>
              <w:widowControl w:val="0"/>
              <w:rPr>
                <w:b/>
                <w:sz w:val="22"/>
                <w:szCs w:val="22"/>
              </w:rPr>
            </w:pPr>
            <w:r w:rsidRPr="008A672E">
              <w:rPr>
                <w:b/>
                <w:sz w:val="22"/>
                <w:szCs w:val="22"/>
              </w:rPr>
              <w:t xml:space="preserve"> March 30, 201</w:t>
            </w:r>
            <w:r w:rsidR="005408E2" w:rsidRPr="008A672E">
              <w:rPr>
                <w:b/>
                <w:sz w:val="22"/>
                <w:szCs w:val="22"/>
              </w:rPr>
              <w:t>4</w:t>
            </w:r>
            <w:r w:rsidRPr="008A672E">
              <w:rPr>
                <w:b/>
                <w:sz w:val="22"/>
                <w:szCs w:val="22"/>
              </w:rPr>
              <w:t>)</w:t>
            </w:r>
          </w:p>
          <w:p w:rsidR="003D194D" w:rsidRPr="00813F87" w:rsidRDefault="003D194D" w:rsidP="00EA3E8E">
            <w:pPr>
              <w:widowControl w:val="0"/>
              <w:rPr>
                <w:b/>
                <w:sz w:val="22"/>
                <w:szCs w:val="22"/>
              </w:rPr>
            </w:pPr>
          </w:p>
          <w:p w:rsidR="003D194D" w:rsidRPr="00813F87" w:rsidRDefault="003D194D" w:rsidP="00EA3E8E">
            <w:pPr>
              <w:widowControl w:val="0"/>
              <w:rPr>
                <w:b/>
                <w:sz w:val="22"/>
                <w:szCs w:val="22"/>
              </w:rPr>
            </w:pPr>
          </w:p>
        </w:tc>
        <w:tc>
          <w:tcPr>
            <w:tcW w:w="5940" w:type="dxa"/>
          </w:tcPr>
          <w:p w:rsidR="003D194D" w:rsidRPr="00813F87" w:rsidRDefault="003D194D" w:rsidP="00EA3E8E">
            <w:pPr>
              <w:widowControl w:val="0"/>
              <w:jc w:val="center"/>
              <w:rPr>
                <w:b/>
              </w:rPr>
            </w:pPr>
          </w:p>
        </w:tc>
        <w:tc>
          <w:tcPr>
            <w:tcW w:w="2340" w:type="dxa"/>
          </w:tcPr>
          <w:p w:rsidR="003D194D" w:rsidRPr="00813F87" w:rsidRDefault="003D194D" w:rsidP="00EA3E8E">
            <w:pPr>
              <w:widowControl w:val="0"/>
              <w:jc w:val="center"/>
              <w:rPr>
                <w:b/>
              </w:rPr>
            </w:pPr>
          </w:p>
        </w:tc>
        <w:tc>
          <w:tcPr>
            <w:tcW w:w="2700" w:type="dxa"/>
          </w:tcPr>
          <w:p w:rsidR="003D194D" w:rsidRPr="00813F87" w:rsidRDefault="003D194D" w:rsidP="00EA3E8E">
            <w:pPr>
              <w:widowControl w:val="0"/>
              <w:jc w:val="center"/>
              <w:rPr>
                <w:b/>
              </w:rPr>
            </w:pPr>
          </w:p>
        </w:tc>
      </w:tr>
      <w:tr w:rsidR="003D194D" w:rsidRPr="00813F87" w:rsidTr="003D194D">
        <w:tc>
          <w:tcPr>
            <w:tcW w:w="3150" w:type="dxa"/>
          </w:tcPr>
          <w:p w:rsidR="003D194D" w:rsidRPr="008A672E" w:rsidRDefault="003D194D" w:rsidP="00EA3E8E">
            <w:pPr>
              <w:widowControl w:val="0"/>
              <w:rPr>
                <w:b/>
                <w:sz w:val="22"/>
                <w:szCs w:val="22"/>
              </w:rPr>
            </w:pPr>
            <w:r>
              <w:rPr>
                <w:b/>
                <w:sz w:val="22"/>
                <w:szCs w:val="22"/>
              </w:rPr>
              <w:t>Quarter 2</w:t>
            </w:r>
            <w:r w:rsidR="008A672E">
              <w:rPr>
                <w:b/>
                <w:sz w:val="22"/>
                <w:szCs w:val="22"/>
              </w:rPr>
              <w:t xml:space="preserve">  - </w:t>
            </w:r>
            <w:r w:rsidRPr="008A672E">
              <w:rPr>
                <w:b/>
                <w:sz w:val="22"/>
                <w:szCs w:val="22"/>
              </w:rPr>
              <w:t>(April 1, 201</w:t>
            </w:r>
            <w:r w:rsidR="008A672E" w:rsidRPr="008A672E">
              <w:rPr>
                <w:b/>
                <w:sz w:val="22"/>
                <w:szCs w:val="22"/>
              </w:rPr>
              <w:t>4</w:t>
            </w:r>
            <w:r w:rsidRPr="008A672E">
              <w:rPr>
                <w:b/>
                <w:sz w:val="22"/>
                <w:szCs w:val="22"/>
              </w:rPr>
              <w:t>–</w:t>
            </w:r>
          </w:p>
          <w:p w:rsidR="003D194D" w:rsidRPr="00813F87" w:rsidRDefault="003D194D" w:rsidP="00EA3E8E">
            <w:pPr>
              <w:widowControl w:val="0"/>
              <w:rPr>
                <w:b/>
                <w:sz w:val="22"/>
                <w:szCs w:val="22"/>
              </w:rPr>
            </w:pPr>
            <w:r w:rsidRPr="008A672E">
              <w:rPr>
                <w:b/>
                <w:sz w:val="22"/>
                <w:szCs w:val="22"/>
              </w:rPr>
              <w:t xml:space="preserve"> June 30, 201</w:t>
            </w:r>
            <w:r w:rsidR="008A672E" w:rsidRPr="008A672E">
              <w:rPr>
                <w:b/>
                <w:sz w:val="22"/>
                <w:szCs w:val="22"/>
              </w:rPr>
              <w:t>4</w:t>
            </w:r>
            <w:r w:rsidRPr="008A672E">
              <w:rPr>
                <w:b/>
                <w:sz w:val="22"/>
                <w:szCs w:val="22"/>
              </w:rPr>
              <w:t>)</w:t>
            </w:r>
          </w:p>
          <w:p w:rsidR="003D194D" w:rsidRPr="00813F87" w:rsidRDefault="003D194D" w:rsidP="00EA3E8E">
            <w:pPr>
              <w:widowControl w:val="0"/>
              <w:rPr>
                <w:b/>
                <w:sz w:val="22"/>
                <w:szCs w:val="22"/>
              </w:rPr>
            </w:pPr>
          </w:p>
          <w:p w:rsidR="003D194D" w:rsidRPr="00813F87" w:rsidRDefault="003D194D" w:rsidP="00EA3E8E">
            <w:pPr>
              <w:widowControl w:val="0"/>
              <w:rPr>
                <w:b/>
                <w:sz w:val="22"/>
                <w:szCs w:val="22"/>
              </w:rPr>
            </w:pPr>
          </w:p>
        </w:tc>
        <w:tc>
          <w:tcPr>
            <w:tcW w:w="5940" w:type="dxa"/>
          </w:tcPr>
          <w:p w:rsidR="003D194D" w:rsidRPr="00813F87" w:rsidRDefault="003D194D" w:rsidP="00EA3E8E">
            <w:pPr>
              <w:widowControl w:val="0"/>
              <w:jc w:val="center"/>
              <w:rPr>
                <w:b/>
              </w:rPr>
            </w:pPr>
          </w:p>
        </w:tc>
        <w:tc>
          <w:tcPr>
            <w:tcW w:w="2340" w:type="dxa"/>
          </w:tcPr>
          <w:p w:rsidR="003D194D" w:rsidRPr="00813F87" w:rsidRDefault="003D194D" w:rsidP="00EA3E8E">
            <w:pPr>
              <w:widowControl w:val="0"/>
              <w:jc w:val="center"/>
              <w:rPr>
                <w:b/>
              </w:rPr>
            </w:pPr>
          </w:p>
        </w:tc>
        <w:tc>
          <w:tcPr>
            <w:tcW w:w="2700" w:type="dxa"/>
          </w:tcPr>
          <w:p w:rsidR="003D194D" w:rsidRPr="00813F87" w:rsidRDefault="003D194D" w:rsidP="00EA3E8E">
            <w:pPr>
              <w:widowControl w:val="0"/>
              <w:jc w:val="center"/>
              <w:rPr>
                <w:b/>
              </w:rPr>
            </w:pPr>
          </w:p>
        </w:tc>
      </w:tr>
      <w:tr w:rsidR="00234A99" w:rsidRPr="00813F87" w:rsidTr="003D194D">
        <w:tc>
          <w:tcPr>
            <w:tcW w:w="3150" w:type="dxa"/>
          </w:tcPr>
          <w:p w:rsidR="00234A99" w:rsidRPr="008A672E" w:rsidRDefault="00234A99" w:rsidP="00BB06E3">
            <w:pPr>
              <w:widowControl w:val="0"/>
              <w:rPr>
                <w:b/>
                <w:sz w:val="22"/>
                <w:szCs w:val="22"/>
              </w:rPr>
            </w:pPr>
            <w:r w:rsidRPr="00813F87">
              <w:rPr>
                <w:b/>
                <w:sz w:val="22"/>
                <w:szCs w:val="22"/>
              </w:rPr>
              <w:t xml:space="preserve">Quarter </w:t>
            </w:r>
            <w:r>
              <w:rPr>
                <w:b/>
                <w:sz w:val="22"/>
                <w:szCs w:val="22"/>
              </w:rPr>
              <w:t>3</w:t>
            </w:r>
            <w:r w:rsidRPr="00813F87">
              <w:rPr>
                <w:b/>
                <w:sz w:val="22"/>
                <w:szCs w:val="22"/>
              </w:rPr>
              <w:t xml:space="preserve"> – </w:t>
            </w:r>
            <w:r w:rsidRPr="008A672E">
              <w:rPr>
                <w:b/>
                <w:sz w:val="22"/>
                <w:szCs w:val="22"/>
              </w:rPr>
              <w:t>(July 1, 2014 –</w:t>
            </w:r>
          </w:p>
          <w:p w:rsidR="00234A99" w:rsidRPr="00813F87" w:rsidRDefault="00234A99" w:rsidP="00BB06E3">
            <w:pPr>
              <w:widowControl w:val="0"/>
              <w:rPr>
                <w:b/>
                <w:sz w:val="22"/>
                <w:szCs w:val="22"/>
              </w:rPr>
            </w:pPr>
            <w:r w:rsidRPr="008A672E">
              <w:rPr>
                <w:b/>
                <w:sz w:val="22"/>
                <w:szCs w:val="22"/>
              </w:rPr>
              <w:t>September 30, 2014)</w:t>
            </w:r>
          </w:p>
          <w:p w:rsidR="00234A99" w:rsidRPr="00813F87" w:rsidRDefault="00234A99" w:rsidP="00BB06E3">
            <w:pPr>
              <w:widowControl w:val="0"/>
              <w:rPr>
                <w:b/>
                <w:sz w:val="22"/>
                <w:szCs w:val="22"/>
              </w:rPr>
            </w:pPr>
          </w:p>
          <w:p w:rsidR="00234A99" w:rsidRPr="00813F87" w:rsidRDefault="00234A99" w:rsidP="00BB06E3">
            <w:pPr>
              <w:widowControl w:val="0"/>
              <w:rPr>
                <w:b/>
                <w:sz w:val="22"/>
                <w:szCs w:val="22"/>
              </w:rPr>
            </w:pPr>
          </w:p>
        </w:tc>
        <w:tc>
          <w:tcPr>
            <w:tcW w:w="5940" w:type="dxa"/>
          </w:tcPr>
          <w:p w:rsidR="00234A99" w:rsidRPr="00813F87" w:rsidRDefault="00234A99" w:rsidP="00BB06E3">
            <w:pPr>
              <w:widowControl w:val="0"/>
              <w:jc w:val="center"/>
              <w:rPr>
                <w:b/>
              </w:rPr>
            </w:pPr>
          </w:p>
        </w:tc>
        <w:tc>
          <w:tcPr>
            <w:tcW w:w="2340" w:type="dxa"/>
          </w:tcPr>
          <w:p w:rsidR="00234A99" w:rsidRPr="00813F87" w:rsidRDefault="00234A99" w:rsidP="00BB06E3">
            <w:pPr>
              <w:widowControl w:val="0"/>
              <w:jc w:val="center"/>
              <w:rPr>
                <w:b/>
              </w:rPr>
            </w:pPr>
          </w:p>
        </w:tc>
        <w:tc>
          <w:tcPr>
            <w:tcW w:w="2700" w:type="dxa"/>
          </w:tcPr>
          <w:p w:rsidR="00234A99" w:rsidRPr="00813F87" w:rsidRDefault="00234A99" w:rsidP="00BB06E3">
            <w:pPr>
              <w:widowControl w:val="0"/>
              <w:jc w:val="center"/>
              <w:rPr>
                <w:b/>
              </w:rPr>
            </w:pPr>
          </w:p>
        </w:tc>
      </w:tr>
      <w:tr w:rsidR="00234A99" w:rsidRPr="00813F87" w:rsidTr="003D194D">
        <w:tc>
          <w:tcPr>
            <w:tcW w:w="3150" w:type="dxa"/>
          </w:tcPr>
          <w:p w:rsidR="00234A99" w:rsidRPr="00813F87" w:rsidRDefault="00234A99" w:rsidP="00BB06E3">
            <w:pPr>
              <w:widowControl w:val="0"/>
              <w:rPr>
                <w:b/>
                <w:sz w:val="22"/>
                <w:szCs w:val="22"/>
              </w:rPr>
            </w:pPr>
            <w:r w:rsidRPr="00813F87">
              <w:rPr>
                <w:b/>
                <w:sz w:val="22"/>
                <w:szCs w:val="22"/>
              </w:rPr>
              <w:t xml:space="preserve">Quarter </w:t>
            </w:r>
            <w:r>
              <w:rPr>
                <w:b/>
                <w:sz w:val="22"/>
                <w:szCs w:val="22"/>
              </w:rPr>
              <w:t>4</w:t>
            </w:r>
            <w:r w:rsidRPr="00813F87">
              <w:rPr>
                <w:b/>
                <w:sz w:val="22"/>
                <w:szCs w:val="22"/>
              </w:rPr>
              <w:t xml:space="preserve"> – </w:t>
            </w:r>
            <w:r>
              <w:rPr>
                <w:b/>
                <w:sz w:val="22"/>
                <w:szCs w:val="22"/>
              </w:rPr>
              <w:t>(September</w:t>
            </w:r>
            <w:r w:rsidRPr="008A672E">
              <w:rPr>
                <w:b/>
                <w:sz w:val="22"/>
                <w:szCs w:val="22"/>
              </w:rPr>
              <w:t>, 2014 –</w:t>
            </w:r>
            <w:r>
              <w:rPr>
                <w:b/>
                <w:sz w:val="22"/>
                <w:szCs w:val="22"/>
              </w:rPr>
              <w:t xml:space="preserve"> December 30, 2014</w:t>
            </w:r>
            <w:r w:rsidRPr="008A672E">
              <w:rPr>
                <w:b/>
                <w:sz w:val="22"/>
                <w:szCs w:val="22"/>
              </w:rPr>
              <w:t>)</w:t>
            </w:r>
          </w:p>
          <w:p w:rsidR="00234A99" w:rsidRPr="00813F87" w:rsidRDefault="00234A99" w:rsidP="00BB06E3">
            <w:pPr>
              <w:widowControl w:val="0"/>
              <w:rPr>
                <w:b/>
                <w:sz w:val="22"/>
                <w:szCs w:val="22"/>
              </w:rPr>
            </w:pPr>
          </w:p>
          <w:p w:rsidR="00234A99" w:rsidRPr="00813F87" w:rsidRDefault="00234A99" w:rsidP="00BB06E3">
            <w:pPr>
              <w:widowControl w:val="0"/>
              <w:rPr>
                <w:b/>
                <w:sz w:val="22"/>
                <w:szCs w:val="22"/>
              </w:rPr>
            </w:pPr>
          </w:p>
        </w:tc>
        <w:tc>
          <w:tcPr>
            <w:tcW w:w="5940" w:type="dxa"/>
          </w:tcPr>
          <w:p w:rsidR="00234A99" w:rsidRPr="00813F87" w:rsidRDefault="00234A99" w:rsidP="00EA3E8E">
            <w:pPr>
              <w:widowControl w:val="0"/>
              <w:jc w:val="center"/>
              <w:rPr>
                <w:b/>
              </w:rPr>
            </w:pPr>
          </w:p>
        </w:tc>
        <w:tc>
          <w:tcPr>
            <w:tcW w:w="2340" w:type="dxa"/>
          </w:tcPr>
          <w:p w:rsidR="00234A99" w:rsidRPr="00813F87" w:rsidRDefault="00234A99" w:rsidP="00EA3E8E">
            <w:pPr>
              <w:widowControl w:val="0"/>
              <w:jc w:val="center"/>
              <w:rPr>
                <w:b/>
              </w:rPr>
            </w:pPr>
          </w:p>
        </w:tc>
        <w:tc>
          <w:tcPr>
            <w:tcW w:w="2700" w:type="dxa"/>
          </w:tcPr>
          <w:p w:rsidR="00234A99" w:rsidRPr="00813F87" w:rsidRDefault="00234A99" w:rsidP="00EA3E8E">
            <w:pPr>
              <w:widowControl w:val="0"/>
              <w:jc w:val="center"/>
              <w:rPr>
                <w:b/>
              </w:rPr>
            </w:pPr>
          </w:p>
        </w:tc>
      </w:tr>
      <w:tr w:rsidR="00234A99" w:rsidRPr="00813F87" w:rsidTr="003D194D">
        <w:tc>
          <w:tcPr>
            <w:tcW w:w="3150" w:type="dxa"/>
          </w:tcPr>
          <w:p w:rsidR="00234A99" w:rsidRPr="007E3389" w:rsidRDefault="00234A99" w:rsidP="00EA3E8E">
            <w:pPr>
              <w:widowControl w:val="0"/>
              <w:rPr>
                <w:b/>
                <w:sz w:val="22"/>
                <w:szCs w:val="22"/>
              </w:rPr>
            </w:pPr>
            <w:r>
              <w:rPr>
                <w:b/>
                <w:sz w:val="22"/>
                <w:szCs w:val="22"/>
              </w:rPr>
              <w:t>Quarter 5</w:t>
            </w:r>
            <w:r w:rsidRPr="00813F87">
              <w:rPr>
                <w:b/>
                <w:sz w:val="22"/>
                <w:szCs w:val="22"/>
              </w:rPr>
              <w:t xml:space="preserve">  - </w:t>
            </w:r>
            <w:r>
              <w:rPr>
                <w:b/>
                <w:sz w:val="22"/>
                <w:szCs w:val="22"/>
              </w:rPr>
              <w:t xml:space="preserve">(January </w:t>
            </w:r>
            <w:r w:rsidRPr="007E3389">
              <w:rPr>
                <w:b/>
                <w:sz w:val="22"/>
                <w:szCs w:val="22"/>
              </w:rPr>
              <w:t>1, 2015–</w:t>
            </w:r>
          </w:p>
          <w:p w:rsidR="00234A99" w:rsidRPr="00813F87" w:rsidRDefault="00234A99" w:rsidP="00EA3E8E">
            <w:pPr>
              <w:widowControl w:val="0"/>
              <w:rPr>
                <w:b/>
                <w:sz w:val="22"/>
                <w:szCs w:val="22"/>
              </w:rPr>
            </w:pPr>
            <w:r w:rsidRPr="007E3389">
              <w:rPr>
                <w:b/>
                <w:sz w:val="22"/>
                <w:szCs w:val="22"/>
              </w:rPr>
              <w:t xml:space="preserve"> </w:t>
            </w:r>
            <w:r>
              <w:rPr>
                <w:b/>
                <w:sz w:val="22"/>
                <w:szCs w:val="22"/>
              </w:rPr>
              <w:t>March 31</w:t>
            </w:r>
            <w:r w:rsidRPr="007E3389">
              <w:rPr>
                <w:b/>
                <w:sz w:val="22"/>
                <w:szCs w:val="22"/>
              </w:rPr>
              <w:t>, 2015)</w:t>
            </w:r>
          </w:p>
          <w:p w:rsidR="00234A99" w:rsidRPr="00813F87" w:rsidRDefault="00234A99" w:rsidP="00EA3E8E">
            <w:pPr>
              <w:widowControl w:val="0"/>
              <w:rPr>
                <w:b/>
                <w:sz w:val="22"/>
                <w:szCs w:val="22"/>
              </w:rPr>
            </w:pPr>
          </w:p>
          <w:p w:rsidR="00234A99" w:rsidRPr="00813F87" w:rsidRDefault="00234A99" w:rsidP="00EA3E8E">
            <w:pPr>
              <w:widowControl w:val="0"/>
              <w:rPr>
                <w:b/>
                <w:sz w:val="22"/>
                <w:szCs w:val="22"/>
              </w:rPr>
            </w:pPr>
          </w:p>
          <w:p w:rsidR="00234A99" w:rsidRPr="00813F87" w:rsidRDefault="00234A99" w:rsidP="00EA3E8E">
            <w:pPr>
              <w:widowControl w:val="0"/>
              <w:rPr>
                <w:b/>
                <w:sz w:val="22"/>
                <w:szCs w:val="22"/>
              </w:rPr>
            </w:pPr>
          </w:p>
        </w:tc>
        <w:tc>
          <w:tcPr>
            <w:tcW w:w="5940" w:type="dxa"/>
          </w:tcPr>
          <w:p w:rsidR="00234A99" w:rsidRPr="00813F87" w:rsidRDefault="00234A99" w:rsidP="00EA3E8E">
            <w:pPr>
              <w:widowControl w:val="0"/>
              <w:jc w:val="center"/>
              <w:rPr>
                <w:b/>
              </w:rPr>
            </w:pPr>
          </w:p>
        </w:tc>
        <w:tc>
          <w:tcPr>
            <w:tcW w:w="2340" w:type="dxa"/>
          </w:tcPr>
          <w:p w:rsidR="00234A99" w:rsidRPr="00813F87" w:rsidRDefault="00234A99" w:rsidP="00EA3E8E">
            <w:pPr>
              <w:widowControl w:val="0"/>
              <w:jc w:val="center"/>
              <w:rPr>
                <w:b/>
              </w:rPr>
            </w:pPr>
          </w:p>
        </w:tc>
        <w:tc>
          <w:tcPr>
            <w:tcW w:w="2700" w:type="dxa"/>
          </w:tcPr>
          <w:p w:rsidR="00234A99" w:rsidRPr="00813F87" w:rsidRDefault="00234A99" w:rsidP="00EA3E8E">
            <w:pPr>
              <w:widowControl w:val="0"/>
              <w:jc w:val="center"/>
              <w:rPr>
                <w:b/>
              </w:rPr>
            </w:pPr>
          </w:p>
        </w:tc>
      </w:tr>
      <w:tr w:rsidR="00234A99" w:rsidRPr="00813F87" w:rsidTr="00234A99">
        <w:tc>
          <w:tcPr>
            <w:tcW w:w="3150" w:type="dxa"/>
            <w:tcBorders>
              <w:top w:val="single" w:sz="4" w:space="0" w:color="auto"/>
              <w:left w:val="single" w:sz="4" w:space="0" w:color="auto"/>
              <w:bottom w:val="single" w:sz="4" w:space="0" w:color="auto"/>
              <w:right w:val="single" w:sz="4" w:space="0" w:color="auto"/>
            </w:tcBorders>
          </w:tcPr>
          <w:p w:rsidR="00234A99" w:rsidRPr="007E3389" w:rsidRDefault="00234A99" w:rsidP="00BB06E3">
            <w:pPr>
              <w:widowControl w:val="0"/>
              <w:rPr>
                <w:b/>
                <w:sz w:val="22"/>
                <w:szCs w:val="22"/>
              </w:rPr>
            </w:pPr>
            <w:r>
              <w:rPr>
                <w:b/>
                <w:sz w:val="22"/>
                <w:szCs w:val="22"/>
              </w:rPr>
              <w:t>Quarter 6</w:t>
            </w:r>
            <w:r w:rsidRPr="00813F87">
              <w:rPr>
                <w:b/>
                <w:sz w:val="22"/>
                <w:szCs w:val="22"/>
              </w:rPr>
              <w:t xml:space="preserve">  - </w:t>
            </w:r>
            <w:r>
              <w:rPr>
                <w:b/>
                <w:sz w:val="22"/>
                <w:szCs w:val="22"/>
              </w:rPr>
              <w:t>(April 1</w:t>
            </w:r>
            <w:r w:rsidRPr="007E3389">
              <w:rPr>
                <w:b/>
                <w:sz w:val="22"/>
                <w:szCs w:val="22"/>
              </w:rPr>
              <w:t>, 2015–</w:t>
            </w:r>
          </w:p>
          <w:p w:rsidR="00234A99" w:rsidRPr="00813F87" w:rsidRDefault="00234A99" w:rsidP="00BB06E3">
            <w:pPr>
              <w:widowControl w:val="0"/>
              <w:rPr>
                <w:b/>
                <w:sz w:val="22"/>
                <w:szCs w:val="22"/>
              </w:rPr>
            </w:pPr>
            <w:r w:rsidRPr="007E3389">
              <w:rPr>
                <w:b/>
                <w:sz w:val="22"/>
                <w:szCs w:val="22"/>
              </w:rPr>
              <w:t xml:space="preserve"> </w:t>
            </w:r>
            <w:r>
              <w:rPr>
                <w:b/>
                <w:sz w:val="22"/>
                <w:szCs w:val="22"/>
              </w:rPr>
              <w:t>June 30</w:t>
            </w:r>
            <w:r w:rsidRPr="007E3389">
              <w:rPr>
                <w:b/>
                <w:sz w:val="22"/>
                <w:szCs w:val="22"/>
              </w:rPr>
              <w:t>, 2015)</w:t>
            </w:r>
          </w:p>
          <w:p w:rsidR="00234A99" w:rsidRPr="00813F87" w:rsidRDefault="00234A99" w:rsidP="00BB06E3">
            <w:pPr>
              <w:widowControl w:val="0"/>
              <w:rPr>
                <w:b/>
                <w:sz w:val="22"/>
                <w:szCs w:val="22"/>
              </w:rPr>
            </w:pPr>
          </w:p>
          <w:p w:rsidR="00234A99" w:rsidRDefault="00234A99" w:rsidP="00BB06E3">
            <w:pPr>
              <w:widowControl w:val="0"/>
              <w:rPr>
                <w:b/>
                <w:sz w:val="22"/>
                <w:szCs w:val="22"/>
              </w:rPr>
            </w:pPr>
          </w:p>
          <w:p w:rsidR="00234A99" w:rsidRPr="00813F87" w:rsidRDefault="00234A99" w:rsidP="00BB06E3">
            <w:pPr>
              <w:widowControl w:val="0"/>
              <w:rPr>
                <w:b/>
                <w:sz w:val="22"/>
                <w:szCs w:val="22"/>
              </w:rPr>
            </w:pPr>
          </w:p>
        </w:tc>
        <w:tc>
          <w:tcPr>
            <w:tcW w:w="5940" w:type="dxa"/>
            <w:tcBorders>
              <w:top w:val="single" w:sz="4" w:space="0" w:color="auto"/>
              <w:left w:val="single" w:sz="4" w:space="0" w:color="auto"/>
              <w:bottom w:val="single" w:sz="4" w:space="0" w:color="auto"/>
              <w:right w:val="single" w:sz="4" w:space="0" w:color="auto"/>
            </w:tcBorders>
          </w:tcPr>
          <w:p w:rsidR="00234A99" w:rsidRPr="00813F87" w:rsidRDefault="00234A99" w:rsidP="00BB06E3">
            <w:pPr>
              <w:widowControl w:val="0"/>
              <w:jc w:val="center"/>
              <w:rPr>
                <w:b/>
              </w:rPr>
            </w:pPr>
          </w:p>
        </w:tc>
        <w:tc>
          <w:tcPr>
            <w:tcW w:w="2340" w:type="dxa"/>
            <w:tcBorders>
              <w:top w:val="single" w:sz="4" w:space="0" w:color="auto"/>
              <w:left w:val="single" w:sz="4" w:space="0" w:color="auto"/>
              <w:bottom w:val="single" w:sz="4" w:space="0" w:color="auto"/>
              <w:right w:val="single" w:sz="4" w:space="0" w:color="auto"/>
            </w:tcBorders>
          </w:tcPr>
          <w:p w:rsidR="00234A99" w:rsidRPr="00813F87" w:rsidRDefault="00234A99" w:rsidP="00BB06E3">
            <w:pPr>
              <w:widowControl w:val="0"/>
              <w:jc w:val="center"/>
              <w:rPr>
                <w:b/>
              </w:rPr>
            </w:pPr>
          </w:p>
        </w:tc>
        <w:tc>
          <w:tcPr>
            <w:tcW w:w="2700" w:type="dxa"/>
            <w:tcBorders>
              <w:top w:val="single" w:sz="4" w:space="0" w:color="auto"/>
              <w:left w:val="single" w:sz="4" w:space="0" w:color="auto"/>
              <w:bottom w:val="single" w:sz="4" w:space="0" w:color="auto"/>
              <w:right w:val="single" w:sz="4" w:space="0" w:color="auto"/>
            </w:tcBorders>
          </w:tcPr>
          <w:p w:rsidR="00234A99" w:rsidRPr="00813F87" w:rsidRDefault="00234A99" w:rsidP="00BB06E3">
            <w:pPr>
              <w:widowControl w:val="0"/>
              <w:jc w:val="center"/>
              <w:rPr>
                <w:b/>
              </w:rPr>
            </w:pPr>
          </w:p>
        </w:tc>
      </w:tr>
    </w:tbl>
    <w:p w:rsidR="003D194D" w:rsidRPr="00CC3172" w:rsidRDefault="003D194D" w:rsidP="003D194D">
      <w:pPr>
        <w:widowControl w:val="0"/>
        <w:ind w:left="720"/>
        <w:jc w:val="center"/>
        <w:rPr>
          <w:b/>
        </w:rPr>
      </w:pPr>
    </w:p>
    <w:p w:rsidR="003D194D" w:rsidRDefault="003D194D">
      <w:pPr>
        <w:rPr>
          <w:szCs w:val="24"/>
        </w:rPr>
        <w:sectPr w:rsidR="003D194D" w:rsidSect="002C7405">
          <w:footnotePr>
            <w:numFmt w:val="lowerLetter"/>
          </w:footnotePr>
          <w:endnotePr>
            <w:numFmt w:val="lowerLetter"/>
          </w:endnotePr>
          <w:pgSz w:w="15840" w:h="12240" w:orient="landscape"/>
          <w:pgMar w:top="1440" w:right="1440" w:bottom="1440" w:left="720" w:header="547" w:footer="547" w:gutter="0"/>
          <w:cols w:space="720"/>
          <w:docGrid w:linePitch="360"/>
        </w:sectPr>
      </w:pPr>
    </w:p>
    <w:tbl>
      <w:tblPr>
        <w:tblpPr w:leftFromText="180" w:rightFromText="180" w:vertAnchor="page" w:horzAnchor="margin" w:tblpY="2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58"/>
        <w:gridCol w:w="18"/>
      </w:tblGrid>
      <w:tr w:rsidR="0097417B" w:rsidTr="00492AFB">
        <w:tc>
          <w:tcPr>
            <w:tcW w:w="9576" w:type="dxa"/>
            <w:gridSpan w:val="2"/>
            <w:tcBorders>
              <w:bottom w:val="single" w:sz="4" w:space="0" w:color="auto"/>
            </w:tcBorders>
            <w:shd w:val="clear" w:color="auto" w:fill="D9D9D9"/>
          </w:tcPr>
          <w:p w:rsidR="0097417B" w:rsidRPr="00AF46A8" w:rsidRDefault="00777346" w:rsidP="00492AF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AF46A8">
              <w:rPr>
                <w:b/>
                <w:sz w:val="24"/>
                <w:szCs w:val="24"/>
              </w:rPr>
              <w:lastRenderedPageBreak/>
              <w:t xml:space="preserve">Section </w:t>
            </w:r>
            <w:r w:rsidR="00946FB5" w:rsidRPr="00AF46A8">
              <w:rPr>
                <w:b/>
                <w:sz w:val="24"/>
                <w:szCs w:val="24"/>
              </w:rPr>
              <w:t>8</w:t>
            </w:r>
            <w:r w:rsidRPr="00AF46A8">
              <w:rPr>
                <w:b/>
                <w:sz w:val="24"/>
                <w:szCs w:val="24"/>
              </w:rPr>
              <w:t>.  A</w:t>
            </w:r>
            <w:r w:rsidR="0097417B" w:rsidRPr="00AF46A8">
              <w:rPr>
                <w:b/>
                <w:sz w:val="24"/>
                <w:szCs w:val="24"/>
              </w:rPr>
              <w:t>PPLICANT CERTIFICATION</w:t>
            </w:r>
          </w:p>
          <w:p w:rsidR="0097417B" w:rsidRPr="00AF46A8" w:rsidRDefault="0097417B" w:rsidP="00492AF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4A402F" w:rsidRPr="00AF46A8" w:rsidTr="00492AFB">
        <w:trPr>
          <w:gridAfter w:val="1"/>
          <w:wAfter w:w="18" w:type="dxa"/>
        </w:trPr>
        <w:tc>
          <w:tcPr>
            <w:tcW w:w="9558" w:type="dxa"/>
          </w:tcPr>
          <w:p w:rsidR="004A402F" w:rsidRPr="00AF46A8" w:rsidRDefault="004A402F" w:rsidP="00492AF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rsidR="004A402F" w:rsidRPr="00AF46A8" w:rsidRDefault="0086768F" w:rsidP="00492AF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AF46A8">
              <w:rPr>
                <w:sz w:val="22"/>
                <w:szCs w:val="22"/>
              </w:rPr>
              <w:t>Under penalty of perjury, I certify that I have examined this application and the document(s), proposal(s), and statement(s) submitted in conjunction herewith, and that to the best of my information and belief, the information contained he</w:t>
            </w:r>
            <w:r w:rsidR="0092403E" w:rsidRPr="00AF46A8">
              <w:rPr>
                <w:sz w:val="22"/>
                <w:szCs w:val="22"/>
              </w:rPr>
              <w:t>rein is true, accurate, correct</w:t>
            </w:r>
            <w:r w:rsidRPr="00AF46A8">
              <w:rPr>
                <w:sz w:val="22"/>
                <w:szCs w:val="22"/>
              </w:rPr>
              <w:t xml:space="preserve"> and complete.  I represent that I am the person authorized to submit this application on behalf of the applicant, and that I am authorized to execute a legally binding grant agreement on behalf of the applicant if this grant application is approved for funding.</w:t>
            </w:r>
          </w:p>
          <w:p w:rsidR="0086768F" w:rsidRPr="00AF46A8" w:rsidRDefault="0086768F" w:rsidP="00492AF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86768F" w:rsidRPr="00AF46A8" w:rsidRDefault="00AF46A8" w:rsidP="00492AF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I hereby release to IDPH</w:t>
            </w:r>
            <w:r w:rsidR="0086768F" w:rsidRPr="00AF46A8">
              <w:rPr>
                <w:sz w:val="22"/>
                <w:szCs w:val="22"/>
              </w:rPr>
              <w:t xml:space="preserve"> the rights to use photographs and/or written statements of information, regardless of the format, contained in or provided after the grant application for the purposes of publication on the IDPH </w:t>
            </w:r>
            <w:r>
              <w:rPr>
                <w:sz w:val="22"/>
                <w:szCs w:val="22"/>
              </w:rPr>
              <w:t>web</w:t>
            </w:r>
            <w:r w:rsidR="0086768F" w:rsidRPr="00AF46A8">
              <w:rPr>
                <w:sz w:val="22"/>
                <w:szCs w:val="22"/>
              </w:rPr>
              <w:t>site, unless the applicant submits a written request asking that the information not be disclosed.</w:t>
            </w:r>
          </w:p>
          <w:p w:rsidR="0086768F" w:rsidRPr="00AF46A8" w:rsidRDefault="0086768F" w:rsidP="00492AF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rsidR="0086768F" w:rsidRPr="00AF46A8" w:rsidRDefault="0086768F" w:rsidP="00492AF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86768F" w:rsidRPr="00AF46A8" w:rsidTr="00492AFB">
        <w:trPr>
          <w:gridAfter w:val="1"/>
          <w:wAfter w:w="18" w:type="dxa"/>
        </w:trPr>
        <w:tc>
          <w:tcPr>
            <w:tcW w:w="9558" w:type="dxa"/>
          </w:tcPr>
          <w:p w:rsidR="0086768F" w:rsidRPr="00AF46A8" w:rsidRDefault="00E135DE" w:rsidP="00492AF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AF46A8">
              <w:rPr>
                <w:b/>
                <w:szCs w:val="24"/>
              </w:rPr>
              <w:t xml:space="preserve">                                                Signature                                    Printed Name/Title                           Date</w:t>
            </w:r>
          </w:p>
          <w:p w:rsidR="002A1BF0" w:rsidRPr="00AF46A8" w:rsidRDefault="002A1BF0" w:rsidP="00492AF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tc>
      </w:tr>
    </w:tbl>
    <w:p w:rsidR="00492AFB" w:rsidRDefault="00492AFB" w:rsidP="00492AFB">
      <w:pPr>
        <w:rPr>
          <w:b/>
          <w:sz w:val="24"/>
          <w:szCs w:val="24"/>
        </w:rPr>
      </w:pPr>
      <w:r>
        <w:rPr>
          <w:b/>
          <w:sz w:val="24"/>
          <w:szCs w:val="24"/>
        </w:rPr>
        <w:t xml:space="preserve">IDPH Program:  </w:t>
      </w:r>
      <w:r w:rsidR="00234A99">
        <w:rPr>
          <w:sz w:val="24"/>
          <w:szCs w:val="24"/>
          <w:u w:val="single"/>
        </w:rPr>
        <w:t>Carolyn Adams T</w:t>
      </w:r>
      <w:r w:rsidR="003D194D">
        <w:rPr>
          <w:sz w:val="24"/>
          <w:szCs w:val="24"/>
          <w:u w:val="single"/>
        </w:rPr>
        <w:t xml:space="preserve">icket for the Cure Community Grant Program </w:t>
      </w:r>
      <w:r w:rsidRPr="00492AFB">
        <w:rPr>
          <w:b/>
          <w:sz w:val="24"/>
          <w:szCs w:val="24"/>
        </w:rPr>
        <w:t xml:space="preserve">  </w:t>
      </w:r>
      <w:r>
        <w:rPr>
          <w:b/>
          <w:sz w:val="24"/>
          <w:szCs w:val="24"/>
        </w:rPr>
        <w:br/>
      </w:r>
      <w:r>
        <w:rPr>
          <w:b/>
          <w:sz w:val="24"/>
          <w:szCs w:val="24"/>
        </w:rPr>
        <w:br/>
      </w:r>
      <w:r w:rsidRPr="00492AFB">
        <w:rPr>
          <w:b/>
          <w:sz w:val="24"/>
          <w:szCs w:val="24"/>
        </w:rPr>
        <w:t>Applicant</w:t>
      </w:r>
      <w:r w:rsidR="00213640">
        <w:rPr>
          <w:b/>
          <w:sz w:val="24"/>
          <w:szCs w:val="24"/>
        </w:rPr>
        <w:t>:</w:t>
      </w:r>
      <w:r w:rsidR="00213640" w:rsidRPr="00492AFB">
        <w:rPr>
          <w:b/>
          <w:sz w:val="24"/>
          <w:szCs w:val="24"/>
        </w:rPr>
        <w:t xml:space="preserve"> _</w:t>
      </w:r>
      <w:r w:rsidRPr="00492AFB">
        <w:rPr>
          <w:b/>
          <w:sz w:val="24"/>
          <w:szCs w:val="24"/>
        </w:rPr>
        <w:t>_____________________</w:t>
      </w:r>
      <w:r>
        <w:rPr>
          <w:b/>
          <w:sz w:val="24"/>
          <w:szCs w:val="24"/>
        </w:rPr>
        <w:t>______________________________________________</w:t>
      </w:r>
    </w:p>
    <w:p w:rsidR="00492AFB" w:rsidRDefault="00492AFB"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Cs w:val="24"/>
        </w:rPr>
      </w:pPr>
    </w:p>
    <w:p w:rsidR="003C5471" w:rsidRPr="002B70D2" w:rsidRDefault="003C5471" w:rsidP="002B70D2">
      <w:pPr>
        <w:pBdr>
          <w:top w:val="single" w:sz="12" w:space="1" w:color="auto"/>
        </w:pBd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jc w:val="center"/>
        <w:rPr>
          <w:b/>
          <w:szCs w:val="24"/>
        </w:rPr>
      </w:pPr>
      <w:r w:rsidRPr="002B70D2">
        <w:rPr>
          <w:b/>
          <w:szCs w:val="24"/>
        </w:rPr>
        <w:t>FOR DEPAR</w:t>
      </w:r>
      <w:r w:rsidR="002B70D2" w:rsidRPr="002B70D2">
        <w:rPr>
          <w:b/>
          <w:szCs w:val="24"/>
        </w:rPr>
        <w:t>TMENT USE ONLY - DO NOT WRITE BELOW THIS LINE</w:t>
      </w:r>
    </w:p>
    <w:p w:rsidR="003C5471" w:rsidRDefault="003C5471"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Cs w:val="24"/>
        </w:rPr>
      </w:pPr>
    </w:p>
    <w:tbl>
      <w:tblPr>
        <w:tblW w:w="0" w:type="auto"/>
        <w:tblInd w:w="90" w:type="dxa"/>
        <w:tblLook w:val="04A0"/>
      </w:tblPr>
      <w:tblGrid>
        <w:gridCol w:w="3798"/>
        <w:gridCol w:w="3600"/>
      </w:tblGrid>
      <w:tr w:rsidR="00E135DE" w:rsidRPr="00985A40" w:rsidTr="00F5459E">
        <w:tc>
          <w:tcPr>
            <w:tcW w:w="3798" w:type="dxa"/>
          </w:tcPr>
          <w:p w:rsidR="00E135DE" w:rsidRPr="00F5459E" w:rsidRDefault="00E135DE" w:rsidP="00F5459E">
            <w:pPr>
              <w:tabs>
                <w:tab w:val="left" w:pos="-360"/>
                <w:tab w:val="left" w:pos="-27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r w:rsidRPr="00F5459E">
              <w:rPr>
                <w:b/>
              </w:rPr>
              <w:t>Type of Grant Application</w:t>
            </w:r>
          </w:p>
          <w:p w:rsidR="00985A40"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p>
        </w:tc>
        <w:tc>
          <w:tcPr>
            <w:tcW w:w="3600" w:type="dxa"/>
          </w:tcPr>
          <w:p w:rsidR="00E135DE" w:rsidRPr="00F5459E" w:rsidRDefault="00E135DE"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rPr>
            </w:pPr>
          </w:p>
        </w:tc>
      </w:tr>
      <w:tr w:rsidR="00E135DE" w:rsidRPr="00FB30A9" w:rsidTr="00F5459E">
        <w:tc>
          <w:tcPr>
            <w:tcW w:w="3798" w:type="dxa"/>
          </w:tcPr>
          <w:p w:rsidR="00E135DE" w:rsidRPr="00F5459E" w:rsidRDefault="00E572F1"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t>Direct Appropriation</w:t>
            </w:r>
          </w:p>
        </w:tc>
        <w:tc>
          <w:tcPr>
            <w:tcW w:w="3600" w:type="dxa"/>
          </w:tcPr>
          <w:p w:rsidR="00E135DE" w:rsidRPr="00F5459E" w:rsidRDefault="000C070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Pr>
                <w:noProof/>
                <w:sz w:val="22"/>
                <w:szCs w:val="22"/>
                <w:lang w:eastAsia="zh-TW"/>
              </w:rPr>
              <w:pict>
                <v:shape id="_x0000_s1027" type="#_x0000_t202" style="position:absolute;margin-left:83pt;margin-top:4.85pt;width:152.05pt;height:53.95pt;z-index:251657216;mso-height-percent:200;mso-position-horizontal-relative:text;mso-position-vertical-relative:text;mso-height-percent:200;mso-width-relative:margin;mso-height-relative:margin">
                  <v:textbox style="mso-next-textbox:#_x0000_s1027;mso-fit-shape-to-text:t">
                    <w:txbxContent>
                      <w:p w:rsidR="009D71CB" w:rsidRPr="00E572F1" w:rsidRDefault="009D71CB">
                        <w:pPr>
                          <w:rPr>
                            <w:b/>
                          </w:rPr>
                        </w:pPr>
                        <w:r w:rsidRPr="00E572F1">
                          <w:rPr>
                            <w:b/>
                          </w:rPr>
                          <w:t>Funding Source:</w:t>
                        </w:r>
                      </w:p>
                      <w:p w:rsidR="009D71CB" w:rsidRPr="00E572F1" w:rsidRDefault="009D71CB">
                        <w:r w:rsidRPr="00E572F1">
                          <w:t xml:space="preserve">General Revenue Fund     </w:t>
                        </w:r>
                        <w:r w:rsidRPr="00E572F1">
                          <w:sym w:font="Wingdings" w:char="F0A8"/>
                        </w:r>
                      </w:p>
                      <w:p w:rsidR="009D71CB" w:rsidRPr="00E572F1" w:rsidRDefault="009D71CB">
                        <w:r w:rsidRPr="00E572F1">
                          <w:t xml:space="preserve">State Special Fund            </w:t>
                        </w:r>
                        <w:r w:rsidRPr="00E572F1">
                          <w:sym w:font="Wingdings" w:char="F0A8"/>
                        </w:r>
                      </w:p>
                      <w:p w:rsidR="009D71CB" w:rsidRPr="00E572F1" w:rsidRDefault="009D71CB">
                        <w:r w:rsidRPr="00E572F1">
                          <w:t xml:space="preserve">Federal                              </w:t>
                        </w:r>
                        <w:r w:rsidRPr="00E572F1">
                          <w:sym w:font="Wingdings" w:char="F0A8"/>
                        </w:r>
                      </w:p>
                    </w:txbxContent>
                  </v:textbox>
                </v:shape>
              </w:pict>
            </w:r>
            <w:r w:rsidR="00985A40" w:rsidRPr="00F5459E">
              <w:rPr>
                <w:sz w:val="22"/>
                <w:szCs w:val="22"/>
              </w:rPr>
              <w:sym w:font="Wingdings" w:char="F0A8"/>
            </w:r>
          </w:p>
        </w:tc>
      </w:tr>
      <w:tr w:rsidR="00E135DE" w:rsidRPr="00FB30A9" w:rsidTr="00F5459E">
        <w:tc>
          <w:tcPr>
            <w:tcW w:w="3798" w:type="dxa"/>
          </w:tcPr>
          <w:p w:rsidR="00E135DE" w:rsidRPr="00F5459E" w:rsidRDefault="00E572F1"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t>Allocation by Administrative Rule</w:t>
            </w:r>
          </w:p>
        </w:tc>
        <w:tc>
          <w:tcPr>
            <w:tcW w:w="3600" w:type="dxa"/>
          </w:tcPr>
          <w:p w:rsidR="00E135DE"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sym w:font="Wingdings" w:char="F0A8"/>
            </w:r>
          </w:p>
        </w:tc>
      </w:tr>
      <w:tr w:rsidR="00E135DE" w:rsidRPr="00FB30A9" w:rsidTr="00F5459E">
        <w:tc>
          <w:tcPr>
            <w:tcW w:w="3798" w:type="dxa"/>
          </w:tcPr>
          <w:p w:rsidR="00E135DE" w:rsidRPr="00F5459E" w:rsidRDefault="00E572F1"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t>Competitive Request for Application</w:t>
            </w:r>
          </w:p>
        </w:tc>
        <w:tc>
          <w:tcPr>
            <w:tcW w:w="3600" w:type="dxa"/>
          </w:tcPr>
          <w:p w:rsidR="00E135DE"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sym w:font="Wingdings" w:char="F0A8"/>
            </w:r>
          </w:p>
        </w:tc>
      </w:tr>
      <w:tr w:rsidR="00E135DE" w:rsidRPr="00FB30A9" w:rsidTr="00F5459E">
        <w:tc>
          <w:tcPr>
            <w:tcW w:w="3798" w:type="dxa"/>
          </w:tcPr>
          <w:p w:rsidR="00E135DE" w:rsidRPr="00F5459E" w:rsidRDefault="00E572F1"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t>Statutory Board Review Required</w:t>
            </w:r>
          </w:p>
        </w:tc>
        <w:tc>
          <w:tcPr>
            <w:tcW w:w="3600" w:type="dxa"/>
          </w:tcPr>
          <w:p w:rsidR="00E135DE"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sym w:font="Wingdings" w:char="F0A8"/>
            </w:r>
          </w:p>
        </w:tc>
      </w:tr>
      <w:tr w:rsidR="00E135DE" w:rsidRPr="00FB30A9" w:rsidTr="00F5459E">
        <w:tc>
          <w:tcPr>
            <w:tcW w:w="3798" w:type="dxa"/>
          </w:tcPr>
          <w:p w:rsidR="00E135DE" w:rsidRPr="00F5459E" w:rsidRDefault="00E572F1"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t>Formula and/or Caseload Allocation</w:t>
            </w:r>
          </w:p>
        </w:tc>
        <w:tc>
          <w:tcPr>
            <w:tcW w:w="3600" w:type="dxa"/>
          </w:tcPr>
          <w:p w:rsidR="00E135DE"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sym w:font="Wingdings" w:char="F0A8"/>
            </w:r>
          </w:p>
        </w:tc>
      </w:tr>
      <w:tr w:rsidR="00E135DE" w:rsidRPr="00FB30A9" w:rsidTr="00F5459E">
        <w:tc>
          <w:tcPr>
            <w:tcW w:w="3798" w:type="dxa"/>
          </w:tcPr>
          <w:p w:rsidR="00E135DE" w:rsidRPr="00F5459E" w:rsidRDefault="00AF46A8"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Pr>
                <w:sz w:val="22"/>
                <w:szCs w:val="22"/>
              </w:rPr>
              <w:t>Non-c</w:t>
            </w:r>
            <w:r w:rsidR="00E572F1" w:rsidRPr="00F5459E">
              <w:rPr>
                <w:sz w:val="22"/>
                <w:szCs w:val="22"/>
              </w:rPr>
              <w:t xml:space="preserve">ompetitive </w:t>
            </w:r>
          </w:p>
        </w:tc>
        <w:tc>
          <w:tcPr>
            <w:tcW w:w="3600" w:type="dxa"/>
          </w:tcPr>
          <w:p w:rsidR="00E135DE"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sym w:font="Wingdings" w:char="F0A8"/>
            </w:r>
          </w:p>
        </w:tc>
      </w:tr>
    </w:tbl>
    <w:p w:rsidR="00E135DE" w:rsidRPr="00985A40" w:rsidRDefault="00E135DE"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pPr>
    </w:p>
    <w:p w:rsidR="00E135DE" w:rsidRPr="00FB30A9" w:rsidRDefault="00E572F1"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rPr>
      </w:pPr>
      <w:r>
        <w:rPr>
          <w:b/>
        </w:rPr>
        <w:tab/>
      </w:r>
      <w:r w:rsidR="00E135DE" w:rsidRPr="00FB30A9">
        <w:rPr>
          <w:b/>
        </w:rPr>
        <w:t>Grant Application Funding Recommendation</w:t>
      </w:r>
      <w:r w:rsidR="00004A32">
        <w:rPr>
          <w:b/>
        </w:rPr>
        <w:t xml:space="preserve"> by Division/Program</w:t>
      </w:r>
      <w:r w:rsidR="00E135DE" w:rsidRPr="00FB30A9">
        <w:rPr>
          <w:b/>
        </w:rPr>
        <w:t>:</w:t>
      </w:r>
    </w:p>
    <w:p w:rsidR="00E135DE" w:rsidRPr="00985A40" w:rsidRDefault="00E135DE"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1800"/>
        <w:gridCol w:w="6048"/>
      </w:tblGrid>
      <w:tr w:rsidR="00E135DE" w:rsidRPr="00985A40" w:rsidTr="00F5459E">
        <w:tc>
          <w:tcPr>
            <w:tcW w:w="1638" w:type="dxa"/>
          </w:tcPr>
          <w:p w:rsidR="000C3399" w:rsidRDefault="000C3399"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pPr>
          </w:p>
          <w:p w:rsidR="00E135DE" w:rsidRPr="00985A40" w:rsidRDefault="00E135DE"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pPr>
            <w:r w:rsidRPr="00F5459E">
              <w:sym w:font="Wingdings" w:char="F0A8"/>
            </w:r>
          </w:p>
        </w:tc>
        <w:tc>
          <w:tcPr>
            <w:tcW w:w="7848" w:type="dxa"/>
            <w:gridSpan w:val="2"/>
          </w:tcPr>
          <w:p w:rsidR="000C3399" w:rsidRDefault="000C3399"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E135DE" w:rsidRPr="00F5459E" w:rsidRDefault="00E135DE"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t>Grant Application Disqual</w:t>
            </w:r>
            <w:r w:rsidR="0092403E">
              <w:rPr>
                <w:sz w:val="22"/>
                <w:szCs w:val="22"/>
              </w:rPr>
              <w:t>ified/Not Eligible for Funding Under T</w:t>
            </w:r>
            <w:r w:rsidRPr="00F5459E">
              <w:rPr>
                <w:sz w:val="22"/>
                <w:szCs w:val="22"/>
              </w:rPr>
              <w:t>his Award</w:t>
            </w:r>
          </w:p>
        </w:tc>
      </w:tr>
      <w:tr w:rsidR="00E135DE" w:rsidRPr="00985A40" w:rsidTr="00F5459E">
        <w:tc>
          <w:tcPr>
            <w:tcW w:w="1638" w:type="dxa"/>
          </w:tcPr>
          <w:p w:rsidR="000C3399" w:rsidRDefault="000C3399"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pPr>
          </w:p>
          <w:p w:rsidR="00E135DE" w:rsidRPr="00985A40" w:rsidRDefault="00E135DE"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pPr>
            <w:r w:rsidRPr="00F5459E">
              <w:sym w:font="Wingdings" w:char="F0A8"/>
            </w:r>
          </w:p>
        </w:tc>
        <w:tc>
          <w:tcPr>
            <w:tcW w:w="7848" w:type="dxa"/>
            <w:gridSpan w:val="2"/>
          </w:tcPr>
          <w:p w:rsidR="000C3399" w:rsidRDefault="000C3399"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E135DE" w:rsidRPr="00F5459E" w:rsidRDefault="00E135DE"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t>Grant Application Recommended for Funding at Full Request</w:t>
            </w:r>
          </w:p>
        </w:tc>
      </w:tr>
      <w:tr w:rsidR="00E135DE" w:rsidRPr="00985A40" w:rsidTr="00F5459E">
        <w:tc>
          <w:tcPr>
            <w:tcW w:w="1638" w:type="dxa"/>
          </w:tcPr>
          <w:p w:rsidR="000C3399" w:rsidRDefault="000C3399"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pPr>
          </w:p>
          <w:p w:rsidR="00E135DE" w:rsidRPr="00985A40" w:rsidRDefault="00E135DE"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pPr>
            <w:r w:rsidRPr="00F5459E">
              <w:sym w:font="Wingdings" w:char="F0A8"/>
            </w:r>
          </w:p>
        </w:tc>
        <w:tc>
          <w:tcPr>
            <w:tcW w:w="7848" w:type="dxa"/>
            <w:gridSpan w:val="2"/>
          </w:tcPr>
          <w:p w:rsidR="000C3399" w:rsidRDefault="000C3399"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E135DE" w:rsidRPr="00F5459E" w:rsidRDefault="00E135DE"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t>Grant Application Recommended for Funding at $_____________________.</w:t>
            </w:r>
          </w:p>
          <w:p w:rsidR="00E135DE" w:rsidRPr="00F5459E" w:rsidRDefault="00E135DE"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tc>
      </w:tr>
      <w:tr w:rsidR="00004A32" w:rsidRPr="00FB30A9" w:rsidTr="00F5459E">
        <w:tc>
          <w:tcPr>
            <w:tcW w:w="3438" w:type="dxa"/>
            <w:gridSpan w:val="2"/>
            <w:tcBorders>
              <w:top w:val="nil"/>
              <w:left w:val="nil"/>
              <w:bottom w:val="nil"/>
              <w:right w:val="nil"/>
            </w:tcBorders>
          </w:tcPr>
          <w:p w:rsidR="00004A32" w:rsidRPr="00F5459E" w:rsidRDefault="00004A32"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004A32" w:rsidRPr="00F5459E" w:rsidRDefault="00004A32"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t>Division Chief/Program Manager:</w:t>
            </w:r>
          </w:p>
        </w:tc>
        <w:tc>
          <w:tcPr>
            <w:tcW w:w="6048" w:type="dxa"/>
            <w:tcBorders>
              <w:top w:val="nil"/>
              <w:left w:val="nil"/>
              <w:right w:val="nil"/>
            </w:tcBorders>
          </w:tcPr>
          <w:p w:rsidR="00004A32" w:rsidRPr="00F5459E" w:rsidRDefault="00004A32"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004A32" w:rsidRPr="00F5459E" w:rsidRDefault="00004A32"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t xml:space="preserve">                                                                     Date:</w:t>
            </w:r>
          </w:p>
        </w:tc>
      </w:tr>
    </w:tbl>
    <w:p w:rsidR="00004A32" w:rsidRDefault="00004A32"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pPr>
    </w:p>
    <w:p w:rsidR="00E135DE" w:rsidRPr="00FB30A9" w:rsidRDefault="00E572F1"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rPr>
      </w:pPr>
      <w:r>
        <w:rPr>
          <w:b/>
        </w:rPr>
        <w:tab/>
      </w:r>
      <w:r w:rsidR="00E135DE" w:rsidRPr="00FB30A9">
        <w:rPr>
          <w:b/>
        </w:rPr>
        <w:t>Grant Application Funding Recommendation Approved by:</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7128"/>
      </w:tblGrid>
      <w:tr w:rsidR="00985A40" w:rsidRPr="00FB30A9" w:rsidTr="00F5459E">
        <w:tc>
          <w:tcPr>
            <w:tcW w:w="2358" w:type="dxa"/>
            <w:tcBorders>
              <w:top w:val="nil"/>
              <w:left w:val="nil"/>
              <w:bottom w:val="nil"/>
              <w:right w:val="nil"/>
            </w:tcBorders>
          </w:tcPr>
          <w:p w:rsidR="00985A40"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985A40"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t>Deputy Director:</w:t>
            </w:r>
          </w:p>
        </w:tc>
        <w:tc>
          <w:tcPr>
            <w:tcW w:w="7128" w:type="dxa"/>
            <w:tcBorders>
              <w:top w:val="nil"/>
              <w:left w:val="nil"/>
              <w:right w:val="nil"/>
            </w:tcBorders>
          </w:tcPr>
          <w:p w:rsidR="00985A40"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985A40"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t xml:space="preserve">                                                                                         Date:</w:t>
            </w:r>
          </w:p>
        </w:tc>
      </w:tr>
      <w:tr w:rsidR="00985A40" w:rsidRPr="00FB30A9" w:rsidTr="00F5459E">
        <w:tc>
          <w:tcPr>
            <w:tcW w:w="2358" w:type="dxa"/>
            <w:tcBorders>
              <w:top w:val="nil"/>
              <w:left w:val="nil"/>
              <w:bottom w:val="nil"/>
              <w:right w:val="nil"/>
            </w:tcBorders>
          </w:tcPr>
          <w:p w:rsidR="00985A40"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985A40"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985A40" w:rsidRPr="00F5459E" w:rsidRDefault="005B7861"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Pr>
                <w:sz w:val="22"/>
                <w:szCs w:val="22"/>
              </w:rPr>
              <w:t>A</w:t>
            </w:r>
            <w:r w:rsidR="00985A40" w:rsidRPr="00F5459E">
              <w:rPr>
                <w:sz w:val="22"/>
                <w:szCs w:val="22"/>
              </w:rPr>
              <w:t>ssistant Director:</w:t>
            </w:r>
          </w:p>
        </w:tc>
        <w:tc>
          <w:tcPr>
            <w:tcW w:w="7128" w:type="dxa"/>
            <w:tcBorders>
              <w:left w:val="nil"/>
              <w:right w:val="nil"/>
            </w:tcBorders>
          </w:tcPr>
          <w:p w:rsidR="00985A40"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985A40"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985A40" w:rsidRPr="00F5459E" w:rsidRDefault="00985A40" w:rsidP="00F5459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5459E">
              <w:rPr>
                <w:sz w:val="22"/>
                <w:szCs w:val="22"/>
              </w:rPr>
              <w:t xml:space="preserve">                                                                                         Date:</w:t>
            </w:r>
          </w:p>
        </w:tc>
      </w:tr>
    </w:tbl>
    <w:p w:rsidR="00985A40" w:rsidRPr="00985A40" w:rsidRDefault="00985A40" w:rsidP="002C7405">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pPr>
    </w:p>
    <w:sectPr w:rsidR="00985A40" w:rsidRPr="00985A40" w:rsidSect="002C7405">
      <w:footnotePr>
        <w:numFmt w:val="lowerLetter"/>
      </w:footnotePr>
      <w:endnotePr>
        <w:numFmt w:val="lowerLetter"/>
      </w:endnotePr>
      <w:pgSz w:w="12240" w:h="15840"/>
      <w:pgMar w:top="1440" w:right="1440" w:bottom="720" w:left="1440" w:header="547" w:footer="54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FB5" w:rsidRDefault="00AD1FB5">
      <w:r>
        <w:separator/>
      </w:r>
    </w:p>
  </w:endnote>
  <w:endnote w:type="continuationSeparator" w:id="0">
    <w:p w:rsidR="00AD1FB5" w:rsidRDefault="00AD1F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1CB" w:rsidRDefault="009D71C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1CB" w:rsidRDefault="009D71CB">
    <w:pPr>
      <w:pStyle w:val="Footer"/>
      <w:jc w:val="right"/>
    </w:pPr>
    <w:r>
      <w:t xml:space="preserve">Page </w:t>
    </w:r>
    <w:r w:rsidR="000C0700">
      <w:rPr>
        <w:b/>
        <w:sz w:val="24"/>
        <w:szCs w:val="24"/>
      </w:rPr>
      <w:fldChar w:fldCharType="begin"/>
    </w:r>
    <w:r>
      <w:rPr>
        <w:b/>
      </w:rPr>
      <w:instrText xml:space="preserve"> PAGE </w:instrText>
    </w:r>
    <w:r w:rsidR="000C0700">
      <w:rPr>
        <w:b/>
        <w:sz w:val="24"/>
        <w:szCs w:val="24"/>
      </w:rPr>
      <w:fldChar w:fldCharType="separate"/>
    </w:r>
    <w:r w:rsidR="00F60DCD">
      <w:rPr>
        <w:b/>
        <w:noProof/>
      </w:rPr>
      <w:t>16</w:t>
    </w:r>
    <w:r w:rsidR="000C0700">
      <w:rPr>
        <w:b/>
        <w:sz w:val="24"/>
        <w:szCs w:val="24"/>
      </w:rPr>
      <w:fldChar w:fldCharType="end"/>
    </w:r>
    <w:r>
      <w:t xml:space="preserve"> of </w:t>
    </w:r>
    <w:r w:rsidR="000C0700">
      <w:rPr>
        <w:b/>
        <w:sz w:val="24"/>
        <w:szCs w:val="24"/>
      </w:rPr>
      <w:fldChar w:fldCharType="begin"/>
    </w:r>
    <w:r>
      <w:rPr>
        <w:b/>
      </w:rPr>
      <w:instrText xml:space="preserve"> NUMPAGES  </w:instrText>
    </w:r>
    <w:r w:rsidR="000C0700">
      <w:rPr>
        <w:b/>
        <w:sz w:val="24"/>
        <w:szCs w:val="24"/>
      </w:rPr>
      <w:fldChar w:fldCharType="separate"/>
    </w:r>
    <w:r w:rsidR="00F60DCD">
      <w:rPr>
        <w:b/>
        <w:noProof/>
      </w:rPr>
      <w:t>16</w:t>
    </w:r>
    <w:r w:rsidR="000C0700">
      <w:rPr>
        <w:b/>
        <w:sz w:val="24"/>
        <w:szCs w:val="24"/>
      </w:rPr>
      <w:fldChar w:fldCharType="end"/>
    </w:r>
  </w:p>
  <w:p w:rsidR="009D71CB" w:rsidRDefault="009D71C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FB5" w:rsidRDefault="00AD1FB5">
      <w:r>
        <w:separator/>
      </w:r>
    </w:p>
  </w:footnote>
  <w:footnote w:type="continuationSeparator" w:id="0">
    <w:p w:rsidR="00AD1FB5" w:rsidRDefault="00AD1F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59"/>
    <w:multiLevelType w:val="singleLevel"/>
    <w:tmpl w:val="00000059"/>
    <w:lvl w:ilvl="0">
      <w:start w:val="1"/>
      <w:numFmt w:val="lowerLetter"/>
      <w:suff w:val="nothing"/>
      <w:lvlText w:val="%1."/>
      <w:lvlJc w:val="left"/>
    </w:lvl>
  </w:abstractNum>
  <w:abstractNum w:abstractNumId="1">
    <w:nsid w:val="04532262"/>
    <w:multiLevelType w:val="hybridMultilevel"/>
    <w:tmpl w:val="64903FD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2E8139F"/>
    <w:multiLevelType w:val="hybridMultilevel"/>
    <w:tmpl w:val="9AD684E4"/>
    <w:lvl w:ilvl="0" w:tplc="04090011">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3">
    <w:nsid w:val="13821B41"/>
    <w:multiLevelType w:val="hybridMultilevel"/>
    <w:tmpl w:val="8D4037F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9054EA5"/>
    <w:multiLevelType w:val="hybridMultilevel"/>
    <w:tmpl w:val="7D28F64C"/>
    <w:lvl w:ilvl="0" w:tplc="784C9378">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DE118A"/>
    <w:multiLevelType w:val="hybridMultilevel"/>
    <w:tmpl w:val="2D42C112"/>
    <w:lvl w:ilvl="0" w:tplc="3E9660E2">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EB71A14"/>
    <w:multiLevelType w:val="hybridMultilevel"/>
    <w:tmpl w:val="7402FD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57800B8A"/>
    <w:multiLevelType w:val="hybridMultilevel"/>
    <w:tmpl w:val="9F2626C4"/>
    <w:lvl w:ilvl="0" w:tplc="04090003">
      <w:start w:val="1"/>
      <w:numFmt w:val="bullet"/>
      <w:lvlText w:val="o"/>
      <w:lvlJc w:val="left"/>
      <w:pPr>
        <w:tabs>
          <w:tab w:val="num" w:pos="3960"/>
        </w:tabs>
        <w:ind w:left="3960" w:hanging="360"/>
      </w:pPr>
      <w:rPr>
        <w:rFonts w:ascii="Courier New" w:hAnsi="Courier New" w:cs="Courier New"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11">
      <w:start w:val="1"/>
      <w:numFmt w:val="decimal"/>
      <w:lvlText w:val="%5)"/>
      <w:lvlJc w:val="left"/>
      <w:pPr>
        <w:tabs>
          <w:tab w:val="num" w:pos="5760"/>
        </w:tabs>
        <w:ind w:left="5760" w:hanging="360"/>
      </w:pPr>
      <w:rPr>
        <w:rFonts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8">
    <w:nsid w:val="6789326B"/>
    <w:multiLevelType w:val="hybridMultilevel"/>
    <w:tmpl w:val="74CC3C44"/>
    <w:lvl w:ilvl="0" w:tplc="7836215E">
      <w:start w:val="1"/>
      <w:numFmt w:val="decimal"/>
      <w:lvlText w:val="%1)"/>
      <w:lvlJc w:val="left"/>
      <w:pPr>
        <w:tabs>
          <w:tab w:val="num" w:pos="1080"/>
        </w:tabs>
        <w:ind w:left="1080" w:hanging="36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0"/>
  </w:num>
  <w:num w:numId="3">
    <w:abstractNumId w:val="1"/>
  </w:num>
  <w:num w:numId="4">
    <w:abstractNumId w:val="6"/>
  </w:num>
  <w:num w:numId="5">
    <w:abstractNumId w:val="5"/>
  </w:num>
  <w:num w:numId="6">
    <w:abstractNumId w:val="2"/>
  </w:num>
  <w:num w:numId="7">
    <w:abstractNumId w:val="4"/>
  </w:num>
  <w:num w:numId="8">
    <w:abstractNumId w:val="8"/>
  </w:num>
  <w:num w:numId="9">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hyphenationZone w:val="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31745"/>
  </w:hdrShapeDefaults>
  <w:footnotePr>
    <w:numFmt w:val="lowerLetter"/>
    <w:footnote w:id="-1"/>
    <w:footnote w:id="0"/>
  </w:footnotePr>
  <w:endnotePr>
    <w:numFmt w:val="lowerLetter"/>
    <w:endnote w:id="-1"/>
    <w:endnote w:id="0"/>
  </w:endnotePr>
  <w:compat/>
  <w:rsids>
    <w:rsidRoot w:val="008D6DB2"/>
    <w:rsid w:val="00003DBE"/>
    <w:rsid w:val="00003ED1"/>
    <w:rsid w:val="00004A32"/>
    <w:rsid w:val="0001418A"/>
    <w:rsid w:val="000147C1"/>
    <w:rsid w:val="000150D1"/>
    <w:rsid w:val="000152D3"/>
    <w:rsid w:val="00025878"/>
    <w:rsid w:val="00034E88"/>
    <w:rsid w:val="00036428"/>
    <w:rsid w:val="00044F15"/>
    <w:rsid w:val="00045070"/>
    <w:rsid w:val="000502ED"/>
    <w:rsid w:val="000649E5"/>
    <w:rsid w:val="00076C76"/>
    <w:rsid w:val="000808FB"/>
    <w:rsid w:val="00083692"/>
    <w:rsid w:val="0008701D"/>
    <w:rsid w:val="00093FDA"/>
    <w:rsid w:val="00096944"/>
    <w:rsid w:val="000A0546"/>
    <w:rsid w:val="000A7764"/>
    <w:rsid w:val="000B4225"/>
    <w:rsid w:val="000B5E22"/>
    <w:rsid w:val="000C0700"/>
    <w:rsid w:val="000C23F6"/>
    <w:rsid w:val="000C3399"/>
    <w:rsid w:val="000C4615"/>
    <w:rsid w:val="000D22A2"/>
    <w:rsid w:val="000D5A9E"/>
    <w:rsid w:val="000E1EF7"/>
    <w:rsid w:val="000E718C"/>
    <w:rsid w:val="00101D41"/>
    <w:rsid w:val="00123719"/>
    <w:rsid w:val="00130F12"/>
    <w:rsid w:val="00134C1C"/>
    <w:rsid w:val="001355C3"/>
    <w:rsid w:val="001362EC"/>
    <w:rsid w:val="00137E06"/>
    <w:rsid w:val="00140D04"/>
    <w:rsid w:val="00151E54"/>
    <w:rsid w:val="00153F0B"/>
    <w:rsid w:val="00156525"/>
    <w:rsid w:val="0016262C"/>
    <w:rsid w:val="00175822"/>
    <w:rsid w:val="00176C84"/>
    <w:rsid w:val="00183579"/>
    <w:rsid w:val="0018432C"/>
    <w:rsid w:val="00186192"/>
    <w:rsid w:val="00187B6E"/>
    <w:rsid w:val="001972DD"/>
    <w:rsid w:val="001A0FFE"/>
    <w:rsid w:val="001A27E5"/>
    <w:rsid w:val="001A4841"/>
    <w:rsid w:val="001B3EE1"/>
    <w:rsid w:val="001B400F"/>
    <w:rsid w:val="001B5DB0"/>
    <w:rsid w:val="001D1E21"/>
    <w:rsid w:val="001E3181"/>
    <w:rsid w:val="001F04FA"/>
    <w:rsid w:val="001F48AB"/>
    <w:rsid w:val="001F4CEA"/>
    <w:rsid w:val="002021B8"/>
    <w:rsid w:val="00206FA2"/>
    <w:rsid w:val="002104DE"/>
    <w:rsid w:val="00213640"/>
    <w:rsid w:val="00222852"/>
    <w:rsid w:val="00223D77"/>
    <w:rsid w:val="00232326"/>
    <w:rsid w:val="00234A99"/>
    <w:rsid w:val="00241377"/>
    <w:rsid w:val="002420C9"/>
    <w:rsid w:val="00243AD2"/>
    <w:rsid w:val="00250522"/>
    <w:rsid w:val="00250BD4"/>
    <w:rsid w:val="00254973"/>
    <w:rsid w:val="00261737"/>
    <w:rsid w:val="00264272"/>
    <w:rsid w:val="002647B7"/>
    <w:rsid w:val="00274415"/>
    <w:rsid w:val="002811D6"/>
    <w:rsid w:val="002824E0"/>
    <w:rsid w:val="00283450"/>
    <w:rsid w:val="00285842"/>
    <w:rsid w:val="00292BF7"/>
    <w:rsid w:val="002933CE"/>
    <w:rsid w:val="00296603"/>
    <w:rsid w:val="00296F0A"/>
    <w:rsid w:val="002A1BF0"/>
    <w:rsid w:val="002A51D2"/>
    <w:rsid w:val="002B3573"/>
    <w:rsid w:val="002B3F2A"/>
    <w:rsid w:val="002B5EED"/>
    <w:rsid w:val="002B64A4"/>
    <w:rsid w:val="002B70D2"/>
    <w:rsid w:val="002C1732"/>
    <w:rsid w:val="002C7405"/>
    <w:rsid w:val="002E5E43"/>
    <w:rsid w:val="002E7D49"/>
    <w:rsid w:val="002F030E"/>
    <w:rsid w:val="002F73CB"/>
    <w:rsid w:val="00304C2C"/>
    <w:rsid w:val="00305C20"/>
    <w:rsid w:val="00311777"/>
    <w:rsid w:val="00331D6C"/>
    <w:rsid w:val="00335B5C"/>
    <w:rsid w:val="00341B0C"/>
    <w:rsid w:val="0035076E"/>
    <w:rsid w:val="00350CC3"/>
    <w:rsid w:val="00364652"/>
    <w:rsid w:val="00373A96"/>
    <w:rsid w:val="003741CD"/>
    <w:rsid w:val="00375C64"/>
    <w:rsid w:val="00381449"/>
    <w:rsid w:val="00390D2F"/>
    <w:rsid w:val="00392E1A"/>
    <w:rsid w:val="003935C5"/>
    <w:rsid w:val="003947D6"/>
    <w:rsid w:val="003A00BB"/>
    <w:rsid w:val="003A3E73"/>
    <w:rsid w:val="003A409D"/>
    <w:rsid w:val="003A71C7"/>
    <w:rsid w:val="003B0D55"/>
    <w:rsid w:val="003B431F"/>
    <w:rsid w:val="003C13F3"/>
    <w:rsid w:val="003C5471"/>
    <w:rsid w:val="003C7EA7"/>
    <w:rsid w:val="003D0461"/>
    <w:rsid w:val="003D0791"/>
    <w:rsid w:val="003D194D"/>
    <w:rsid w:val="003D317C"/>
    <w:rsid w:val="003E0B35"/>
    <w:rsid w:val="003E3E13"/>
    <w:rsid w:val="003E696E"/>
    <w:rsid w:val="003E6D33"/>
    <w:rsid w:val="003E763C"/>
    <w:rsid w:val="003F4337"/>
    <w:rsid w:val="00414B37"/>
    <w:rsid w:val="0041712C"/>
    <w:rsid w:val="00432C90"/>
    <w:rsid w:val="0043319F"/>
    <w:rsid w:val="004359BF"/>
    <w:rsid w:val="0043797B"/>
    <w:rsid w:val="004416F9"/>
    <w:rsid w:val="00446FCC"/>
    <w:rsid w:val="00454659"/>
    <w:rsid w:val="00462990"/>
    <w:rsid w:val="0046741A"/>
    <w:rsid w:val="00470E0B"/>
    <w:rsid w:val="00473615"/>
    <w:rsid w:val="00473782"/>
    <w:rsid w:val="00473806"/>
    <w:rsid w:val="00480D6D"/>
    <w:rsid w:val="00482381"/>
    <w:rsid w:val="00484933"/>
    <w:rsid w:val="00484EF3"/>
    <w:rsid w:val="00486DFC"/>
    <w:rsid w:val="004902F3"/>
    <w:rsid w:val="0049083E"/>
    <w:rsid w:val="00492AFB"/>
    <w:rsid w:val="00492DFB"/>
    <w:rsid w:val="004A402F"/>
    <w:rsid w:val="004A7F0D"/>
    <w:rsid w:val="004B03B1"/>
    <w:rsid w:val="004B27C1"/>
    <w:rsid w:val="004B4973"/>
    <w:rsid w:val="004B54E9"/>
    <w:rsid w:val="004C0DEB"/>
    <w:rsid w:val="004C4AF3"/>
    <w:rsid w:val="004C4D73"/>
    <w:rsid w:val="004D0B11"/>
    <w:rsid w:val="004D18A5"/>
    <w:rsid w:val="004D29A8"/>
    <w:rsid w:val="004E59B3"/>
    <w:rsid w:val="004E6489"/>
    <w:rsid w:val="004F1C13"/>
    <w:rsid w:val="0050270E"/>
    <w:rsid w:val="005035C1"/>
    <w:rsid w:val="00503F38"/>
    <w:rsid w:val="0050520D"/>
    <w:rsid w:val="005059DA"/>
    <w:rsid w:val="00512CDD"/>
    <w:rsid w:val="0052358A"/>
    <w:rsid w:val="00527277"/>
    <w:rsid w:val="005329F9"/>
    <w:rsid w:val="00535536"/>
    <w:rsid w:val="005408E2"/>
    <w:rsid w:val="00543F31"/>
    <w:rsid w:val="0054480D"/>
    <w:rsid w:val="00562E30"/>
    <w:rsid w:val="00571EAD"/>
    <w:rsid w:val="005936FC"/>
    <w:rsid w:val="00597A6E"/>
    <w:rsid w:val="005A0962"/>
    <w:rsid w:val="005A299B"/>
    <w:rsid w:val="005A2B2F"/>
    <w:rsid w:val="005B7861"/>
    <w:rsid w:val="005C0909"/>
    <w:rsid w:val="005C1517"/>
    <w:rsid w:val="005C2F35"/>
    <w:rsid w:val="005C4B9B"/>
    <w:rsid w:val="005D1026"/>
    <w:rsid w:val="005D21FC"/>
    <w:rsid w:val="005F32F5"/>
    <w:rsid w:val="005F372E"/>
    <w:rsid w:val="005F4069"/>
    <w:rsid w:val="005F45C7"/>
    <w:rsid w:val="00605591"/>
    <w:rsid w:val="00605867"/>
    <w:rsid w:val="00605E55"/>
    <w:rsid w:val="00623801"/>
    <w:rsid w:val="00632C74"/>
    <w:rsid w:val="00633230"/>
    <w:rsid w:val="00633243"/>
    <w:rsid w:val="00636A3C"/>
    <w:rsid w:val="00647C38"/>
    <w:rsid w:val="006548FB"/>
    <w:rsid w:val="00655D4A"/>
    <w:rsid w:val="006562FC"/>
    <w:rsid w:val="0065684A"/>
    <w:rsid w:val="00657E8A"/>
    <w:rsid w:val="0067089E"/>
    <w:rsid w:val="00672C9C"/>
    <w:rsid w:val="00673F88"/>
    <w:rsid w:val="00674E2D"/>
    <w:rsid w:val="006762CE"/>
    <w:rsid w:val="00680CBF"/>
    <w:rsid w:val="00683CD2"/>
    <w:rsid w:val="006841DC"/>
    <w:rsid w:val="0068542F"/>
    <w:rsid w:val="0068610A"/>
    <w:rsid w:val="00686927"/>
    <w:rsid w:val="0068752C"/>
    <w:rsid w:val="00691C3B"/>
    <w:rsid w:val="00692F77"/>
    <w:rsid w:val="006937D0"/>
    <w:rsid w:val="00694015"/>
    <w:rsid w:val="0069405E"/>
    <w:rsid w:val="00696911"/>
    <w:rsid w:val="006A4F70"/>
    <w:rsid w:val="006A6AD8"/>
    <w:rsid w:val="006B1365"/>
    <w:rsid w:val="006B6FDB"/>
    <w:rsid w:val="006E02CC"/>
    <w:rsid w:val="006F2A3A"/>
    <w:rsid w:val="006F5033"/>
    <w:rsid w:val="007003B6"/>
    <w:rsid w:val="00703B6F"/>
    <w:rsid w:val="00705CAF"/>
    <w:rsid w:val="00712F5A"/>
    <w:rsid w:val="00713202"/>
    <w:rsid w:val="00723AA4"/>
    <w:rsid w:val="00723D3D"/>
    <w:rsid w:val="00726636"/>
    <w:rsid w:val="0073204F"/>
    <w:rsid w:val="0073638D"/>
    <w:rsid w:val="00736E91"/>
    <w:rsid w:val="0074203B"/>
    <w:rsid w:val="007444FA"/>
    <w:rsid w:val="00745B9E"/>
    <w:rsid w:val="0076338E"/>
    <w:rsid w:val="007746D8"/>
    <w:rsid w:val="00776DE7"/>
    <w:rsid w:val="0077715F"/>
    <w:rsid w:val="00777346"/>
    <w:rsid w:val="00777865"/>
    <w:rsid w:val="007806BF"/>
    <w:rsid w:val="0078201C"/>
    <w:rsid w:val="00786997"/>
    <w:rsid w:val="00787D99"/>
    <w:rsid w:val="00791038"/>
    <w:rsid w:val="007962D5"/>
    <w:rsid w:val="007963BA"/>
    <w:rsid w:val="007A40AB"/>
    <w:rsid w:val="007A5424"/>
    <w:rsid w:val="007A5A3C"/>
    <w:rsid w:val="007A5ED3"/>
    <w:rsid w:val="007C14CB"/>
    <w:rsid w:val="007C2975"/>
    <w:rsid w:val="007C3000"/>
    <w:rsid w:val="007D114F"/>
    <w:rsid w:val="007D229B"/>
    <w:rsid w:val="007D7F46"/>
    <w:rsid w:val="007E0E14"/>
    <w:rsid w:val="007E3389"/>
    <w:rsid w:val="007F35B5"/>
    <w:rsid w:val="007F6708"/>
    <w:rsid w:val="007F6C87"/>
    <w:rsid w:val="008005BA"/>
    <w:rsid w:val="00800E20"/>
    <w:rsid w:val="0080643C"/>
    <w:rsid w:val="008162CC"/>
    <w:rsid w:val="0082145F"/>
    <w:rsid w:val="00826B54"/>
    <w:rsid w:val="008272D8"/>
    <w:rsid w:val="008305DC"/>
    <w:rsid w:val="00830957"/>
    <w:rsid w:val="00834328"/>
    <w:rsid w:val="00836A04"/>
    <w:rsid w:val="008431E2"/>
    <w:rsid w:val="00846D89"/>
    <w:rsid w:val="00847CAA"/>
    <w:rsid w:val="00852E3F"/>
    <w:rsid w:val="00854146"/>
    <w:rsid w:val="008615DA"/>
    <w:rsid w:val="00862134"/>
    <w:rsid w:val="0086347D"/>
    <w:rsid w:val="0086768F"/>
    <w:rsid w:val="00867906"/>
    <w:rsid w:val="0087335D"/>
    <w:rsid w:val="00873D7F"/>
    <w:rsid w:val="008774B5"/>
    <w:rsid w:val="008A20FE"/>
    <w:rsid w:val="008A22EC"/>
    <w:rsid w:val="008A672E"/>
    <w:rsid w:val="008A7CF2"/>
    <w:rsid w:val="008B3968"/>
    <w:rsid w:val="008B78DE"/>
    <w:rsid w:val="008C0B1F"/>
    <w:rsid w:val="008C12E2"/>
    <w:rsid w:val="008C2180"/>
    <w:rsid w:val="008C5AB8"/>
    <w:rsid w:val="008D3A6D"/>
    <w:rsid w:val="008D4D92"/>
    <w:rsid w:val="008D6DB2"/>
    <w:rsid w:val="008E717A"/>
    <w:rsid w:val="008F0D9F"/>
    <w:rsid w:val="008F2DF2"/>
    <w:rsid w:val="008F6795"/>
    <w:rsid w:val="00902BB2"/>
    <w:rsid w:val="00910FF4"/>
    <w:rsid w:val="0091226A"/>
    <w:rsid w:val="00917000"/>
    <w:rsid w:val="00920CC2"/>
    <w:rsid w:val="0092403E"/>
    <w:rsid w:val="00924A93"/>
    <w:rsid w:val="00925EA1"/>
    <w:rsid w:val="009260BB"/>
    <w:rsid w:val="00931A5E"/>
    <w:rsid w:val="0094053D"/>
    <w:rsid w:val="00946FB5"/>
    <w:rsid w:val="009479A4"/>
    <w:rsid w:val="00951E53"/>
    <w:rsid w:val="00951FD8"/>
    <w:rsid w:val="009528B1"/>
    <w:rsid w:val="0096522D"/>
    <w:rsid w:val="0097417B"/>
    <w:rsid w:val="00981EA9"/>
    <w:rsid w:val="00983502"/>
    <w:rsid w:val="009839B6"/>
    <w:rsid w:val="00984486"/>
    <w:rsid w:val="00985401"/>
    <w:rsid w:val="00985A40"/>
    <w:rsid w:val="009866C6"/>
    <w:rsid w:val="00992356"/>
    <w:rsid w:val="00993943"/>
    <w:rsid w:val="00993FBC"/>
    <w:rsid w:val="00994A1F"/>
    <w:rsid w:val="009960A5"/>
    <w:rsid w:val="0099791B"/>
    <w:rsid w:val="009A080D"/>
    <w:rsid w:val="009A2A07"/>
    <w:rsid w:val="009A43DA"/>
    <w:rsid w:val="009A7EAB"/>
    <w:rsid w:val="009B7209"/>
    <w:rsid w:val="009B7D1A"/>
    <w:rsid w:val="009C4AAB"/>
    <w:rsid w:val="009D06C9"/>
    <w:rsid w:val="009D3B0B"/>
    <w:rsid w:val="009D71CB"/>
    <w:rsid w:val="009E000A"/>
    <w:rsid w:val="009E148D"/>
    <w:rsid w:val="009E45A9"/>
    <w:rsid w:val="009E6346"/>
    <w:rsid w:val="00A005F6"/>
    <w:rsid w:val="00A03D68"/>
    <w:rsid w:val="00A07AD9"/>
    <w:rsid w:val="00A10399"/>
    <w:rsid w:val="00A10801"/>
    <w:rsid w:val="00A10CB7"/>
    <w:rsid w:val="00A13C30"/>
    <w:rsid w:val="00A21F42"/>
    <w:rsid w:val="00A22804"/>
    <w:rsid w:val="00A2310F"/>
    <w:rsid w:val="00A24256"/>
    <w:rsid w:val="00A34686"/>
    <w:rsid w:val="00A35FE7"/>
    <w:rsid w:val="00A45AA4"/>
    <w:rsid w:val="00A47CAB"/>
    <w:rsid w:val="00A53FB8"/>
    <w:rsid w:val="00A55153"/>
    <w:rsid w:val="00A5760D"/>
    <w:rsid w:val="00A57FA3"/>
    <w:rsid w:val="00A634F2"/>
    <w:rsid w:val="00A66643"/>
    <w:rsid w:val="00A67319"/>
    <w:rsid w:val="00A707A8"/>
    <w:rsid w:val="00A73790"/>
    <w:rsid w:val="00A83869"/>
    <w:rsid w:val="00A84427"/>
    <w:rsid w:val="00A84AB8"/>
    <w:rsid w:val="00AA194C"/>
    <w:rsid w:val="00AA406F"/>
    <w:rsid w:val="00AA5128"/>
    <w:rsid w:val="00AA575D"/>
    <w:rsid w:val="00AA6125"/>
    <w:rsid w:val="00AB03C5"/>
    <w:rsid w:val="00AC16E6"/>
    <w:rsid w:val="00AC743D"/>
    <w:rsid w:val="00AD1291"/>
    <w:rsid w:val="00AD1FB5"/>
    <w:rsid w:val="00AD3894"/>
    <w:rsid w:val="00AE10E1"/>
    <w:rsid w:val="00AE1E96"/>
    <w:rsid w:val="00AE643D"/>
    <w:rsid w:val="00AF04A7"/>
    <w:rsid w:val="00AF06A9"/>
    <w:rsid w:val="00AF46A8"/>
    <w:rsid w:val="00AF4B81"/>
    <w:rsid w:val="00B102DD"/>
    <w:rsid w:val="00B156B4"/>
    <w:rsid w:val="00B176A2"/>
    <w:rsid w:val="00B25687"/>
    <w:rsid w:val="00B25D92"/>
    <w:rsid w:val="00B31A2E"/>
    <w:rsid w:val="00B40EA9"/>
    <w:rsid w:val="00B412DF"/>
    <w:rsid w:val="00B45B70"/>
    <w:rsid w:val="00B5512D"/>
    <w:rsid w:val="00B55987"/>
    <w:rsid w:val="00B61E0A"/>
    <w:rsid w:val="00B65B45"/>
    <w:rsid w:val="00B711CF"/>
    <w:rsid w:val="00B770ED"/>
    <w:rsid w:val="00B81C1E"/>
    <w:rsid w:val="00B8234D"/>
    <w:rsid w:val="00B83D0F"/>
    <w:rsid w:val="00B86711"/>
    <w:rsid w:val="00B9180A"/>
    <w:rsid w:val="00B93028"/>
    <w:rsid w:val="00B93CF6"/>
    <w:rsid w:val="00B93E7F"/>
    <w:rsid w:val="00BA2ADB"/>
    <w:rsid w:val="00BB06E3"/>
    <w:rsid w:val="00BB1833"/>
    <w:rsid w:val="00BB6898"/>
    <w:rsid w:val="00BC0DB3"/>
    <w:rsid w:val="00BC21C9"/>
    <w:rsid w:val="00BC338F"/>
    <w:rsid w:val="00BC449E"/>
    <w:rsid w:val="00BC5045"/>
    <w:rsid w:val="00BD2F61"/>
    <w:rsid w:val="00BD4212"/>
    <w:rsid w:val="00BE12AF"/>
    <w:rsid w:val="00BE446A"/>
    <w:rsid w:val="00BE4850"/>
    <w:rsid w:val="00BE5340"/>
    <w:rsid w:val="00BE6D82"/>
    <w:rsid w:val="00BF3699"/>
    <w:rsid w:val="00BF55E7"/>
    <w:rsid w:val="00C029E7"/>
    <w:rsid w:val="00C02D24"/>
    <w:rsid w:val="00C10517"/>
    <w:rsid w:val="00C12FFD"/>
    <w:rsid w:val="00C24B6D"/>
    <w:rsid w:val="00C255CD"/>
    <w:rsid w:val="00C310ED"/>
    <w:rsid w:val="00C31294"/>
    <w:rsid w:val="00C37DAE"/>
    <w:rsid w:val="00C626B9"/>
    <w:rsid w:val="00C632A4"/>
    <w:rsid w:val="00C75300"/>
    <w:rsid w:val="00C75EBD"/>
    <w:rsid w:val="00C870B7"/>
    <w:rsid w:val="00C919E8"/>
    <w:rsid w:val="00C946F5"/>
    <w:rsid w:val="00CA164B"/>
    <w:rsid w:val="00CA227A"/>
    <w:rsid w:val="00CA7029"/>
    <w:rsid w:val="00CA7ECF"/>
    <w:rsid w:val="00CB0026"/>
    <w:rsid w:val="00CB186B"/>
    <w:rsid w:val="00CB262D"/>
    <w:rsid w:val="00CC3E2B"/>
    <w:rsid w:val="00CC7637"/>
    <w:rsid w:val="00CD25FC"/>
    <w:rsid w:val="00CE67F8"/>
    <w:rsid w:val="00CF0B8C"/>
    <w:rsid w:val="00CF0DF7"/>
    <w:rsid w:val="00D01C39"/>
    <w:rsid w:val="00D0441E"/>
    <w:rsid w:val="00D104BC"/>
    <w:rsid w:val="00D118FD"/>
    <w:rsid w:val="00D12B34"/>
    <w:rsid w:val="00D12E38"/>
    <w:rsid w:val="00D322F0"/>
    <w:rsid w:val="00D34871"/>
    <w:rsid w:val="00D45CE6"/>
    <w:rsid w:val="00D46B3D"/>
    <w:rsid w:val="00D46E07"/>
    <w:rsid w:val="00D479D7"/>
    <w:rsid w:val="00D536A6"/>
    <w:rsid w:val="00D55DB8"/>
    <w:rsid w:val="00D565AC"/>
    <w:rsid w:val="00D62267"/>
    <w:rsid w:val="00D62F77"/>
    <w:rsid w:val="00D63574"/>
    <w:rsid w:val="00D64EA6"/>
    <w:rsid w:val="00D66BDE"/>
    <w:rsid w:val="00D70C77"/>
    <w:rsid w:val="00D7174E"/>
    <w:rsid w:val="00D71949"/>
    <w:rsid w:val="00D731F9"/>
    <w:rsid w:val="00D75777"/>
    <w:rsid w:val="00D9428E"/>
    <w:rsid w:val="00D94447"/>
    <w:rsid w:val="00D94E92"/>
    <w:rsid w:val="00DA08C8"/>
    <w:rsid w:val="00DA19C8"/>
    <w:rsid w:val="00DA2763"/>
    <w:rsid w:val="00DB14A5"/>
    <w:rsid w:val="00DB1D7E"/>
    <w:rsid w:val="00DB7D8E"/>
    <w:rsid w:val="00DD1C50"/>
    <w:rsid w:val="00DD73CB"/>
    <w:rsid w:val="00DE04EB"/>
    <w:rsid w:val="00DE1672"/>
    <w:rsid w:val="00DE6C70"/>
    <w:rsid w:val="00DF1A67"/>
    <w:rsid w:val="00E01DAB"/>
    <w:rsid w:val="00E06624"/>
    <w:rsid w:val="00E10332"/>
    <w:rsid w:val="00E135DE"/>
    <w:rsid w:val="00E136D2"/>
    <w:rsid w:val="00E13752"/>
    <w:rsid w:val="00E20209"/>
    <w:rsid w:val="00E202A3"/>
    <w:rsid w:val="00E26455"/>
    <w:rsid w:val="00E2653C"/>
    <w:rsid w:val="00E32BD5"/>
    <w:rsid w:val="00E33732"/>
    <w:rsid w:val="00E465EA"/>
    <w:rsid w:val="00E470A6"/>
    <w:rsid w:val="00E47225"/>
    <w:rsid w:val="00E572F1"/>
    <w:rsid w:val="00E57A81"/>
    <w:rsid w:val="00E6055B"/>
    <w:rsid w:val="00E62426"/>
    <w:rsid w:val="00E64FC5"/>
    <w:rsid w:val="00E6500B"/>
    <w:rsid w:val="00E70E63"/>
    <w:rsid w:val="00E744A3"/>
    <w:rsid w:val="00E7750A"/>
    <w:rsid w:val="00E81C68"/>
    <w:rsid w:val="00E826F4"/>
    <w:rsid w:val="00E86545"/>
    <w:rsid w:val="00E871C4"/>
    <w:rsid w:val="00E9457C"/>
    <w:rsid w:val="00EA35E2"/>
    <w:rsid w:val="00EA3E8E"/>
    <w:rsid w:val="00EA4C4D"/>
    <w:rsid w:val="00ED02C3"/>
    <w:rsid w:val="00ED0C18"/>
    <w:rsid w:val="00EE0CA1"/>
    <w:rsid w:val="00EE25E4"/>
    <w:rsid w:val="00EE4832"/>
    <w:rsid w:val="00EE5D36"/>
    <w:rsid w:val="00EF4FD4"/>
    <w:rsid w:val="00EF52C3"/>
    <w:rsid w:val="00EF753B"/>
    <w:rsid w:val="00F02186"/>
    <w:rsid w:val="00F03F94"/>
    <w:rsid w:val="00F07195"/>
    <w:rsid w:val="00F11FE9"/>
    <w:rsid w:val="00F24DAD"/>
    <w:rsid w:val="00F33636"/>
    <w:rsid w:val="00F3426F"/>
    <w:rsid w:val="00F37ED2"/>
    <w:rsid w:val="00F40CDB"/>
    <w:rsid w:val="00F44286"/>
    <w:rsid w:val="00F4453C"/>
    <w:rsid w:val="00F455A0"/>
    <w:rsid w:val="00F5459E"/>
    <w:rsid w:val="00F560D8"/>
    <w:rsid w:val="00F60DCD"/>
    <w:rsid w:val="00F65261"/>
    <w:rsid w:val="00F66BB2"/>
    <w:rsid w:val="00F6777F"/>
    <w:rsid w:val="00F7143E"/>
    <w:rsid w:val="00F72C69"/>
    <w:rsid w:val="00F7453E"/>
    <w:rsid w:val="00F80BF0"/>
    <w:rsid w:val="00F84CC5"/>
    <w:rsid w:val="00F865AC"/>
    <w:rsid w:val="00F90210"/>
    <w:rsid w:val="00F917A9"/>
    <w:rsid w:val="00F9385B"/>
    <w:rsid w:val="00FB30A9"/>
    <w:rsid w:val="00FB453B"/>
    <w:rsid w:val="00FB668A"/>
    <w:rsid w:val="00FB7A19"/>
    <w:rsid w:val="00FE0F2B"/>
    <w:rsid w:val="00FE7A34"/>
    <w:rsid w:val="00FF46AA"/>
    <w:rsid w:val="00FF74F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723AA4"/>
  </w:style>
  <w:style w:type="paragraph" w:styleId="Heading1">
    <w:name w:val="heading 1"/>
    <w:basedOn w:val="Normal"/>
    <w:next w:val="Normal"/>
    <w:qFormat/>
    <w:rsid w:val="00723AA4"/>
    <w:pPr>
      <w:keepNext/>
      <w:tabs>
        <w:tab w:val="center" w:pos="7426"/>
      </w:tabs>
      <w:ind w:left="90" w:hanging="360"/>
      <w:jc w:val="center"/>
      <w:outlineLvl w:val="0"/>
    </w:pPr>
    <w:rPr>
      <w:rFonts w:ascii="Helvetica" w:hAnsi="Helvetica"/>
      <w:b/>
      <w:sz w:val="22"/>
    </w:rPr>
  </w:style>
  <w:style w:type="paragraph" w:styleId="Heading2">
    <w:name w:val="heading 2"/>
    <w:basedOn w:val="Normal"/>
    <w:next w:val="Normal"/>
    <w:qFormat/>
    <w:rsid w:val="00723AA4"/>
    <w:pPr>
      <w:keepNext/>
      <w:pBdr>
        <w:top w:val="single" w:sz="18" w:space="0" w:color="auto"/>
        <w:left w:val="single" w:sz="18" w:space="4" w:color="auto"/>
        <w:bottom w:val="single" w:sz="18" w:space="1" w:color="auto"/>
        <w:right w:val="single" w:sz="18" w:space="4" w:color="auto"/>
      </w:pBd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outlineLvl w:val="1"/>
    </w:pPr>
    <w:rPr>
      <w:b/>
      <w:bCs/>
    </w:rPr>
  </w:style>
  <w:style w:type="paragraph" w:styleId="Heading3">
    <w:name w:val="heading 3"/>
    <w:basedOn w:val="Normal"/>
    <w:next w:val="Normal"/>
    <w:qFormat/>
    <w:rsid w:val="00723AA4"/>
    <w:pPr>
      <w:keepNext/>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jc w:val="center"/>
      <w:outlineLvl w:val="2"/>
    </w:pPr>
    <w:rPr>
      <w:b/>
      <w:bCs/>
    </w:rPr>
  </w:style>
  <w:style w:type="paragraph" w:styleId="Heading4">
    <w:name w:val="heading 4"/>
    <w:basedOn w:val="Normal"/>
    <w:next w:val="Normal"/>
    <w:qFormat/>
    <w:rsid w:val="00723AA4"/>
    <w:pPr>
      <w:keepNext/>
      <w:jc w:val="center"/>
      <w:outlineLvl w:val="3"/>
    </w:pPr>
    <w:rPr>
      <w:b/>
    </w:rPr>
  </w:style>
  <w:style w:type="paragraph" w:styleId="Heading5">
    <w:name w:val="heading 5"/>
    <w:basedOn w:val="Normal"/>
    <w:next w:val="Normal"/>
    <w:qFormat/>
    <w:rsid w:val="00723AA4"/>
    <w:pPr>
      <w:keepNext/>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spacing w:before="84"/>
      <w:ind w:left="90" w:hanging="360"/>
      <w:outlineLvl w:val="4"/>
    </w:pPr>
    <w:rPr>
      <w:b/>
      <w:bCs/>
      <w:sz w:val="16"/>
    </w:rPr>
  </w:style>
  <w:style w:type="paragraph" w:styleId="Heading6">
    <w:name w:val="heading 6"/>
    <w:basedOn w:val="Normal"/>
    <w:next w:val="Normal"/>
    <w:qFormat/>
    <w:rsid w:val="00723AA4"/>
    <w:pPr>
      <w:keepNext/>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spacing w:after="44"/>
      <w:ind w:left="90" w:hanging="360"/>
      <w:outlineLvl w:val="5"/>
    </w:pPr>
    <w:rPr>
      <w:b/>
      <w:bCs/>
      <w:sz w:val="18"/>
    </w:rPr>
  </w:style>
  <w:style w:type="paragraph" w:styleId="Heading7">
    <w:name w:val="heading 7"/>
    <w:basedOn w:val="Normal"/>
    <w:next w:val="Normal"/>
    <w:qFormat/>
    <w:rsid w:val="00723AA4"/>
    <w:pPr>
      <w:keepNext/>
      <w:pBdr>
        <w:top w:val="single" w:sz="18" w:space="1" w:color="auto"/>
        <w:left w:val="single" w:sz="18" w:space="0" w:color="auto"/>
        <w:bottom w:val="single" w:sz="18" w:space="1" w:color="auto"/>
        <w:right w:val="single" w:sz="18" w:space="4" w:color="auto"/>
      </w:pBd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outlineLvl w:val="6"/>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3AA4"/>
    <w:pPr>
      <w:tabs>
        <w:tab w:val="center" w:pos="4320"/>
        <w:tab w:val="right" w:pos="8640"/>
      </w:tabs>
    </w:pPr>
  </w:style>
  <w:style w:type="paragraph" w:customStyle="1" w:styleId="Level1">
    <w:name w:val="Level 1"/>
    <w:basedOn w:val="Normal"/>
    <w:rsid w:val="00723AA4"/>
    <w:pPr>
      <w:widowControl w:val="0"/>
    </w:pPr>
  </w:style>
  <w:style w:type="paragraph" w:customStyle="1" w:styleId="Level2">
    <w:name w:val="Level 2"/>
    <w:basedOn w:val="Normal"/>
    <w:rsid w:val="00723AA4"/>
    <w:pPr>
      <w:widowControl w:val="0"/>
    </w:pPr>
  </w:style>
  <w:style w:type="paragraph" w:customStyle="1" w:styleId="Level3">
    <w:name w:val="Level 3"/>
    <w:basedOn w:val="Normal"/>
    <w:rsid w:val="00723AA4"/>
    <w:pPr>
      <w:widowControl w:val="0"/>
    </w:pPr>
  </w:style>
  <w:style w:type="paragraph" w:customStyle="1" w:styleId="Level4">
    <w:name w:val="Level 4"/>
    <w:basedOn w:val="Normal"/>
    <w:rsid w:val="00723AA4"/>
    <w:pPr>
      <w:widowControl w:val="0"/>
    </w:pPr>
  </w:style>
  <w:style w:type="paragraph" w:customStyle="1" w:styleId="Level5">
    <w:name w:val="Level 5"/>
    <w:basedOn w:val="Normal"/>
    <w:rsid w:val="00723AA4"/>
    <w:pPr>
      <w:widowControl w:val="0"/>
    </w:pPr>
  </w:style>
  <w:style w:type="paragraph" w:customStyle="1" w:styleId="Level6">
    <w:name w:val="Level 6"/>
    <w:basedOn w:val="Normal"/>
    <w:rsid w:val="00723AA4"/>
    <w:pPr>
      <w:widowControl w:val="0"/>
    </w:pPr>
  </w:style>
  <w:style w:type="paragraph" w:customStyle="1" w:styleId="Level7">
    <w:name w:val="Level 7"/>
    <w:basedOn w:val="Normal"/>
    <w:rsid w:val="00723AA4"/>
    <w:pPr>
      <w:widowControl w:val="0"/>
    </w:pPr>
  </w:style>
  <w:style w:type="paragraph" w:customStyle="1" w:styleId="Level8">
    <w:name w:val="Level 8"/>
    <w:basedOn w:val="Normal"/>
    <w:rsid w:val="00723AA4"/>
    <w:pPr>
      <w:widowControl w:val="0"/>
    </w:pPr>
  </w:style>
  <w:style w:type="paragraph" w:customStyle="1" w:styleId="Level9">
    <w:name w:val="Level 9"/>
    <w:basedOn w:val="Normal"/>
    <w:rsid w:val="00723AA4"/>
    <w:pPr>
      <w:widowControl w:val="0"/>
    </w:pPr>
  </w:style>
  <w:style w:type="paragraph" w:customStyle="1" w:styleId="Heading21">
    <w:name w:val="Heading 21"/>
    <w:basedOn w:val="Normal"/>
    <w:rsid w:val="00723AA4"/>
    <w:rPr>
      <w:rFonts w:ascii="Arial" w:hAnsi="Arial"/>
      <w:b/>
      <w:i/>
    </w:rPr>
  </w:style>
  <w:style w:type="paragraph" w:customStyle="1" w:styleId="Heading31">
    <w:name w:val="Heading 31"/>
    <w:basedOn w:val="Normal"/>
    <w:rsid w:val="00723AA4"/>
    <w:pPr>
      <w:jc w:val="center"/>
    </w:pPr>
    <w:rPr>
      <w:b/>
      <w:sz w:val="28"/>
      <w:u w:val="single"/>
    </w:rPr>
  </w:style>
  <w:style w:type="paragraph" w:customStyle="1" w:styleId="26">
    <w:name w:val="_26"/>
    <w:basedOn w:val="Normal"/>
    <w:rsid w:val="00723AA4"/>
  </w:style>
  <w:style w:type="paragraph" w:customStyle="1" w:styleId="25">
    <w:name w:val="_25"/>
    <w:basedOn w:val="Normal"/>
    <w:rsid w:val="00723AA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rsid w:val="00723AA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23">
    <w:name w:val="_23"/>
    <w:basedOn w:val="Normal"/>
    <w:rsid w:val="00723AA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22">
    <w:name w:val="_22"/>
    <w:basedOn w:val="Normal"/>
    <w:rsid w:val="00723AA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21">
    <w:name w:val="_21"/>
    <w:basedOn w:val="Normal"/>
    <w:rsid w:val="00723AA4"/>
    <w:pPr>
      <w:tabs>
        <w:tab w:val="left" w:pos="4320"/>
        <w:tab w:val="left" w:pos="5040"/>
        <w:tab w:val="left" w:pos="5760"/>
        <w:tab w:val="left" w:pos="6480"/>
        <w:tab w:val="left" w:pos="7200"/>
        <w:tab w:val="left" w:pos="7920"/>
        <w:tab w:val="left" w:pos="8640"/>
      </w:tabs>
      <w:ind w:left="4320" w:hanging="720"/>
    </w:pPr>
  </w:style>
  <w:style w:type="paragraph" w:customStyle="1" w:styleId="20">
    <w:name w:val="_20"/>
    <w:basedOn w:val="Normal"/>
    <w:rsid w:val="00723AA4"/>
    <w:pPr>
      <w:tabs>
        <w:tab w:val="left" w:pos="5040"/>
        <w:tab w:val="left" w:pos="5760"/>
        <w:tab w:val="left" w:pos="6480"/>
        <w:tab w:val="left" w:pos="7200"/>
        <w:tab w:val="left" w:pos="7920"/>
        <w:tab w:val="left" w:pos="8640"/>
      </w:tabs>
      <w:ind w:left="5040" w:hanging="720"/>
    </w:pPr>
  </w:style>
  <w:style w:type="paragraph" w:customStyle="1" w:styleId="19">
    <w:name w:val="_19"/>
    <w:basedOn w:val="Normal"/>
    <w:rsid w:val="00723AA4"/>
    <w:pPr>
      <w:tabs>
        <w:tab w:val="left" w:pos="5760"/>
        <w:tab w:val="left" w:pos="6480"/>
        <w:tab w:val="left" w:pos="7200"/>
        <w:tab w:val="left" w:pos="7920"/>
        <w:tab w:val="left" w:pos="8640"/>
      </w:tabs>
      <w:ind w:left="5760" w:hanging="720"/>
    </w:pPr>
  </w:style>
  <w:style w:type="paragraph" w:customStyle="1" w:styleId="18">
    <w:name w:val="_18"/>
    <w:basedOn w:val="Normal"/>
    <w:rsid w:val="00723AA4"/>
    <w:pPr>
      <w:tabs>
        <w:tab w:val="left" w:pos="6480"/>
        <w:tab w:val="left" w:pos="7200"/>
        <w:tab w:val="left" w:pos="7920"/>
        <w:tab w:val="left" w:pos="8640"/>
      </w:tabs>
      <w:ind w:left="6480" w:hanging="720"/>
    </w:pPr>
  </w:style>
  <w:style w:type="paragraph" w:customStyle="1" w:styleId="17">
    <w:name w:val="_17"/>
    <w:basedOn w:val="Normal"/>
    <w:rsid w:val="00723AA4"/>
  </w:style>
  <w:style w:type="paragraph" w:customStyle="1" w:styleId="16">
    <w:name w:val="_16"/>
    <w:basedOn w:val="Normal"/>
    <w:rsid w:val="00723AA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723AA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14">
    <w:name w:val="_14"/>
    <w:basedOn w:val="Normal"/>
    <w:rsid w:val="00723AA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13">
    <w:name w:val="_13"/>
    <w:basedOn w:val="Normal"/>
    <w:rsid w:val="00723AA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12">
    <w:name w:val="_12"/>
    <w:basedOn w:val="Normal"/>
    <w:rsid w:val="00723AA4"/>
    <w:pPr>
      <w:tabs>
        <w:tab w:val="left" w:pos="4320"/>
        <w:tab w:val="left" w:pos="5040"/>
        <w:tab w:val="left" w:pos="5760"/>
        <w:tab w:val="left" w:pos="6480"/>
        <w:tab w:val="left" w:pos="7200"/>
        <w:tab w:val="left" w:pos="7920"/>
        <w:tab w:val="left" w:pos="8640"/>
      </w:tabs>
      <w:ind w:left="4320" w:hanging="720"/>
    </w:pPr>
  </w:style>
  <w:style w:type="paragraph" w:customStyle="1" w:styleId="11">
    <w:name w:val="_11"/>
    <w:basedOn w:val="Normal"/>
    <w:rsid w:val="00723AA4"/>
    <w:pPr>
      <w:tabs>
        <w:tab w:val="left" w:pos="5040"/>
        <w:tab w:val="left" w:pos="5760"/>
        <w:tab w:val="left" w:pos="6480"/>
        <w:tab w:val="left" w:pos="7200"/>
        <w:tab w:val="left" w:pos="7920"/>
        <w:tab w:val="left" w:pos="8640"/>
      </w:tabs>
      <w:ind w:left="5040" w:hanging="720"/>
    </w:pPr>
  </w:style>
  <w:style w:type="paragraph" w:customStyle="1" w:styleId="10">
    <w:name w:val="_10"/>
    <w:basedOn w:val="Normal"/>
    <w:rsid w:val="00723AA4"/>
    <w:pPr>
      <w:tabs>
        <w:tab w:val="left" w:pos="5760"/>
        <w:tab w:val="left" w:pos="6480"/>
        <w:tab w:val="left" w:pos="7200"/>
        <w:tab w:val="left" w:pos="7920"/>
        <w:tab w:val="left" w:pos="8640"/>
      </w:tabs>
      <w:ind w:left="5760" w:hanging="720"/>
    </w:pPr>
  </w:style>
  <w:style w:type="paragraph" w:customStyle="1" w:styleId="9">
    <w:name w:val="_9"/>
    <w:basedOn w:val="Normal"/>
    <w:rsid w:val="00723AA4"/>
    <w:pPr>
      <w:tabs>
        <w:tab w:val="left" w:pos="6480"/>
        <w:tab w:val="left" w:pos="7200"/>
        <w:tab w:val="left" w:pos="7920"/>
        <w:tab w:val="left" w:pos="8640"/>
      </w:tabs>
      <w:ind w:left="6480" w:hanging="720"/>
    </w:pPr>
  </w:style>
  <w:style w:type="paragraph" w:customStyle="1" w:styleId="8">
    <w:name w:val="_8"/>
    <w:basedOn w:val="Normal"/>
    <w:rsid w:val="00723AA4"/>
  </w:style>
  <w:style w:type="paragraph" w:customStyle="1" w:styleId="7">
    <w:name w:val="_7"/>
    <w:basedOn w:val="Normal"/>
    <w:rsid w:val="00723AA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723AA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5">
    <w:name w:val="_5"/>
    <w:basedOn w:val="Normal"/>
    <w:rsid w:val="00723AA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BodyTextIn">
    <w:name w:val="Body Text In"/>
    <w:basedOn w:val="Normal"/>
    <w:rsid w:val="00723A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pPr>
    <w:rPr>
      <w:rFonts w:ascii="Arial" w:hAnsi="Arial"/>
      <w:b/>
      <w:sz w:val="28"/>
    </w:rPr>
  </w:style>
  <w:style w:type="paragraph" w:customStyle="1" w:styleId="1AutoList1">
    <w:name w:val="1AutoList1"/>
    <w:basedOn w:val="Normal"/>
    <w:rsid w:val="00723A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style>
  <w:style w:type="paragraph" w:customStyle="1" w:styleId="4">
    <w:name w:val="_4"/>
    <w:basedOn w:val="Normal"/>
    <w:rsid w:val="00723AA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3">
    <w:name w:val="_3"/>
    <w:basedOn w:val="Normal"/>
    <w:rsid w:val="00723AA4"/>
    <w:pPr>
      <w:tabs>
        <w:tab w:val="left" w:pos="4320"/>
        <w:tab w:val="left" w:pos="5040"/>
        <w:tab w:val="left" w:pos="5760"/>
        <w:tab w:val="left" w:pos="6480"/>
        <w:tab w:val="left" w:pos="7200"/>
        <w:tab w:val="left" w:pos="7920"/>
        <w:tab w:val="left" w:pos="8640"/>
      </w:tabs>
      <w:ind w:left="4320" w:hanging="720"/>
    </w:pPr>
  </w:style>
  <w:style w:type="paragraph" w:customStyle="1" w:styleId="2">
    <w:name w:val="_2"/>
    <w:basedOn w:val="Normal"/>
    <w:rsid w:val="00723AA4"/>
    <w:pPr>
      <w:tabs>
        <w:tab w:val="left" w:pos="5040"/>
        <w:tab w:val="left" w:pos="5760"/>
        <w:tab w:val="left" w:pos="6480"/>
        <w:tab w:val="left" w:pos="7200"/>
        <w:tab w:val="left" w:pos="7920"/>
        <w:tab w:val="left" w:pos="8640"/>
      </w:tabs>
      <w:ind w:left="5040" w:hanging="720"/>
    </w:pPr>
  </w:style>
  <w:style w:type="paragraph" w:customStyle="1" w:styleId="1">
    <w:name w:val="_1"/>
    <w:basedOn w:val="Normal"/>
    <w:rsid w:val="00723AA4"/>
    <w:pPr>
      <w:tabs>
        <w:tab w:val="left" w:pos="5760"/>
        <w:tab w:val="left" w:pos="6480"/>
        <w:tab w:val="left" w:pos="7200"/>
        <w:tab w:val="left" w:pos="7920"/>
        <w:tab w:val="left" w:pos="8640"/>
      </w:tabs>
      <w:ind w:left="5760" w:hanging="720"/>
    </w:pPr>
  </w:style>
  <w:style w:type="paragraph" w:customStyle="1" w:styleId="a">
    <w:name w:val="_"/>
    <w:basedOn w:val="Normal"/>
    <w:rsid w:val="00723AA4"/>
    <w:pPr>
      <w:tabs>
        <w:tab w:val="left" w:pos="6480"/>
        <w:tab w:val="left" w:pos="7200"/>
        <w:tab w:val="left" w:pos="7920"/>
        <w:tab w:val="left" w:pos="8640"/>
      </w:tabs>
      <w:ind w:left="6480" w:hanging="720"/>
    </w:pPr>
  </w:style>
  <w:style w:type="paragraph" w:customStyle="1" w:styleId="DefinitionT">
    <w:name w:val="Definition T"/>
    <w:basedOn w:val="Normal"/>
    <w:rsid w:val="00723AA4"/>
  </w:style>
  <w:style w:type="paragraph" w:customStyle="1" w:styleId="DefinitionL">
    <w:name w:val="Definition L"/>
    <w:basedOn w:val="Normal"/>
    <w:rsid w:val="00723AA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sid w:val="00723AA4"/>
    <w:rPr>
      <w:i/>
    </w:rPr>
  </w:style>
  <w:style w:type="paragraph" w:customStyle="1" w:styleId="H1">
    <w:name w:val="H1"/>
    <w:basedOn w:val="Normal"/>
    <w:rsid w:val="00723AA4"/>
    <w:rPr>
      <w:b/>
      <w:sz w:val="48"/>
    </w:rPr>
  </w:style>
  <w:style w:type="paragraph" w:customStyle="1" w:styleId="H2">
    <w:name w:val="H2"/>
    <w:basedOn w:val="Normal"/>
    <w:rsid w:val="00723AA4"/>
    <w:rPr>
      <w:b/>
      <w:sz w:val="36"/>
    </w:rPr>
  </w:style>
  <w:style w:type="paragraph" w:customStyle="1" w:styleId="H3">
    <w:name w:val="H3"/>
    <w:basedOn w:val="Normal"/>
    <w:rsid w:val="00723AA4"/>
    <w:rPr>
      <w:b/>
      <w:sz w:val="28"/>
    </w:rPr>
  </w:style>
  <w:style w:type="paragraph" w:customStyle="1" w:styleId="H4">
    <w:name w:val="H4"/>
    <w:basedOn w:val="Normal"/>
    <w:rsid w:val="00723AA4"/>
    <w:rPr>
      <w:b/>
    </w:rPr>
  </w:style>
  <w:style w:type="paragraph" w:customStyle="1" w:styleId="H5">
    <w:name w:val="H5"/>
    <w:basedOn w:val="Normal"/>
    <w:rsid w:val="00723AA4"/>
    <w:rPr>
      <w:b/>
    </w:rPr>
  </w:style>
  <w:style w:type="paragraph" w:customStyle="1" w:styleId="H6">
    <w:name w:val="H6"/>
    <w:basedOn w:val="Normal"/>
    <w:rsid w:val="00723AA4"/>
    <w:rPr>
      <w:b/>
      <w:sz w:val="16"/>
    </w:rPr>
  </w:style>
  <w:style w:type="paragraph" w:customStyle="1" w:styleId="Address">
    <w:name w:val="Address"/>
    <w:basedOn w:val="Normal"/>
    <w:rsid w:val="00723AA4"/>
    <w:rPr>
      <w:i/>
    </w:rPr>
  </w:style>
  <w:style w:type="paragraph" w:customStyle="1" w:styleId="Blockquote">
    <w:name w:val="Blockquote"/>
    <w:basedOn w:val="Normal"/>
    <w:rsid w:val="00723AA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sid w:val="00723AA4"/>
    <w:rPr>
      <w:i/>
    </w:rPr>
  </w:style>
  <w:style w:type="character" w:customStyle="1" w:styleId="CODE">
    <w:name w:val="CODE"/>
    <w:rsid w:val="00723AA4"/>
    <w:rPr>
      <w:rFonts w:ascii="Courier New" w:hAnsi="Courier New"/>
      <w:sz w:val="20"/>
    </w:rPr>
  </w:style>
  <w:style w:type="character" w:customStyle="1" w:styleId="WP9Emphasis">
    <w:name w:val="WP9_Emphasis"/>
    <w:rsid w:val="00723AA4"/>
    <w:rPr>
      <w:i/>
    </w:rPr>
  </w:style>
  <w:style w:type="character" w:customStyle="1" w:styleId="WP9Hyperlink">
    <w:name w:val="WP9_Hyperlink"/>
    <w:rsid w:val="00723AA4"/>
    <w:rPr>
      <w:color w:val="0000FF"/>
      <w:u w:val="single"/>
    </w:rPr>
  </w:style>
  <w:style w:type="character" w:customStyle="1" w:styleId="FollowedHype">
    <w:name w:val="FollowedHype"/>
    <w:rsid w:val="00723AA4"/>
    <w:rPr>
      <w:color w:val="800080"/>
      <w:u w:val="single"/>
    </w:rPr>
  </w:style>
  <w:style w:type="character" w:customStyle="1" w:styleId="Keyboard">
    <w:name w:val="Keyboard"/>
    <w:rsid w:val="00723AA4"/>
    <w:rPr>
      <w:rFonts w:ascii="Courier New" w:hAnsi="Courier New"/>
      <w:b/>
      <w:sz w:val="20"/>
    </w:rPr>
  </w:style>
  <w:style w:type="paragraph" w:customStyle="1" w:styleId="Preformatted">
    <w:name w:val="Preformatted"/>
    <w:basedOn w:val="Normal"/>
    <w:rsid w:val="00723AA4"/>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723AA4"/>
    <w:pPr>
      <w:pBdr>
        <w:top w:val="double" w:sz="7" w:space="0" w:color="000000"/>
      </w:pBdr>
      <w:jc w:val="center"/>
    </w:pPr>
    <w:rPr>
      <w:rFonts w:ascii="Arial" w:hAnsi="Arial"/>
      <w:sz w:val="16"/>
    </w:rPr>
  </w:style>
  <w:style w:type="paragraph" w:customStyle="1" w:styleId="zTopofFor">
    <w:name w:val="zTop of For"/>
    <w:basedOn w:val="Normal"/>
    <w:rsid w:val="00723AA4"/>
    <w:pPr>
      <w:pBdr>
        <w:bottom w:val="double" w:sz="7" w:space="0" w:color="000000"/>
      </w:pBdr>
      <w:jc w:val="center"/>
    </w:pPr>
    <w:rPr>
      <w:rFonts w:ascii="Arial" w:hAnsi="Arial"/>
      <w:sz w:val="16"/>
    </w:rPr>
  </w:style>
  <w:style w:type="character" w:customStyle="1" w:styleId="Sample">
    <w:name w:val="Sample"/>
    <w:rsid w:val="00723AA4"/>
    <w:rPr>
      <w:rFonts w:ascii="Courier New" w:hAnsi="Courier New"/>
    </w:rPr>
  </w:style>
  <w:style w:type="character" w:customStyle="1" w:styleId="WP9Strong">
    <w:name w:val="WP9_Strong"/>
    <w:rsid w:val="00723AA4"/>
    <w:rPr>
      <w:b/>
    </w:rPr>
  </w:style>
  <w:style w:type="character" w:customStyle="1" w:styleId="Typewriter">
    <w:name w:val="Typewriter"/>
    <w:rsid w:val="00723AA4"/>
    <w:rPr>
      <w:rFonts w:ascii="Courier New" w:hAnsi="Courier New"/>
      <w:sz w:val="20"/>
    </w:rPr>
  </w:style>
  <w:style w:type="character" w:customStyle="1" w:styleId="Variable">
    <w:name w:val="Variable"/>
    <w:rsid w:val="00723AA4"/>
    <w:rPr>
      <w:i/>
    </w:rPr>
  </w:style>
  <w:style w:type="character" w:customStyle="1" w:styleId="HTMLMarkup">
    <w:name w:val="HTML Markup"/>
    <w:rsid w:val="00723AA4"/>
    <w:rPr>
      <w:vanish/>
      <w:color w:val="FF0000"/>
    </w:rPr>
  </w:style>
  <w:style w:type="character" w:customStyle="1" w:styleId="Comment">
    <w:name w:val="Comment"/>
    <w:rsid w:val="00723AA4"/>
    <w:rPr>
      <w:vanish/>
    </w:rPr>
  </w:style>
  <w:style w:type="paragraph" w:styleId="Footer">
    <w:name w:val="footer"/>
    <w:basedOn w:val="Normal"/>
    <w:link w:val="FooterChar"/>
    <w:uiPriority w:val="99"/>
    <w:rsid w:val="00723AA4"/>
    <w:pPr>
      <w:tabs>
        <w:tab w:val="center" w:pos="4320"/>
        <w:tab w:val="right" w:pos="8640"/>
      </w:tabs>
    </w:pPr>
  </w:style>
  <w:style w:type="character" w:customStyle="1" w:styleId="FooterChar">
    <w:name w:val="Footer Char"/>
    <w:basedOn w:val="DefaultParagraphFont"/>
    <w:link w:val="Footer"/>
    <w:uiPriority w:val="99"/>
    <w:rsid w:val="00A73790"/>
  </w:style>
  <w:style w:type="paragraph" w:styleId="BodyTextIndent">
    <w:name w:val="Body Text Indent"/>
    <w:basedOn w:val="Normal"/>
    <w:rsid w:val="00723AA4"/>
    <w:pPr>
      <w:ind w:left="720"/>
    </w:pPr>
  </w:style>
  <w:style w:type="paragraph" w:styleId="BodyTextIndent2">
    <w:name w:val="Body Text Indent 2"/>
    <w:basedOn w:val="Normal"/>
    <w:rsid w:val="00723AA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pPr>
    <w:rPr>
      <w:sz w:val="22"/>
    </w:rPr>
  </w:style>
  <w:style w:type="paragraph" w:styleId="BalloonText">
    <w:name w:val="Balloon Text"/>
    <w:basedOn w:val="Normal"/>
    <w:semiHidden/>
    <w:rsid w:val="00723AA4"/>
    <w:rPr>
      <w:rFonts w:ascii="Tahoma" w:hAnsi="Tahoma" w:cs="Tahoma"/>
      <w:sz w:val="16"/>
      <w:szCs w:val="16"/>
    </w:rPr>
  </w:style>
  <w:style w:type="character" w:styleId="PageNumber">
    <w:name w:val="page number"/>
    <w:basedOn w:val="DefaultParagraphFont"/>
    <w:rsid w:val="00993FBC"/>
  </w:style>
  <w:style w:type="table" w:styleId="TableGrid">
    <w:name w:val="Table Grid"/>
    <w:basedOn w:val="TableNormal"/>
    <w:rsid w:val="00CA16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826F4"/>
    <w:rPr>
      <w:color w:val="808080"/>
    </w:rPr>
  </w:style>
  <w:style w:type="character" w:styleId="Hyperlink">
    <w:name w:val="Hyperlink"/>
    <w:basedOn w:val="DefaultParagraphFont"/>
    <w:uiPriority w:val="99"/>
    <w:rsid w:val="009A43DA"/>
    <w:rPr>
      <w:color w:val="0000FF"/>
      <w:u w:val="single"/>
    </w:rPr>
  </w:style>
  <w:style w:type="paragraph" w:styleId="ListParagraph">
    <w:name w:val="List Paragraph"/>
    <w:basedOn w:val="Normal"/>
    <w:uiPriority w:val="34"/>
    <w:qFormat/>
    <w:rsid w:val="006F5033"/>
    <w:pPr>
      <w:ind w:left="720"/>
      <w:contextualSpacing/>
    </w:pPr>
  </w:style>
  <w:style w:type="character" w:customStyle="1" w:styleId="ilad1">
    <w:name w:val="il_ad1"/>
    <w:basedOn w:val="DefaultParagraphFont"/>
    <w:rsid w:val="00AD1291"/>
    <w:rPr>
      <w:vanish w:val="0"/>
      <w:webHidden w:val="0"/>
      <w:color w:val="009900"/>
      <w:u w:val="single"/>
      <w:specVanish w:val="0"/>
    </w:rPr>
  </w:style>
  <w:style w:type="character" w:styleId="FollowedHyperlink">
    <w:name w:val="FollowedHyperlink"/>
    <w:basedOn w:val="DefaultParagraphFont"/>
    <w:uiPriority w:val="99"/>
    <w:unhideWhenUsed/>
    <w:rsid w:val="002021B8"/>
    <w:rPr>
      <w:color w:val="800080"/>
      <w:u w:val="single"/>
    </w:rPr>
  </w:style>
  <w:style w:type="paragraph" w:customStyle="1" w:styleId="xl63">
    <w:name w:val="xl63"/>
    <w:basedOn w:val="Normal"/>
    <w:rsid w:val="002021B8"/>
    <w:pPr>
      <w:shd w:val="clear" w:color="000000" w:fill="FFFFFF"/>
      <w:spacing w:before="100" w:beforeAutospacing="1" w:after="100" w:afterAutospacing="1"/>
    </w:pPr>
    <w:rPr>
      <w:sz w:val="24"/>
      <w:szCs w:val="24"/>
    </w:rPr>
  </w:style>
  <w:style w:type="paragraph" w:customStyle="1" w:styleId="xl64">
    <w:name w:val="xl64"/>
    <w:basedOn w:val="Normal"/>
    <w:rsid w:val="002021B8"/>
    <w:pPr>
      <w:shd w:val="clear" w:color="000000" w:fill="FFFFFF"/>
      <w:spacing w:before="100" w:beforeAutospacing="1" w:after="100" w:afterAutospacing="1"/>
    </w:pPr>
    <w:rPr>
      <w:sz w:val="24"/>
      <w:szCs w:val="24"/>
    </w:rPr>
  </w:style>
  <w:style w:type="paragraph" w:customStyle="1" w:styleId="xl65">
    <w:name w:val="xl65"/>
    <w:basedOn w:val="Normal"/>
    <w:rsid w:val="002021B8"/>
    <w:pPr>
      <w:shd w:val="clear" w:color="000000" w:fill="FFFFFF"/>
      <w:spacing w:before="100" w:beforeAutospacing="1" w:after="100" w:afterAutospacing="1"/>
      <w:jc w:val="center"/>
    </w:pPr>
    <w:rPr>
      <w:sz w:val="24"/>
      <w:szCs w:val="24"/>
    </w:rPr>
  </w:style>
  <w:style w:type="paragraph" w:customStyle="1" w:styleId="xl66">
    <w:name w:val="xl66"/>
    <w:basedOn w:val="Normal"/>
    <w:rsid w:val="002021B8"/>
    <w:pPr>
      <w:shd w:val="clear" w:color="000000" w:fill="FFFFFF"/>
      <w:spacing w:before="100" w:beforeAutospacing="1" w:after="100" w:afterAutospacing="1"/>
    </w:pPr>
    <w:rPr>
      <w:rFonts w:ascii="Book Antiqua" w:hAnsi="Book Antiqua"/>
      <w:sz w:val="24"/>
      <w:szCs w:val="24"/>
      <w:u w:val="single"/>
    </w:rPr>
  </w:style>
  <w:style w:type="paragraph" w:customStyle="1" w:styleId="xl67">
    <w:name w:val="xl67"/>
    <w:basedOn w:val="Normal"/>
    <w:rsid w:val="002021B8"/>
    <w:pPr>
      <w:shd w:val="clear" w:color="000000" w:fill="FFFFFF"/>
      <w:spacing w:before="100" w:beforeAutospacing="1" w:after="100" w:afterAutospacing="1"/>
    </w:pPr>
    <w:rPr>
      <w:rFonts w:ascii="Book Antiqua" w:hAnsi="Book Antiqua"/>
      <w:sz w:val="24"/>
      <w:szCs w:val="24"/>
    </w:rPr>
  </w:style>
  <w:style w:type="paragraph" w:customStyle="1" w:styleId="xl68">
    <w:name w:val="xl68"/>
    <w:basedOn w:val="Normal"/>
    <w:rsid w:val="002021B8"/>
    <w:pPr>
      <w:shd w:val="clear" w:color="000000" w:fill="FFFFFF"/>
      <w:spacing w:before="100" w:beforeAutospacing="1" w:after="100" w:afterAutospacing="1"/>
    </w:pPr>
    <w:rPr>
      <w:rFonts w:ascii="Book Antiqua" w:hAnsi="Book Antiqua"/>
      <w:sz w:val="24"/>
      <w:szCs w:val="24"/>
    </w:rPr>
  </w:style>
  <w:style w:type="paragraph" w:customStyle="1" w:styleId="xl69">
    <w:name w:val="xl69"/>
    <w:basedOn w:val="Normal"/>
    <w:rsid w:val="002021B8"/>
    <w:pPr>
      <w:shd w:val="clear" w:color="000000" w:fill="FFFFFF"/>
      <w:spacing w:before="100" w:beforeAutospacing="1" w:after="100" w:afterAutospacing="1"/>
    </w:pPr>
    <w:rPr>
      <w:rFonts w:ascii="Book Antiqua" w:hAnsi="Book Antiqua"/>
      <w:sz w:val="24"/>
      <w:szCs w:val="24"/>
    </w:rPr>
  </w:style>
  <w:style w:type="paragraph" w:customStyle="1" w:styleId="xl70">
    <w:name w:val="xl70"/>
    <w:basedOn w:val="Normal"/>
    <w:rsid w:val="002021B8"/>
    <w:pPr>
      <w:pBdr>
        <w:top w:val="single" w:sz="4" w:space="0" w:color="auto"/>
        <w:left w:val="single" w:sz="4" w:space="0" w:color="auto"/>
        <w:bottom w:val="single" w:sz="4" w:space="0" w:color="auto"/>
      </w:pBdr>
      <w:shd w:val="clear" w:color="000000" w:fill="FFFFFF"/>
      <w:spacing w:before="100" w:beforeAutospacing="1" w:after="100" w:afterAutospacing="1"/>
    </w:pPr>
    <w:rPr>
      <w:rFonts w:ascii="Book Antiqua" w:hAnsi="Book Antiqua"/>
      <w:b/>
      <w:bCs/>
      <w:sz w:val="24"/>
      <w:szCs w:val="24"/>
    </w:rPr>
  </w:style>
  <w:style w:type="paragraph" w:customStyle="1" w:styleId="xl71">
    <w:name w:val="xl71"/>
    <w:basedOn w:val="Normal"/>
    <w:rsid w:val="002021B8"/>
    <w:pPr>
      <w:pBdr>
        <w:top w:val="single" w:sz="4" w:space="0" w:color="auto"/>
        <w:bottom w:val="single" w:sz="4" w:space="0" w:color="auto"/>
      </w:pBdr>
      <w:shd w:val="clear" w:color="000000" w:fill="FFFFFF"/>
      <w:spacing w:before="100" w:beforeAutospacing="1" w:after="100" w:afterAutospacing="1"/>
    </w:pPr>
    <w:rPr>
      <w:rFonts w:ascii="Book Antiqua" w:hAnsi="Book Antiqua"/>
      <w:b/>
      <w:bCs/>
      <w:sz w:val="24"/>
      <w:szCs w:val="24"/>
    </w:rPr>
  </w:style>
  <w:style w:type="paragraph" w:customStyle="1" w:styleId="xl72">
    <w:name w:val="xl72"/>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b/>
      <w:bCs/>
      <w:sz w:val="24"/>
      <w:szCs w:val="24"/>
    </w:rPr>
  </w:style>
  <w:style w:type="paragraph" w:customStyle="1" w:styleId="xl73">
    <w:name w:val="xl73"/>
    <w:basedOn w:val="Normal"/>
    <w:rsid w:val="002021B8"/>
    <w:pPr>
      <w:pBdr>
        <w:top w:val="single" w:sz="4" w:space="0" w:color="auto"/>
        <w:bottom w:val="single" w:sz="4" w:space="0" w:color="auto"/>
      </w:pBdr>
      <w:shd w:val="clear" w:color="000000" w:fill="FFFFFF"/>
      <w:spacing w:before="100" w:beforeAutospacing="1" w:after="100" w:afterAutospacing="1"/>
      <w:jc w:val="center"/>
    </w:pPr>
    <w:rPr>
      <w:rFonts w:ascii="Book Antiqua" w:hAnsi="Book Antiqua"/>
      <w:b/>
      <w:bCs/>
      <w:sz w:val="24"/>
      <w:szCs w:val="24"/>
    </w:rPr>
  </w:style>
  <w:style w:type="paragraph" w:customStyle="1" w:styleId="xl74">
    <w:name w:val="xl74"/>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b/>
      <w:bCs/>
      <w:sz w:val="24"/>
      <w:szCs w:val="24"/>
    </w:rPr>
  </w:style>
  <w:style w:type="paragraph" w:customStyle="1" w:styleId="xl75">
    <w:name w:val="xl75"/>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b/>
      <w:bCs/>
      <w:sz w:val="24"/>
      <w:szCs w:val="24"/>
    </w:rPr>
  </w:style>
  <w:style w:type="paragraph" w:customStyle="1" w:styleId="xl76">
    <w:name w:val="xl76"/>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Book Antiqua" w:hAnsi="Book Antiqua"/>
      <w:sz w:val="24"/>
      <w:szCs w:val="24"/>
    </w:rPr>
  </w:style>
  <w:style w:type="paragraph" w:customStyle="1" w:styleId="xl77">
    <w:name w:val="xl77"/>
    <w:basedOn w:val="Normal"/>
    <w:rsid w:val="002021B8"/>
    <w:pPr>
      <w:shd w:val="clear" w:color="000000" w:fill="FFFFFF"/>
      <w:spacing w:before="100" w:beforeAutospacing="1" w:after="100" w:afterAutospacing="1"/>
    </w:pPr>
    <w:rPr>
      <w:rFonts w:ascii="Book Antiqua" w:hAnsi="Book Antiqua"/>
      <w:sz w:val="24"/>
      <w:szCs w:val="24"/>
    </w:rPr>
  </w:style>
  <w:style w:type="paragraph" w:customStyle="1" w:styleId="xl78">
    <w:name w:val="xl78"/>
    <w:basedOn w:val="Normal"/>
    <w:rsid w:val="002021B8"/>
    <w:pPr>
      <w:shd w:val="clear" w:color="000000" w:fill="FFFFFF"/>
      <w:spacing w:before="100" w:beforeAutospacing="1" w:after="100" w:afterAutospacing="1"/>
      <w:jc w:val="right"/>
    </w:pPr>
    <w:rPr>
      <w:rFonts w:ascii="Book Antiqua" w:hAnsi="Book Antiqua"/>
      <w:sz w:val="24"/>
      <w:szCs w:val="24"/>
    </w:rPr>
  </w:style>
  <w:style w:type="paragraph" w:customStyle="1" w:styleId="xl79">
    <w:name w:val="xl79"/>
    <w:basedOn w:val="Normal"/>
    <w:rsid w:val="002021B8"/>
    <w:pPr>
      <w:shd w:val="clear" w:color="000000" w:fill="FFFFFF"/>
      <w:spacing w:before="100" w:beforeAutospacing="1" w:after="100" w:afterAutospacing="1"/>
    </w:pPr>
    <w:rPr>
      <w:rFonts w:ascii="Book Antiqua" w:hAnsi="Book Antiqua"/>
      <w:b/>
      <w:bCs/>
      <w:sz w:val="24"/>
      <w:szCs w:val="24"/>
    </w:rPr>
  </w:style>
  <w:style w:type="paragraph" w:customStyle="1" w:styleId="xl80">
    <w:name w:val="xl80"/>
    <w:basedOn w:val="Normal"/>
    <w:rsid w:val="002021B8"/>
    <w:pPr>
      <w:shd w:val="clear" w:color="000000" w:fill="FFFFFF"/>
      <w:spacing w:before="100" w:beforeAutospacing="1" w:after="100" w:afterAutospacing="1"/>
    </w:pPr>
    <w:rPr>
      <w:rFonts w:ascii="Book Antiqua" w:hAnsi="Book Antiqua"/>
      <w:sz w:val="24"/>
      <w:szCs w:val="24"/>
    </w:rPr>
  </w:style>
  <w:style w:type="paragraph" w:customStyle="1" w:styleId="xl81">
    <w:name w:val="xl81"/>
    <w:basedOn w:val="Normal"/>
    <w:rsid w:val="002021B8"/>
    <w:pPr>
      <w:shd w:val="clear" w:color="000000" w:fill="FFFFFF"/>
      <w:spacing w:before="100" w:beforeAutospacing="1" w:after="100" w:afterAutospacing="1"/>
      <w:jc w:val="center"/>
    </w:pPr>
    <w:rPr>
      <w:rFonts w:ascii="Book Antiqua" w:hAnsi="Book Antiqua"/>
      <w:b/>
      <w:bCs/>
      <w:sz w:val="24"/>
      <w:szCs w:val="24"/>
    </w:rPr>
  </w:style>
  <w:style w:type="paragraph" w:customStyle="1" w:styleId="xl82">
    <w:name w:val="xl82"/>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b/>
      <w:bCs/>
      <w:sz w:val="24"/>
      <w:szCs w:val="24"/>
    </w:rPr>
  </w:style>
  <w:style w:type="paragraph" w:customStyle="1" w:styleId="xl83">
    <w:name w:val="xl83"/>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sz w:val="24"/>
      <w:szCs w:val="24"/>
    </w:rPr>
  </w:style>
  <w:style w:type="paragraph" w:customStyle="1" w:styleId="xl84">
    <w:name w:val="xl84"/>
    <w:basedOn w:val="Normal"/>
    <w:rsid w:val="002021B8"/>
    <w:pPr>
      <w:shd w:val="clear" w:color="000000" w:fill="FFFFFF"/>
      <w:spacing w:before="100" w:beforeAutospacing="1" w:after="100" w:afterAutospacing="1"/>
    </w:pPr>
    <w:rPr>
      <w:rFonts w:ascii="Book Antiqua" w:hAnsi="Book Antiqua"/>
      <w:b/>
      <w:bCs/>
      <w:sz w:val="24"/>
      <w:szCs w:val="24"/>
    </w:rPr>
  </w:style>
  <w:style w:type="paragraph" w:customStyle="1" w:styleId="xl85">
    <w:name w:val="xl85"/>
    <w:basedOn w:val="Normal"/>
    <w:rsid w:val="002021B8"/>
    <w:pPr>
      <w:shd w:val="clear" w:color="000000" w:fill="FFFFFF"/>
      <w:spacing w:before="100" w:beforeAutospacing="1" w:after="100" w:afterAutospacing="1"/>
    </w:pPr>
    <w:rPr>
      <w:rFonts w:ascii="Book Antiqua" w:hAnsi="Book Antiqua"/>
      <w:sz w:val="24"/>
      <w:szCs w:val="24"/>
    </w:rPr>
  </w:style>
  <w:style w:type="paragraph" w:customStyle="1" w:styleId="xl86">
    <w:name w:val="xl86"/>
    <w:basedOn w:val="Normal"/>
    <w:rsid w:val="002021B8"/>
    <w:pPr>
      <w:shd w:val="clear" w:color="000000" w:fill="FFFFFF"/>
      <w:spacing w:before="100" w:beforeAutospacing="1" w:after="100" w:afterAutospacing="1"/>
    </w:pPr>
    <w:rPr>
      <w:rFonts w:ascii="Book Antiqua" w:hAnsi="Book Antiqua"/>
      <w:sz w:val="24"/>
      <w:szCs w:val="24"/>
    </w:rPr>
  </w:style>
  <w:style w:type="paragraph" w:customStyle="1" w:styleId="xl87">
    <w:name w:val="xl87"/>
    <w:basedOn w:val="Normal"/>
    <w:rsid w:val="002021B8"/>
    <w:pPr>
      <w:shd w:val="clear" w:color="000000" w:fill="FFFFFF"/>
      <w:spacing w:before="100" w:beforeAutospacing="1" w:after="100" w:afterAutospacing="1"/>
    </w:pPr>
    <w:rPr>
      <w:rFonts w:ascii="Book Antiqua" w:hAnsi="Book Antiqua"/>
      <w:sz w:val="24"/>
      <w:szCs w:val="24"/>
    </w:rPr>
  </w:style>
  <w:style w:type="paragraph" w:customStyle="1" w:styleId="xl88">
    <w:name w:val="xl88"/>
    <w:basedOn w:val="Normal"/>
    <w:rsid w:val="002021B8"/>
    <w:pPr>
      <w:shd w:val="clear" w:color="000000" w:fill="FFFFFF"/>
      <w:spacing w:before="100" w:beforeAutospacing="1" w:after="100" w:afterAutospacing="1"/>
    </w:pPr>
    <w:rPr>
      <w:rFonts w:ascii="Book Antiqua" w:hAnsi="Book Antiqua"/>
      <w:sz w:val="24"/>
      <w:szCs w:val="24"/>
    </w:rPr>
  </w:style>
  <w:style w:type="paragraph" w:customStyle="1" w:styleId="xl89">
    <w:name w:val="xl89"/>
    <w:basedOn w:val="Normal"/>
    <w:rsid w:val="002021B8"/>
    <w:pPr>
      <w:shd w:val="clear" w:color="000000" w:fill="FFFFFF"/>
      <w:spacing w:before="100" w:beforeAutospacing="1" w:after="100" w:afterAutospacing="1"/>
    </w:pPr>
    <w:rPr>
      <w:rFonts w:ascii="Book Antiqua" w:hAnsi="Book Antiqua"/>
      <w:i/>
      <w:iCs/>
      <w:sz w:val="24"/>
      <w:szCs w:val="24"/>
    </w:rPr>
  </w:style>
  <w:style w:type="paragraph" w:customStyle="1" w:styleId="xl90">
    <w:name w:val="xl90"/>
    <w:basedOn w:val="Normal"/>
    <w:rsid w:val="002021B8"/>
    <w:pPr>
      <w:shd w:val="clear" w:color="000000" w:fill="FFFFFF"/>
      <w:spacing w:before="100" w:beforeAutospacing="1" w:after="100" w:afterAutospacing="1"/>
    </w:pPr>
    <w:rPr>
      <w:sz w:val="24"/>
      <w:szCs w:val="24"/>
    </w:rPr>
  </w:style>
  <w:style w:type="paragraph" w:customStyle="1" w:styleId="xl91">
    <w:name w:val="xl91"/>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 Antiqua" w:hAnsi="Book Antiqua"/>
      <w:sz w:val="24"/>
      <w:szCs w:val="24"/>
    </w:rPr>
  </w:style>
  <w:style w:type="paragraph" w:customStyle="1" w:styleId="xl92">
    <w:name w:val="xl92"/>
    <w:basedOn w:val="Normal"/>
    <w:rsid w:val="002021B8"/>
    <w:pPr>
      <w:pBdr>
        <w:top w:val="single" w:sz="4" w:space="0" w:color="auto"/>
        <w:bottom w:val="single" w:sz="4" w:space="0" w:color="auto"/>
      </w:pBdr>
      <w:shd w:val="clear" w:color="000000" w:fill="FFFFFF"/>
      <w:spacing w:before="100" w:beforeAutospacing="1" w:after="100" w:afterAutospacing="1"/>
      <w:jc w:val="center"/>
    </w:pPr>
    <w:rPr>
      <w:rFonts w:ascii="Book Antiqua" w:hAnsi="Book Antiqua"/>
      <w:sz w:val="24"/>
      <w:szCs w:val="24"/>
    </w:rPr>
  </w:style>
  <w:style w:type="paragraph" w:customStyle="1" w:styleId="xl93">
    <w:name w:val="xl93"/>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sz w:val="24"/>
      <w:szCs w:val="24"/>
    </w:rPr>
  </w:style>
  <w:style w:type="paragraph" w:customStyle="1" w:styleId="xl94">
    <w:name w:val="xl94"/>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sz w:val="24"/>
      <w:szCs w:val="24"/>
    </w:rPr>
  </w:style>
  <w:style w:type="paragraph" w:customStyle="1" w:styleId="xl95">
    <w:name w:val="xl95"/>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 Antiqua" w:hAnsi="Book Antiqua"/>
      <w:sz w:val="24"/>
      <w:szCs w:val="24"/>
    </w:rPr>
  </w:style>
  <w:style w:type="paragraph" w:customStyle="1" w:styleId="xl96">
    <w:name w:val="xl96"/>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97">
    <w:name w:val="xl97"/>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98">
    <w:name w:val="xl98"/>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sz w:val="24"/>
      <w:szCs w:val="24"/>
    </w:rPr>
  </w:style>
  <w:style w:type="paragraph" w:customStyle="1" w:styleId="xl99">
    <w:name w:val="xl99"/>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 Antiqua" w:hAnsi="Book Antiqua"/>
      <w:sz w:val="24"/>
      <w:szCs w:val="24"/>
    </w:rPr>
  </w:style>
  <w:style w:type="paragraph" w:customStyle="1" w:styleId="xl100">
    <w:name w:val="xl100"/>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sz w:val="24"/>
      <w:szCs w:val="24"/>
    </w:rPr>
  </w:style>
  <w:style w:type="paragraph" w:customStyle="1" w:styleId="xl101">
    <w:name w:val="xl101"/>
    <w:basedOn w:val="Normal"/>
    <w:rsid w:val="002021B8"/>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 Antiqua" w:hAnsi="Book Antiqua"/>
      <w:b/>
      <w:bCs/>
      <w:sz w:val="24"/>
      <w:szCs w:val="24"/>
    </w:rPr>
  </w:style>
  <w:style w:type="paragraph" w:customStyle="1" w:styleId="xl102">
    <w:name w:val="xl102"/>
    <w:basedOn w:val="Normal"/>
    <w:rsid w:val="002021B8"/>
    <w:pPr>
      <w:pBdr>
        <w:top w:val="single" w:sz="4" w:space="0" w:color="auto"/>
        <w:bottom w:val="single" w:sz="4" w:space="0" w:color="auto"/>
      </w:pBdr>
      <w:shd w:val="clear" w:color="000000" w:fill="FFFFFF"/>
      <w:spacing w:before="100" w:beforeAutospacing="1" w:after="100" w:afterAutospacing="1"/>
      <w:jc w:val="center"/>
    </w:pPr>
    <w:rPr>
      <w:rFonts w:ascii="Book Antiqua" w:hAnsi="Book Antiqua"/>
      <w:b/>
      <w:bCs/>
      <w:sz w:val="24"/>
      <w:szCs w:val="24"/>
    </w:rPr>
  </w:style>
  <w:style w:type="paragraph" w:customStyle="1" w:styleId="xl103">
    <w:name w:val="xl103"/>
    <w:basedOn w:val="Normal"/>
    <w:rsid w:val="002021B8"/>
    <w:pPr>
      <w:shd w:val="clear" w:color="000000" w:fill="FFFFFF"/>
      <w:spacing w:before="100" w:beforeAutospacing="1" w:after="100" w:afterAutospacing="1"/>
      <w:jc w:val="center"/>
    </w:pPr>
    <w:rPr>
      <w:rFonts w:ascii="Book Antiqua" w:hAnsi="Book Antiqua"/>
      <w:b/>
      <w:bCs/>
      <w:sz w:val="28"/>
      <w:szCs w:val="28"/>
    </w:rPr>
  </w:style>
  <w:style w:type="paragraph" w:customStyle="1" w:styleId="xl104">
    <w:name w:val="xl104"/>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05">
    <w:name w:val="xl105"/>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sz w:val="24"/>
      <w:szCs w:val="24"/>
    </w:rPr>
  </w:style>
  <w:style w:type="paragraph" w:customStyle="1" w:styleId="xl106">
    <w:name w:val="xl106"/>
    <w:basedOn w:val="Normal"/>
    <w:rsid w:val="002021B8"/>
    <w:pPr>
      <w:shd w:val="clear" w:color="000000" w:fill="808080"/>
      <w:spacing w:before="100" w:beforeAutospacing="1" w:after="100" w:afterAutospacing="1"/>
    </w:pPr>
    <w:rPr>
      <w:sz w:val="24"/>
      <w:szCs w:val="24"/>
    </w:rPr>
  </w:style>
  <w:style w:type="paragraph" w:customStyle="1" w:styleId="xl107">
    <w:name w:val="xl107"/>
    <w:basedOn w:val="Normal"/>
    <w:rsid w:val="002021B8"/>
    <w:pPr>
      <w:shd w:val="clear" w:color="000000" w:fill="808080"/>
      <w:spacing w:before="100" w:beforeAutospacing="1" w:after="100" w:afterAutospacing="1"/>
    </w:pPr>
    <w:rPr>
      <w:sz w:val="24"/>
      <w:szCs w:val="24"/>
    </w:rPr>
  </w:style>
  <w:style w:type="paragraph" w:customStyle="1" w:styleId="xl108">
    <w:name w:val="xl108"/>
    <w:basedOn w:val="Normal"/>
    <w:rsid w:val="002021B8"/>
    <w:pPr>
      <w:shd w:val="clear" w:color="000000" w:fill="C5D9F1"/>
      <w:spacing w:before="100" w:beforeAutospacing="1" w:after="100" w:afterAutospacing="1"/>
    </w:pPr>
    <w:rPr>
      <w:rFonts w:ascii="Book Antiqua" w:hAnsi="Book Antiqua"/>
      <w:sz w:val="24"/>
      <w:szCs w:val="24"/>
    </w:rPr>
  </w:style>
  <w:style w:type="paragraph" w:customStyle="1" w:styleId="xl109">
    <w:name w:val="xl109"/>
    <w:basedOn w:val="Normal"/>
    <w:rsid w:val="002021B8"/>
    <w:pPr>
      <w:shd w:val="clear" w:color="000000" w:fill="C5D9F1"/>
      <w:spacing w:before="100" w:beforeAutospacing="1" w:after="100" w:afterAutospacing="1"/>
    </w:pPr>
    <w:rPr>
      <w:rFonts w:ascii="Book Antiqua" w:hAnsi="Book Antiqua"/>
      <w:sz w:val="24"/>
      <w:szCs w:val="24"/>
    </w:rPr>
  </w:style>
  <w:style w:type="paragraph" w:customStyle="1" w:styleId="xl110">
    <w:name w:val="xl110"/>
    <w:basedOn w:val="Normal"/>
    <w:rsid w:val="002021B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Book Antiqua" w:hAnsi="Book Antiqua"/>
      <w:sz w:val="24"/>
      <w:szCs w:val="24"/>
    </w:rPr>
  </w:style>
  <w:style w:type="paragraph" w:customStyle="1" w:styleId="xl111">
    <w:name w:val="xl111"/>
    <w:basedOn w:val="Normal"/>
    <w:rsid w:val="002021B8"/>
    <w:pPr>
      <w:shd w:val="clear" w:color="000000" w:fill="DBE5F1"/>
      <w:spacing w:before="100" w:beforeAutospacing="1" w:after="100" w:afterAutospacing="1"/>
    </w:pPr>
    <w:rPr>
      <w:rFonts w:ascii="Book Antiqua" w:hAnsi="Book Antiqua"/>
      <w:sz w:val="24"/>
      <w:szCs w:val="24"/>
    </w:rPr>
  </w:style>
  <w:style w:type="paragraph" w:customStyle="1" w:styleId="xl112">
    <w:name w:val="xl112"/>
    <w:basedOn w:val="Normal"/>
    <w:rsid w:val="002021B8"/>
    <w:pPr>
      <w:shd w:val="clear" w:color="000000" w:fill="DBE5F1"/>
      <w:spacing w:before="100" w:beforeAutospacing="1" w:after="100" w:afterAutospacing="1"/>
    </w:pPr>
    <w:rPr>
      <w:rFonts w:ascii="Book Antiqua" w:hAnsi="Book Antiqua"/>
      <w:sz w:val="24"/>
      <w:szCs w:val="24"/>
    </w:rPr>
  </w:style>
  <w:style w:type="paragraph" w:customStyle="1" w:styleId="xl113">
    <w:name w:val="xl113"/>
    <w:basedOn w:val="Normal"/>
    <w:rsid w:val="002021B8"/>
    <w:pPr>
      <w:shd w:val="clear" w:color="000000" w:fill="C5D9F1"/>
      <w:spacing w:before="100" w:beforeAutospacing="1" w:after="100" w:afterAutospacing="1"/>
    </w:pPr>
    <w:rPr>
      <w:rFonts w:ascii="Book Antiqua" w:hAnsi="Book Antiqua"/>
      <w:sz w:val="24"/>
      <w:szCs w:val="24"/>
    </w:rPr>
  </w:style>
  <w:style w:type="paragraph" w:customStyle="1" w:styleId="xl114">
    <w:name w:val="xl114"/>
    <w:basedOn w:val="Normal"/>
    <w:rsid w:val="002021B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Book Antiqua" w:hAnsi="Book Antiqua"/>
      <w:b/>
      <w:bCs/>
      <w:sz w:val="24"/>
      <w:szCs w:val="24"/>
    </w:rPr>
  </w:style>
  <w:style w:type="paragraph" w:customStyle="1" w:styleId="xl115">
    <w:name w:val="xl115"/>
    <w:basedOn w:val="Normal"/>
    <w:rsid w:val="002021B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Book Antiqua" w:hAnsi="Book Antiqua"/>
      <w:b/>
      <w:bCs/>
      <w:sz w:val="24"/>
      <w:szCs w:val="24"/>
    </w:rPr>
  </w:style>
  <w:style w:type="paragraph" w:customStyle="1" w:styleId="xl116">
    <w:name w:val="xl116"/>
    <w:basedOn w:val="Normal"/>
    <w:rsid w:val="002021B8"/>
    <w:pPr>
      <w:shd w:val="clear" w:color="000000" w:fill="C5D9F1"/>
      <w:spacing w:before="100" w:beforeAutospacing="1" w:after="100" w:afterAutospacing="1"/>
    </w:pPr>
    <w:rPr>
      <w:rFonts w:ascii="Book Antiqua" w:hAnsi="Book Antiqua"/>
      <w:b/>
      <w:bCs/>
      <w:sz w:val="24"/>
      <w:szCs w:val="24"/>
    </w:rPr>
  </w:style>
  <w:style w:type="paragraph" w:customStyle="1" w:styleId="xl117">
    <w:name w:val="xl117"/>
    <w:basedOn w:val="Normal"/>
    <w:rsid w:val="002021B8"/>
    <w:pPr>
      <w:shd w:val="clear" w:color="000000" w:fill="C5D9F1"/>
      <w:spacing w:before="100" w:beforeAutospacing="1" w:after="100" w:afterAutospacing="1"/>
    </w:pPr>
    <w:rPr>
      <w:rFonts w:ascii="Arial" w:hAnsi="Arial" w:cs="Arial"/>
      <w:sz w:val="24"/>
      <w:szCs w:val="24"/>
    </w:rPr>
  </w:style>
  <w:style w:type="paragraph" w:customStyle="1" w:styleId="xl118">
    <w:name w:val="xl118"/>
    <w:basedOn w:val="Normal"/>
    <w:rsid w:val="002021B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Book Antiqua" w:hAnsi="Book Antiqua"/>
      <w:b/>
      <w:bCs/>
      <w:sz w:val="24"/>
      <w:szCs w:val="24"/>
    </w:rPr>
  </w:style>
  <w:style w:type="paragraph" w:customStyle="1" w:styleId="xl119">
    <w:name w:val="xl119"/>
    <w:basedOn w:val="Normal"/>
    <w:rsid w:val="002021B8"/>
    <w:pPr>
      <w:shd w:val="clear" w:color="000000" w:fill="C5D9F1"/>
      <w:spacing w:before="100" w:beforeAutospacing="1" w:after="100" w:afterAutospacing="1"/>
    </w:pPr>
    <w:rPr>
      <w:rFonts w:ascii="Book Antiqua" w:hAnsi="Book Antiqua"/>
      <w:sz w:val="24"/>
      <w:szCs w:val="24"/>
    </w:rPr>
  </w:style>
  <w:style w:type="paragraph" w:customStyle="1" w:styleId="xl120">
    <w:name w:val="xl120"/>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sz w:val="24"/>
      <w:szCs w:val="24"/>
    </w:rPr>
  </w:style>
  <w:style w:type="paragraph" w:customStyle="1" w:styleId="xl121">
    <w:name w:val="xl121"/>
    <w:basedOn w:val="Normal"/>
    <w:rsid w:val="002021B8"/>
    <w:pPr>
      <w:pBdr>
        <w:top w:val="single" w:sz="4" w:space="0" w:color="auto"/>
        <w:left w:val="single" w:sz="4" w:space="0" w:color="auto"/>
        <w:bottom w:val="single" w:sz="4" w:space="0" w:color="auto"/>
      </w:pBdr>
      <w:shd w:val="clear" w:color="000000" w:fill="FFFFFF"/>
      <w:spacing w:before="100" w:beforeAutospacing="1" w:after="100" w:afterAutospacing="1"/>
    </w:pPr>
    <w:rPr>
      <w:rFonts w:ascii="Book Antiqua" w:hAnsi="Book Antiqua"/>
      <w:b/>
      <w:bCs/>
      <w:sz w:val="24"/>
      <w:szCs w:val="24"/>
    </w:rPr>
  </w:style>
  <w:style w:type="paragraph" w:customStyle="1" w:styleId="xl122">
    <w:name w:val="xl122"/>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sz w:val="24"/>
      <w:szCs w:val="24"/>
    </w:rPr>
  </w:style>
  <w:style w:type="paragraph" w:customStyle="1" w:styleId="xl123">
    <w:name w:val="xl123"/>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sz w:val="24"/>
      <w:szCs w:val="24"/>
    </w:rPr>
  </w:style>
  <w:style w:type="paragraph" w:customStyle="1" w:styleId="xl124">
    <w:name w:val="xl124"/>
    <w:basedOn w:val="Normal"/>
    <w:rsid w:val="002021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rPr>
  </w:style>
  <w:style w:type="paragraph" w:customStyle="1" w:styleId="xl125">
    <w:name w:val="xl125"/>
    <w:basedOn w:val="Normal"/>
    <w:rsid w:val="002021B8"/>
    <w:pPr>
      <w:shd w:val="clear" w:color="000000" w:fill="DBE5F1"/>
      <w:spacing w:before="100" w:beforeAutospacing="1" w:after="100" w:afterAutospacing="1"/>
    </w:pPr>
    <w:rPr>
      <w:rFonts w:ascii="Book Antiqua" w:hAnsi="Book Antiqua"/>
      <w:b/>
      <w:bCs/>
      <w:sz w:val="24"/>
      <w:szCs w:val="24"/>
    </w:rPr>
  </w:style>
  <w:style w:type="paragraph" w:customStyle="1" w:styleId="xl126">
    <w:name w:val="xl126"/>
    <w:basedOn w:val="Normal"/>
    <w:rsid w:val="002021B8"/>
    <w:pPr>
      <w:shd w:val="clear" w:color="000000" w:fill="DBE5F1"/>
      <w:spacing w:before="100" w:beforeAutospacing="1" w:after="100" w:afterAutospacing="1"/>
    </w:pPr>
    <w:rPr>
      <w:rFonts w:ascii="Book Antiqua" w:hAnsi="Book Antiqua"/>
      <w:sz w:val="24"/>
      <w:szCs w:val="24"/>
    </w:rPr>
  </w:style>
  <w:style w:type="paragraph" w:customStyle="1" w:styleId="xl127">
    <w:name w:val="xl127"/>
    <w:basedOn w:val="Normal"/>
    <w:rsid w:val="002021B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rFonts w:ascii="Book Antiqua" w:hAnsi="Book Antiqua"/>
      <w:sz w:val="24"/>
      <w:szCs w:val="24"/>
    </w:rPr>
  </w:style>
  <w:style w:type="paragraph" w:customStyle="1" w:styleId="xl128">
    <w:name w:val="xl128"/>
    <w:basedOn w:val="Normal"/>
    <w:rsid w:val="002021B8"/>
    <w:pPr>
      <w:shd w:val="clear" w:color="000000" w:fill="DBE5F1"/>
      <w:spacing w:before="100" w:beforeAutospacing="1" w:after="100" w:afterAutospacing="1"/>
    </w:pPr>
    <w:rPr>
      <w:rFonts w:ascii="Book Antiqua" w:hAnsi="Book Antiqua"/>
      <w:sz w:val="24"/>
      <w:szCs w:val="24"/>
    </w:rPr>
  </w:style>
  <w:style w:type="paragraph" w:customStyle="1" w:styleId="xl129">
    <w:name w:val="xl129"/>
    <w:basedOn w:val="Normal"/>
    <w:rsid w:val="002021B8"/>
    <w:pPr>
      <w:shd w:val="clear" w:color="000000" w:fill="FFFFFF"/>
      <w:spacing w:before="100" w:beforeAutospacing="1" w:after="100" w:afterAutospacing="1"/>
    </w:pPr>
    <w:rPr>
      <w:rFonts w:ascii="Arial" w:hAnsi="Arial" w:cs="Arial"/>
      <w:i/>
      <w:iCs/>
      <w:sz w:val="24"/>
      <w:szCs w:val="24"/>
    </w:rPr>
  </w:style>
  <w:style w:type="paragraph" w:customStyle="1" w:styleId="xl130">
    <w:name w:val="xl130"/>
    <w:basedOn w:val="Normal"/>
    <w:rsid w:val="002021B8"/>
    <w:pPr>
      <w:shd w:val="clear" w:color="000000" w:fill="FFFFFF"/>
      <w:spacing w:before="100" w:beforeAutospacing="1" w:after="100" w:afterAutospacing="1"/>
    </w:pPr>
    <w:rPr>
      <w:rFonts w:ascii="Arial" w:hAnsi="Arial" w:cs="Arial"/>
      <w:i/>
      <w:iCs/>
      <w:sz w:val="24"/>
      <w:szCs w:val="24"/>
    </w:rPr>
  </w:style>
  <w:style w:type="paragraph" w:customStyle="1" w:styleId="xl131">
    <w:name w:val="xl131"/>
    <w:basedOn w:val="Normal"/>
    <w:rsid w:val="002021B8"/>
    <w:pPr>
      <w:pBdr>
        <w:top w:val="single" w:sz="4" w:space="0" w:color="auto"/>
        <w:lef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32">
    <w:name w:val="xl132"/>
    <w:basedOn w:val="Normal"/>
    <w:rsid w:val="002021B8"/>
    <w:pPr>
      <w:pBdr>
        <w:top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33">
    <w:name w:val="xl133"/>
    <w:basedOn w:val="Normal"/>
    <w:rsid w:val="002021B8"/>
    <w:pPr>
      <w:pBdr>
        <w:top w:val="single" w:sz="4" w:space="0" w:color="auto"/>
        <w:righ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34">
    <w:name w:val="xl134"/>
    <w:basedOn w:val="Normal"/>
    <w:rsid w:val="002021B8"/>
    <w:pPr>
      <w:pBdr>
        <w:lef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35">
    <w:name w:val="xl135"/>
    <w:basedOn w:val="Normal"/>
    <w:rsid w:val="002021B8"/>
    <w:pPr>
      <w:shd w:val="clear" w:color="000000" w:fill="FFFFFF"/>
      <w:spacing w:before="100" w:beforeAutospacing="1" w:after="100" w:afterAutospacing="1"/>
    </w:pPr>
    <w:rPr>
      <w:rFonts w:ascii="Book Antiqua" w:hAnsi="Book Antiqua"/>
      <w:sz w:val="24"/>
      <w:szCs w:val="24"/>
    </w:rPr>
  </w:style>
  <w:style w:type="paragraph" w:customStyle="1" w:styleId="xl136">
    <w:name w:val="xl136"/>
    <w:basedOn w:val="Normal"/>
    <w:rsid w:val="002021B8"/>
    <w:pPr>
      <w:pBdr>
        <w:righ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37">
    <w:name w:val="xl137"/>
    <w:basedOn w:val="Normal"/>
    <w:rsid w:val="002021B8"/>
    <w:pPr>
      <w:pBdr>
        <w:left w:val="single" w:sz="4" w:space="0" w:color="auto"/>
        <w:bottom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38">
    <w:name w:val="xl138"/>
    <w:basedOn w:val="Normal"/>
    <w:rsid w:val="002021B8"/>
    <w:pPr>
      <w:pBdr>
        <w:bottom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39">
    <w:name w:val="xl139"/>
    <w:basedOn w:val="Normal"/>
    <w:rsid w:val="002021B8"/>
    <w:pPr>
      <w:pBdr>
        <w:bottom w:val="single" w:sz="4" w:space="0" w:color="auto"/>
        <w:righ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40">
    <w:name w:val="xl140"/>
    <w:basedOn w:val="Normal"/>
    <w:rsid w:val="002021B8"/>
    <w:pPr>
      <w:pBdr>
        <w:top w:val="single" w:sz="4" w:space="0" w:color="auto"/>
        <w:left w:val="single" w:sz="4" w:space="0" w:color="auto"/>
        <w:bottom w:val="single" w:sz="4" w:space="0" w:color="auto"/>
      </w:pBdr>
      <w:shd w:val="clear" w:color="000000" w:fill="FFFFFF"/>
      <w:spacing w:before="100" w:beforeAutospacing="1" w:after="100" w:afterAutospacing="1"/>
    </w:pPr>
    <w:rPr>
      <w:rFonts w:ascii="Book Antiqua" w:hAnsi="Book Antiqua"/>
      <w:b/>
      <w:bCs/>
      <w:sz w:val="24"/>
      <w:szCs w:val="24"/>
    </w:rPr>
  </w:style>
  <w:style w:type="paragraph" w:customStyle="1" w:styleId="xl141">
    <w:name w:val="xl141"/>
    <w:basedOn w:val="Normal"/>
    <w:rsid w:val="002021B8"/>
    <w:pPr>
      <w:pBdr>
        <w:top w:val="single" w:sz="4" w:space="0" w:color="auto"/>
        <w:bottom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42">
    <w:name w:val="xl142"/>
    <w:basedOn w:val="Normal"/>
    <w:rsid w:val="002021B8"/>
    <w:pPr>
      <w:pBdr>
        <w:top w:val="single" w:sz="4" w:space="0" w:color="auto"/>
        <w:bottom w:val="single" w:sz="4" w:space="0" w:color="auto"/>
      </w:pBdr>
      <w:shd w:val="clear" w:color="000000" w:fill="FFFFFF"/>
      <w:spacing w:before="100" w:beforeAutospacing="1" w:after="100" w:afterAutospacing="1"/>
    </w:pPr>
    <w:rPr>
      <w:rFonts w:ascii="Book Antiqua" w:hAnsi="Book Antiqua"/>
      <w:b/>
      <w:bCs/>
      <w:sz w:val="24"/>
      <w:szCs w:val="24"/>
    </w:rPr>
  </w:style>
  <w:style w:type="paragraph" w:customStyle="1" w:styleId="xl143">
    <w:name w:val="xl143"/>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 Antiqua" w:hAnsi="Book Antiqua"/>
      <w:b/>
      <w:bCs/>
      <w:sz w:val="24"/>
      <w:szCs w:val="24"/>
    </w:rPr>
  </w:style>
  <w:style w:type="paragraph" w:customStyle="1" w:styleId="xl144">
    <w:name w:val="xl144"/>
    <w:basedOn w:val="Normal"/>
    <w:rsid w:val="002021B8"/>
    <w:pPr>
      <w:pBdr>
        <w:top w:val="single" w:sz="4" w:space="0" w:color="auto"/>
        <w:bottom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45">
    <w:name w:val="xl145"/>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46">
    <w:name w:val="xl146"/>
    <w:basedOn w:val="Normal"/>
    <w:rsid w:val="002021B8"/>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 Antiqua" w:hAnsi="Book Antiqua"/>
      <w:b/>
      <w:bCs/>
      <w:sz w:val="24"/>
      <w:szCs w:val="24"/>
    </w:rPr>
  </w:style>
  <w:style w:type="paragraph" w:customStyle="1" w:styleId="xl147">
    <w:name w:val="xl147"/>
    <w:basedOn w:val="Normal"/>
    <w:rsid w:val="002021B8"/>
    <w:pPr>
      <w:pBdr>
        <w:top w:val="single" w:sz="4" w:space="0" w:color="auto"/>
        <w:left w:val="single" w:sz="4" w:space="0" w:color="auto"/>
        <w:bottom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48">
    <w:name w:val="xl148"/>
    <w:basedOn w:val="Normal"/>
    <w:rsid w:val="002021B8"/>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49">
    <w:name w:val="xl149"/>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50">
    <w:name w:val="xl150"/>
    <w:basedOn w:val="Normal"/>
    <w:rsid w:val="002021B8"/>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51">
    <w:name w:val="xl151"/>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52">
    <w:name w:val="xl152"/>
    <w:basedOn w:val="Normal"/>
    <w:rsid w:val="002021B8"/>
    <w:pPr>
      <w:pBdr>
        <w:top w:val="single" w:sz="4" w:space="0" w:color="auto"/>
      </w:pBdr>
      <w:shd w:val="clear" w:color="000000" w:fill="C5D9F1"/>
      <w:spacing w:before="100" w:beforeAutospacing="1" w:after="100" w:afterAutospacing="1"/>
    </w:pPr>
    <w:rPr>
      <w:rFonts w:ascii="Book Antiqua" w:hAnsi="Book Antiqua"/>
      <w:b/>
      <w:bCs/>
      <w:sz w:val="24"/>
      <w:szCs w:val="24"/>
    </w:rPr>
  </w:style>
  <w:style w:type="paragraph" w:customStyle="1" w:styleId="xl153">
    <w:name w:val="xl153"/>
    <w:basedOn w:val="Normal"/>
    <w:rsid w:val="002021B8"/>
    <w:pPr>
      <w:pBdr>
        <w:top w:val="single" w:sz="4" w:space="0" w:color="auto"/>
      </w:pBdr>
      <w:shd w:val="clear" w:color="000000" w:fill="C5D9F1"/>
      <w:spacing w:before="100" w:beforeAutospacing="1" w:after="100" w:afterAutospacing="1"/>
    </w:pPr>
    <w:rPr>
      <w:sz w:val="24"/>
      <w:szCs w:val="24"/>
    </w:rPr>
  </w:style>
  <w:style w:type="paragraph" w:customStyle="1" w:styleId="xl154">
    <w:name w:val="xl154"/>
    <w:basedOn w:val="Normal"/>
    <w:rsid w:val="002021B8"/>
    <w:pPr>
      <w:pBdr>
        <w:lef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55">
    <w:name w:val="xl155"/>
    <w:basedOn w:val="Normal"/>
    <w:rsid w:val="002021B8"/>
    <w:pPr>
      <w:pBdr>
        <w:right w:val="single" w:sz="4" w:space="0" w:color="auto"/>
      </w:pBdr>
      <w:shd w:val="clear" w:color="000000" w:fill="FFFFFF"/>
      <w:spacing w:before="100" w:beforeAutospacing="1" w:after="100" w:afterAutospacing="1"/>
    </w:pPr>
    <w:rPr>
      <w:sz w:val="24"/>
      <w:szCs w:val="24"/>
    </w:rPr>
  </w:style>
  <w:style w:type="paragraph" w:customStyle="1" w:styleId="xl156">
    <w:name w:val="xl156"/>
    <w:basedOn w:val="Normal"/>
    <w:rsid w:val="002021B8"/>
    <w:pPr>
      <w:shd w:val="clear" w:color="000000" w:fill="FFFFFF"/>
      <w:spacing w:before="100" w:beforeAutospacing="1" w:after="100" w:afterAutospacing="1"/>
    </w:pPr>
    <w:rPr>
      <w:rFonts w:ascii="Book Antiqua" w:hAnsi="Book Antiqua"/>
      <w:b/>
      <w:bCs/>
      <w:sz w:val="24"/>
      <w:szCs w:val="24"/>
    </w:rPr>
  </w:style>
  <w:style w:type="paragraph" w:customStyle="1" w:styleId="xl157">
    <w:name w:val="xl157"/>
    <w:basedOn w:val="Normal"/>
    <w:rsid w:val="002021B8"/>
    <w:pPr>
      <w:shd w:val="clear" w:color="000000" w:fill="FFFFFF"/>
      <w:spacing w:before="100" w:beforeAutospacing="1" w:after="100" w:afterAutospacing="1"/>
    </w:pPr>
    <w:rPr>
      <w:sz w:val="24"/>
      <w:szCs w:val="24"/>
    </w:rPr>
  </w:style>
  <w:style w:type="paragraph" w:customStyle="1" w:styleId="xl158">
    <w:name w:val="xl158"/>
    <w:basedOn w:val="Normal"/>
    <w:rsid w:val="002021B8"/>
    <w:pPr>
      <w:pBdr>
        <w:bottom w:val="single" w:sz="4" w:space="0" w:color="auto"/>
      </w:pBdr>
      <w:shd w:val="clear" w:color="000000" w:fill="FFFFFF"/>
      <w:spacing w:before="100" w:beforeAutospacing="1" w:after="100" w:afterAutospacing="1"/>
    </w:pPr>
    <w:rPr>
      <w:rFonts w:ascii="Book Antiqua" w:hAnsi="Book Antiqua"/>
      <w:sz w:val="24"/>
      <w:szCs w:val="24"/>
      <w:u w:val="single"/>
    </w:rPr>
  </w:style>
  <w:style w:type="paragraph" w:customStyle="1" w:styleId="xl159">
    <w:name w:val="xl159"/>
    <w:basedOn w:val="Normal"/>
    <w:rsid w:val="002021B8"/>
    <w:pPr>
      <w:pBdr>
        <w:bottom w:val="single" w:sz="4" w:space="0" w:color="auto"/>
      </w:pBdr>
      <w:shd w:val="clear" w:color="000000" w:fill="FFFFFF"/>
      <w:spacing w:before="100" w:beforeAutospacing="1" w:after="100" w:afterAutospacing="1"/>
    </w:pPr>
    <w:rPr>
      <w:sz w:val="24"/>
      <w:szCs w:val="24"/>
    </w:rPr>
  </w:style>
  <w:style w:type="paragraph" w:customStyle="1" w:styleId="xl160">
    <w:name w:val="xl160"/>
    <w:basedOn w:val="Normal"/>
    <w:rsid w:val="002021B8"/>
    <w:pPr>
      <w:shd w:val="clear" w:color="000000" w:fill="C5D9F1"/>
      <w:spacing w:before="100" w:beforeAutospacing="1" w:after="100" w:afterAutospacing="1"/>
    </w:pPr>
    <w:rPr>
      <w:sz w:val="24"/>
      <w:szCs w:val="24"/>
    </w:rPr>
  </w:style>
  <w:style w:type="paragraph" w:customStyle="1" w:styleId="xl161">
    <w:name w:val="xl161"/>
    <w:basedOn w:val="Normal"/>
    <w:rsid w:val="002021B8"/>
    <w:pPr>
      <w:shd w:val="clear" w:color="000000" w:fill="FFFFFF"/>
      <w:spacing w:before="100" w:beforeAutospacing="1" w:after="100" w:afterAutospacing="1"/>
      <w:jc w:val="center"/>
    </w:pPr>
    <w:rPr>
      <w:rFonts w:ascii="Book Antiqua" w:hAnsi="Book Antiqua"/>
      <w:sz w:val="24"/>
      <w:szCs w:val="24"/>
    </w:rPr>
  </w:style>
  <w:style w:type="paragraph" w:customStyle="1" w:styleId="xl162">
    <w:name w:val="xl162"/>
    <w:basedOn w:val="Normal"/>
    <w:rsid w:val="002021B8"/>
    <w:pPr>
      <w:pBdr>
        <w:bottom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63">
    <w:name w:val="xl163"/>
    <w:basedOn w:val="Normal"/>
    <w:rsid w:val="002021B8"/>
    <w:pPr>
      <w:shd w:val="clear" w:color="000000" w:fill="FFFFFF"/>
      <w:spacing w:before="100" w:beforeAutospacing="1" w:after="100" w:afterAutospacing="1"/>
    </w:pPr>
    <w:rPr>
      <w:rFonts w:ascii="Book Antiqua" w:hAnsi="Book Antiqua"/>
      <w:sz w:val="24"/>
      <w:szCs w:val="24"/>
    </w:rPr>
  </w:style>
  <w:style w:type="paragraph" w:customStyle="1" w:styleId="xl164">
    <w:name w:val="xl164"/>
    <w:basedOn w:val="Normal"/>
    <w:rsid w:val="002021B8"/>
    <w:pPr>
      <w:pBdr>
        <w:bottom w:val="single" w:sz="8" w:space="0" w:color="auto"/>
      </w:pBdr>
      <w:shd w:val="clear" w:color="000000" w:fill="FFFFFF"/>
      <w:spacing w:before="100" w:beforeAutospacing="1" w:after="100" w:afterAutospacing="1"/>
    </w:pPr>
    <w:rPr>
      <w:rFonts w:ascii="Book Antiqua" w:hAnsi="Book Antiqua"/>
      <w:sz w:val="24"/>
      <w:szCs w:val="24"/>
    </w:rPr>
  </w:style>
  <w:style w:type="paragraph" w:customStyle="1" w:styleId="xl165">
    <w:name w:val="xl165"/>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sz w:val="24"/>
      <w:szCs w:val="24"/>
    </w:rPr>
  </w:style>
  <w:style w:type="paragraph" w:customStyle="1" w:styleId="xl166">
    <w:name w:val="xl166"/>
    <w:basedOn w:val="Normal"/>
    <w:rsid w:val="002021B8"/>
    <w:pPr>
      <w:pBdr>
        <w:top w:val="single" w:sz="4" w:space="0" w:color="auto"/>
        <w:bottom w:val="single" w:sz="4" w:space="0" w:color="auto"/>
      </w:pBdr>
      <w:shd w:val="clear" w:color="000000" w:fill="FFFFFF"/>
      <w:spacing w:before="100" w:beforeAutospacing="1" w:after="100" w:afterAutospacing="1"/>
      <w:jc w:val="center"/>
    </w:pPr>
    <w:rPr>
      <w:rFonts w:ascii="Book Antiqua" w:hAnsi="Book Antiqua"/>
      <w:b/>
      <w:bCs/>
      <w:sz w:val="24"/>
      <w:szCs w:val="24"/>
    </w:rPr>
  </w:style>
  <w:style w:type="paragraph" w:customStyle="1" w:styleId="xl167">
    <w:name w:val="xl167"/>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 Antiqua" w:hAnsi="Book Antiqua"/>
      <w:sz w:val="24"/>
      <w:szCs w:val="24"/>
    </w:rPr>
  </w:style>
  <w:style w:type="paragraph" w:customStyle="1" w:styleId="xl168">
    <w:name w:val="xl168"/>
    <w:basedOn w:val="Normal"/>
    <w:rsid w:val="002021B8"/>
    <w:pPr>
      <w:pBdr>
        <w:top w:val="single" w:sz="4" w:space="0" w:color="auto"/>
        <w:bottom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69">
    <w:name w:val="xl169"/>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70">
    <w:name w:val="xl170"/>
    <w:basedOn w:val="Normal"/>
    <w:rsid w:val="002021B8"/>
    <w:pPr>
      <w:pBdr>
        <w:top w:val="single" w:sz="4" w:space="0" w:color="auto"/>
        <w:lef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71">
    <w:name w:val="xl171"/>
    <w:basedOn w:val="Normal"/>
    <w:rsid w:val="002021B8"/>
    <w:pPr>
      <w:pBdr>
        <w:top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72">
    <w:name w:val="xl172"/>
    <w:basedOn w:val="Normal"/>
    <w:rsid w:val="002021B8"/>
    <w:pPr>
      <w:pBdr>
        <w:top w:val="single" w:sz="4" w:space="0" w:color="auto"/>
        <w:righ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73">
    <w:name w:val="xl173"/>
    <w:basedOn w:val="Normal"/>
    <w:rsid w:val="002021B8"/>
    <w:pPr>
      <w:pBdr>
        <w:lef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74">
    <w:name w:val="xl174"/>
    <w:basedOn w:val="Normal"/>
    <w:rsid w:val="002021B8"/>
    <w:pPr>
      <w:shd w:val="clear" w:color="000000" w:fill="FFFFFF"/>
      <w:spacing w:before="100" w:beforeAutospacing="1" w:after="100" w:afterAutospacing="1"/>
    </w:pPr>
    <w:rPr>
      <w:rFonts w:ascii="Book Antiqua" w:hAnsi="Book Antiqua"/>
      <w:sz w:val="24"/>
      <w:szCs w:val="24"/>
    </w:rPr>
  </w:style>
  <w:style w:type="paragraph" w:customStyle="1" w:styleId="xl175">
    <w:name w:val="xl175"/>
    <w:basedOn w:val="Normal"/>
    <w:rsid w:val="002021B8"/>
    <w:pPr>
      <w:pBdr>
        <w:righ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76">
    <w:name w:val="xl176"/>
    <w:basedOn w:val="Normal"/>
    <w:rsid w:val="002021B8"/>
    <w:pPr>
      <w:pBdr>
        <w:left w:val="single" w:sz="4" w:space="0" w:color="auto"/>
        <w:bottom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77">
    <w:name w:val="xl177"/>
    <w:basedOn w:val="Normal"/>
    <w:rsid w:val="002021B8"/>
    <w:pPr>
      <w:pBdr>
        <w:bottom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78">
    <w:name w:val="xl178"/>
    <w:basedOn w:val="Normal"/>
    <w:rsid w:val="002021B8"/>
    <w:pPr>
      <w:pBdr>
        <w:bottom w:val="single" w:sz="4" w:space="0" w:color="auto"/>
        <w:righ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79">
    <w:name w:val="xl179"/>
    <w:basedOn w:val="Normal"/>
    <w:rsid w:val="002021B8"/>
    <w:pPr>
      <w:pBdr>
        <w:top w:val="single" w:sz="4" w:space="0" w:color="auto"/>
      </w:pBdr>
      <w:shd w:val="clear" w:color="000000" w:fill="C5D9F1"/>
      <w:spacing w:before="100" w:beforeAutospacing="1" w:after="100" w:afterAutospacing="1"/>
    </w:pPr>
    <w:rPr>
      <w:rFonts w:ascii="Arial" w:hAnsi="Arial" w:cs="Arial"/>
      <w:sz w:val="24"/>
      <w:szCs w:val="24"/>
    </w:rPr>
  </w:style>
  <w:style w:type="paragraph" w:customStyle="1" w:styleId="xl180">
    <w:name w:val="xl180"/>
    <w:basedOn w:val="Normal"/>
    <w:rsid w:val="002021B8"/>
    <w:pPr>
      <w:pBdr>
        <w:top w:val="single" w:sz="4" w:space="0" w:color="auto"/>
        <w:left w:val="single" w:sz="4" w:space="0" w:color="auto"/>
        <w:bottom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81">
    <w:name w:val="xl181"/>
    <w:basedOn w:val="Normal"/>
    <w:rsid w:val="002021B8"/>
    <w:pPr>
      <w:pBdr>
        <w:top w:val="single" w:sz="4" w:space="0" w:color="auto"/>
        <w:bottom w:val="single" w:sz="4" w:space="0" w:color="auto"/>
      </w:pBdr>
      <w:shd w:val="clear" w:color="000000" w:fill="FFFFFF"/>
      <w:spacing w:before="100" w:beforeAutospacing="1" w:after="100" w:afterAutospacing="1"/>
    </w:pPr>
    <w:rPr>
      <w:rFonts w:ascii="Arial" w:hAnsi="Arial" w:cs="Arial"/>
      <w:sz w:val="24"/>
      <w:szCs w:val="24"/>
    </w:rPr>
  </w:style>
  <w:style w:type="paragraph" w:customStyle="1" w:styleId="xl182">
    <w:name w:val="xl182"/>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rPr>
  </w:style>
  <w:style w:type="paragraph" w:customStyle="1" w:styleId="xl183">
    <w:name w:val="xl183"/>
    <w:basedOn w:val="Normal"/>
    <w:rsid w:val="002021B8"/>
    <w:pPr>
      <w:pBdr>
        <w:top w:val="single" w:sz="4" w:space="0" w:color="auto"/>
        <w:bottom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xl184">
    <w:name w:val="xl184"/>
    <w:basedOn w:val="Normal"/>
    <w:rsid w:val="002021B8"/>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 Antiqua" w:hAnsi="Book Antiqua"/>
      <w:sz w:val="24"/>
      <w:szCs w:val="24"/>
    </w:rPr>
  </w:style>
  <w:style w:type="paragraph" w:customStyle="1" w:styleId="Heading22">
    <w:name w:val="Heading 22"/>
    <w:basedOn w:val="Normal"/>
    <w:rsid w:val="007C2975"/>
    <w:rPr>
      <w:rFonts w:ascii="Arial" w:hAnsi="Arial"/>
      <w:b/>
      <w:i/>
      <w:sz w:val="24"/>
    </w:rPr>
  </w:style>
</w:styles>
</file>

<file path=word/webSettings.xml><?xml version="1.0" encoding="utf-8"?>
<w:webSettings xmlns:r="http://schemas.openxmlformats.org/officeDocument/2006/relationships" xmlns:w="http://schemas.openxmlformats.org/wordprocessingml/2006/main">
  <w:divs>
    <w:div w:id="238246429">
      <w:bodyDiv w:val="1"/>
      <w:marLeft w:val="0"/>
      <w:marRight w:val="0"/>
      <w:marTop w:val="0"/>
      <w:marBottom w:val="0"/>
      <w:divBdr>
        <w:top w:val="none" w:sz="0" w:space="0" w:color="auto"/>
        <w:left w:val="none" w:sz="0" w:space="0" w:color="auto"/>
        <w:bottom w:val="none" w:sz="0" w:space="0" w:color="auto"/>
        <w:right w:val="none" w:sz="0" w:space="0" w:color="auto"/>
      </w:divBdr>
      <w:divsChild>
        <w:div w:id="2144542342">
          <w:marLeft w:val="0"/>
          <w:marRight w:val="0"/>
          <w:marTop w:val="0"/>
          <w:marBottom w:val="0"/>
          <w:divBdr>
            <w:top w:val="none" w:sz="0" w:space="0" w:color="auto"/>
            <w:left w:val="none" w:sz="0" w:space="0" w:color="auto"/>
            <w:bottom w:val="none" w:sz="0" w:space="0" w:color="auto"/>
            <w:right w:val="none" w:sz="0" w:space="0" w:color="auto"/>
          </w:divBdr>
          <w:divsChild>
            <w:div w:id="23140947">
              <w:marLeft w:val="0"/>
              <w:marRight w:val="0"/>
              <w:marTop w:val="0"/>
              <w:marBottom w:val="0"/>
              <w:divBdr>
                <w:top w:val="none" w:sz="0" w:space="0" w:color="auto"/>
                <w:left w:val="none" w:sz="0" w:space="0" w:color="auto"/>
                <w:bottom w:val="none" w:sz="0" w:space="0" w:color="auto"/>
                <w:right w:val="none" w:sz="0" w:space="0" w:color="auto"/>
              </w:divBdr>
            </w:div>
            <w:div w:id="335426779">
              <w:marLeft w:val="0"/>
              <w:marRight w:val="0"/>
              <w:marTop w:val="0"/>
              <w:marBottom w:val="0"/>
              <w:divBdr>
                <w:top w:val="none" w:sz="0" w:space="0" w:color="auto"/>
                <w:left w:val="none" w:sz="0" w:space="0" w:color="auto"/>
                <w:bottom w:val="none" w:sz="0" w:space="0" w:color="auto"/>
                <w:right w:val="none" w:sz="0" w:space="0" w:color="auto"/>
              </w:divBdr>
            </w:div>
            <w:div w:id="1489977679">
              <w:marLeft w:val="0"/>
              <w:marRight w:val="0"/>
              <w:marTop w:val="0"/>
              <w:marBottom w:val="0"/>
              <w:divBdr>
                <w:top w:val="none" w:sz="0" w:space="0" w:color="auto"/>
                <w:left w:val="none" w:sz="0" w:space="0" w:color="auto"/>
                <w:bottom w:val="none" w:sz="0" w:space="0" w:color="auto"/>
                <w:right w:val="none" w:sz="0" w:space="0" w:color="auto"/>
              </w:divBdr>
            </w:div>
            <w:div w:id="21238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72784">
      <w:bodyDiv w:val="1"/>
      <w:marLeft w:val="0"/>
      <w:marRight w:val="0"/>
      <w:marTop w:val="0"/>
      <w:marBottom w:val="0"/>
      <w:divBdr>
        <w:top w:val="none" w:sz="0" w:space="0" w:color="auto"/>
        <w:left w:val="none" w:sz="0" w:space="0" w:color="auto"/>
        <w:bottom w:val="none" w:sz="0" w:space="0" w:color="auto"/>
        <w:right w:val="none" w:sz="0" w:space="0" w:color="auto"/>
      </w:divBdr>
    </w:div>
    <w:div w:id="605816804">
      <w:bodyDiv w:val="1"/>
      <w:marLeft w:val="0"/>
      <w:marRight w:val="0"/>
      <w:marTop w:val="0"/>
      <w:marBottom w:val="0"/>
      <w:divBdr>
        <w:top w:val="none" w:sz="0" w:space="0" w:color="auto"/>
        <w:left w:val="none" w:sz="0" w:space="0" w:color="auto"/>
        <w:bottom w:val="none" w:sz="0" w:space="0" w:color="auto"/>
        <w:right w:val="none" w:sz="0" w:space="0" w:color="auto"/>
      </w:divBdr>
      <w:divsChild>
        <w:div w:id="176040293">
          <w:marLeft w:val="0"/>
          <w:marRight w:val="0"/>
          <w:marTop w:val="0"/>
          <w:marBottom w:val="0"/>
          <w:divBdr>
            <w:top w:val="none" w:sz="0" w:space="0" w:color="auto"/>
            <w:left w:val="none" w:sz="0" w:space="0" w:color="auto"/>
            <w:bottom w:val="none" w:sz="0" w:space="0" w:color="auto"/>
            <w:right w:val="none" w:sz="0" w:space="0" w:color="auto"/>
          </w:divBdr>
          <w:divsChild>
            <w:div w:id="75057027">
              <w:marLeft w:val="0"/>
              <w:marRight w:val="0"/>
              <w:marTop w:val="0"/>
              <w:marBottom w:val="0"/>
              <w:divBdr>
                <w:top w:val="none" w:sz="0" w:space="0" w:color="auto"/>
                <w:left w:val="none" w:sz="0" w:space="0" w:color="auto"/>
                <w:bottom w:val="none" w:sz="0" w:space="0" w:color="auto"/>
                <w:right w:val="none" w:sz="0" w:space="0" w:color="auto"/>
              </w:divBdr>
            </w:div>
            <w:div w:id="325674934">
              <w:marLeft w:val="0"/>
              <w:marRight w:val="0"/>
              <w:marTop w:val="0"/>
              <w:marBottom w:val="0"/>
              <w:divBdr>
                <w:top w:val="none" w:sz="0" w:space="0" w:color="auto"/>
                <w:left w:val="none" w:sz="0" w:space="0" w:color="auto"/>
                <w:bottom w:val="none" w:sz="0" w:space="0" w:color="auto"/>
                <w:right w:val="none" w:sz="0" w:space="0" w:color="auto"/>
              </w:divBdr>
            </w:div>
            <w:div w:id="636565432">
              <w:marLeft w:val="0"/>
              <w:marRight w:val="0"/>
              <w:marTop w:val="0"/>
              <w:marBottom w:val="0"/>
              <w:divBdr>
                <w:top w:val="none" w:sz="0" w:space="0" w:color="auto"/>
                <w:left w:val="none" w:sz="0" w:space="0" w:color="auto"/>
                <w:bottom w:val="none" w:sz="0" w:space="0" w:color="auto"/>
                <w:right w:val="none" w:sz="0" w:space="0" w:color="auto"/>
              </w:divBdr>
            </w:div>
            <w:div w:id="1039666595">
              <w:marLeft w:val="0"/>
              <w:marRight w:val="0"/>
              <w:marTop w:val="0"/>
              <w:marBottom w:val="0"/>
              <w:divBdr>
                <w:top w:val="none" w:sz="0" w:space="0" w:color="auto"/>
                <w:left w:val="none" w:sz="0" w:space="0" w:color="auto"/>
                <w:bottom w:val="none" w:sz="0" w:space="0" w:color="auto"/>
                <w:right w:val="none" w:sz="0" w:space="0" w:color="auto"/>
              </w:divBdr>
            </w:div>
            <w:div w:id="1096245558">
              <w:marLeft w:val="0"/>
              <w:marRight w:val="0"/>
              <w:marTop w:val="0"/>
              <w:marBottom w:val="0"/>
              <w:divBdr>
                <w:top w:val="none" w:sz="0" w:space="0" w:color="auto"/>
                <w:left w:val="none" w:sz="0" w:space="0" w:color="auto"/>
                <w:bottom w:val="none" w:sz="0" w:space="0" w:color="auto"/>
                <w:right w:val="none" w:sz="0" w:space="0" w:color="auto"/>
              </w:divBdr>
            </w:div>
            <w:div w:id="1660235167">
              <w:marLeft w:val="0"/>
              <w:marRight w:val="0"/>
              <w:marTop w:val="0"/>
              <w:marBottom w:val="0"/>
              <w:divBdr>
                <w:top w:val="none" w:sz="0" w:space="0" w:color="auto"/>
                <w:left w:val="none" w:sz="0" w:space="0" w:color="auto"/>
                <w:bottom w:val="none" w:sz="0" w:space="0" w:color="auto"/>
                <w:right w:val="none" w:sz="0" w:space="0" w:color="auto"/>
              </w:divBdr>
            </w:div>
            <w:div w:id="1721244703">
              <w:marLeft w:val="0"/>
              <w:marRight w:val="0"/>
              <w:marTop w:val="0"/>
              <w:marBottom w:val="0"/>
              <w:divBdr>
                <w:top w:val="none" w:sz="0" w:space="0" w:color="auto"/>
                <w:left w:val="none" w:sz="0" w:space="0" w:color="auto"/>
                <w:bottom w:val="none" w:sz="0" w:space="0" w:color="auto"/>
                <w:right w:val="none" w:sz="0" w:space="0" w:color="auto"/>
              </w:divBdr>
            </w:div>
            <w:div w:id="17777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2979">
      <w:bodyDiv w:val="1"/>
      <w:marLeft w:val="0"/>
      <w:marRight w:val="0"/>
      <w:marTop w:val="0"/>
      <w:marBottom w:val="0"/>
      <w:divBdr>
        <w:top w:val="none" w:sz="0" w:space="0" w:color="auto"/>
        <w:left w:val="none" w:sz="0" w:space="0" w:color="auto"/>
        <w:bottom w:val="none" w:sz="0" w:space="0" w:color="auto"/>
        <w:right w:val="none" w:sz="0" w:space="0" w:color="auto"/>
      </w:divBdr>
    </w:div>
    <w:div w:id="882182438">
      <w:bodyDiv w:val="1"/>
      <w:marLeft w:val="0"/>
      <w:marRight w:val="0"/>
      <w:marTop w:val="0"/>
      <w:marBottom w:val="0"/>
      <w:divBdr>
        <w:top w:val="none" w:sz="0" w:space="0" w:color="auto"/>
        <w:left w:val="none" w:sz="0" w:space="0" w:color="auto"/>
        <w:bottom w:val="none" w:sz="0" w:space="0" w:color="auto"/>
        <w:right w:val="none" w:sz="0" w:space="0" w:color="auto"/>
      </w:divBdr>
    </w:div>
    <w:div w:id="1109667908">
      <w:bodyDiv w:val="1"/>
      <w:marLeft w:val="0"/>
      <w:marRight w:val="0"/>
      <w:marTop w:val="0"/>
      <w:marBottom w:val="0"/>
      <w:divBdr>
        <w:top w:val="none" w:sz="0" w:space="0" w:color="auto"/>
        <w:left w:val="none" w:sz="0" w:space="0" w:color="auto"/>
        <w:bottom w:val="none" w:sz="0" w:space="0" w:color="auto"/>
        <w:right w:val="none" w:sz="0" w:space="0" w:color="auto"/>
      </w:divBdr>
    </w:div>
    <w:div w:id="1256939794">
      <w:bodyDiv w:val="1"/>
      <w:marLeft w:val="0"/>
      <w:marRight w:val="0"/>
      <w:marTop w:val="0"/>
      <w:marBottom w:val="0"/>
      <w:divBdr>
        <w:top w:val="none" w:sz="0" w:space="0" w:color="auto"/>
        <w:left w:val="none" w:sz="0" w:space="0" w:color="auto"/>
        <w:bottom w:val="none" w:sz="0" w:space="0" w:color="auto"/>
        <w:right w:val="none" w:sz="0" w:space="0" w:color="auto"/>
      </w:divBdr>
      <w:divsChild>
        <w:div w:id="1441022963">
          <w:marLeft w:val="0"/>
          <w:marRight w:val="0"/>
          <w:marTop w:val="0"/>
          <w:marBottom w:val="0"/>
          <w:divBdr>
            <w:top w:val="none" w:sz="0" w:space="0" w:color="auto"/>
            <w:left w:val="none" w:sz="0" w:space="0" w:color="auto"/>
            <w:bottom w:val="none" w:sz="0" w:space="0" w:color="auto"/>
            <w:right w:val="none" w:sz="0" w:space="0" w:color="auto"/>
          </w:divBdr>
          <w:divsChild>
            <w:div w:id="1275527173">
              <w:marLeft w:val="0"/>
              <w:marRight w:val="0"/>
              <w:marTop w:val="0"/>
              <w:marBottom w:val="0"/>
              <w:divBdr>
                <w:top w:val="none" w:sz="0" w:space="0" w:color="auto"/>
                <w:left w:val="none" w:sz="0" w:space="0" w:color="auto"/>
                <w:bottom w:val="none" w:sz="0" w:space="0" w:color="auto"/>
                <w:right w:val="none" w:sz="0" w:space="0" w:color="auto"/>
              </w:divBdr>
            </w:div>
            <w:div w:id="1391421356">
              <w:marLeft w:val="0"/>
              <w:marRight w:val="0"/>
              <w:marTop w:val="0"/>
              <w:marBottom w:val="0"/>
              <w:divBdr>
                <w:top w:val="none" w:sz="0" w:space="0" w:color="auto"/>
                <w:left w:val="none" w:sz="0" w:space="0" w:color="auto"/>
                <w:bottom w:val="none" w:sz="0" w:space="0" w:color="auto"/>
                <w:right w:val="none" w:sz="0" w:space="0" w:color="auto"/>
              </w:divBdr>
            </w:div>
            <w:div w:id="15169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40240">
      <w:bodyDiv w:val="1"/>
      <w:marLeft w:val="0"/>
      <w:marRight w:val="0"/>
      <w:marTop w:val="0"/>
      <w:marBottom w:val="0"/>
      <w:divBdr>
        <w:top w:val="none" w:sz="0" w:space="0" w:color="auto"/>
        <w:left w:val="none" w:sz="0" w:space="0" w:color="auto"/>
        <w:bottom w:val="none" w:sz="0" w:space="0" w:color="auto"/>
        <w:right w:val="none" w:sz="0" w:space="0" w:color="auto"/>
      </w:divBdr>
    </w:div>
    <w:div w:id="1569194982">
      <w:bodyDiv w:val="1"/>
      <w:marLeft w:val="0"/>
      <w:marRight w:val="0"/>
      <w:marTop w:val="0"/>
      <w:marBottom w:val="0"/>
      <w:divBdr>
        <w:top w:val="none" w:sz="0" w:space="0" w:color="auto"/>
        <w:left w:val="none" w:sz="0" w:space="0" w:color="auto"/>
        <w:bottom w:val="none" w:sz="0" w:space="0" w:color="auto"/>
        <w:right w:val="none" w:sz="0" w:space="0" w:color="auto"/>
      </w:divBdr>
      <w:divsChild>
        <w:div w:id="602227906">
          <w:marLeft w:val="0"/>
          <w:marRight w:val="0"/>
          <w:marTop w:val="0"/>
          <w:marBottom w:val="0"/>
          <w:divBdr>
            <w:top w:val="none" w:sz="0" w:space="0" w:color="auto"/>
            <w:left w:val="none" w:sz="0" w:space="0" w:color="auto"/>
            <w:bottom w:val="none" w:sz="0" w:space="0" w:color="auto"/>
            <w:right w:val="none" w:sz="0" w:space="0" w:color="auto"/>
          </w:divBdr>
          <w:divsChild>
            <w:div w:id="1093629933">
              <w:marLeft w:val="0"/>
              <w:marRight w:val="0"/>
              <w:marTop w:val="0"/>
              <w:marBottom w:val="0"/>
              <w:divBdr>
                <w:top w:val="none" w:sz="0" w:space="0" w:color="auto"/>
                <w:left w:val="none" w:sz="0" w:space="0" w:color="auto"/>
                <w:bottom w:val="none" w:sz="0" w:space="0" w:color="auto"/>
                <w:right w:val="none" w:sz="0" w:space="0" w:color="auto"/>
              </w:divBdr>
            </w:div>
            <w:div w:id="1724477631">
              <w:marLeft w:val="0"/>
              <w:marRight w:val="0"/>
              <w:marTop w:val="0"/>
              <w:marBottom w:val="0"/>
              <w:divBdr>
                <w:top w:val="none" w:sz="0" w:space="0" w:color="auto"/>
                <w:left w:val="none" w:sz="0" w:space="0" w:color="auto"/>
                <w:bottom w:val="none" w:sz="0" w:space="0" w:color="auto"/>
                <w:right w:val="none" w:sz="0" w:space="0" w:color="auto"/>
              </w:divBdr>
            </w:div>
            <w:div w:id="1745951872">
              <w:marLeft w:val="0"/>
              <w:marRight w:val="0"/>
              <w:marTop w:val="0"/>
              <w:marBottom w:val="0"/>
              <w:divBdr>
                <w:top w:val="none" w:sz="0" w:space="0" w:color="auto"/>
                <w:left w:val="none" w:sz="0" w:space="0" w:color="auto"/>
                <w:bottom w:val="none" w:sz="0" w:space="0" w:color="auto"/>
                <w:right w:val="none" w:sz="0" w:space="0" w:color="auto"/>
              </w:divBdr>
            </w:div>
            <w:div w:id="20558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69648">
      <w:bodyDiv w:val="1"/>
      <w:marLeft w:val="0"/>
      <w:marRight w:val="0"/>
      <w:marTop w:val="0"/>
      <w:marBottom w:val="0"/>
      <w:divBdr>
        <w:top w:val="none" w:sz="0" w:space="0" w:color="auto"/>
        <w:left w:val="none" w:sz="0" w:space="0" w:color="auto"/>
        <w:bottom w:val="none" w:sz="0" w:space="0" w:color="auto"/>
        <w:right w:val="none" w:sz="0" w:space="0" w:color="auto"/>
      </w:divBdr>
    </w:div>
    <w:div w:id="1688022257">
      <w:bodyDiv w:val="1"/>
      <w:marLeft w:val="0"/>
      <w:marRight w:val="0"/>
      <w:marTop w:val="0"/>
      <w:marBottom w:val="0"/>
      <w:divBdr>
        <w:top w:val="none" w:sz="0" w:space="0" w:color="auto"/>
        <w:left w:val="none" w:sz="0" w:space="0" w:color="auto"/>
        <w:bottom w:val="none" w:sz="0" w:space="0" w:color="auto"/>
        <w:right w:val="none" w:sz="0" w:space="0" w:color="auto"/>
      </w:divBdr>
    </w:div>
    <w:div w:id="181360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maureen.jennings@illinois.gov"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A910C-3344-460C-87E5-CA8DB30AC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2909</Words>
  <Characters>18593</Characters>
  <Application>Microsoft Office Word</Application>
  <DocSecurity>0</DocSecurity>
  <Lines>154</Lines>
  <Paragraphs>42</Paragraphs>
  <ScaleCrop>false</ScaleCrop>
  <HeadingPairs>
    <vt:vector size="2" baseType="variant">
      <vt:variant>
        <vt:lpstr>Title</vt:lpstr>
      </vt:variant>
      <vt:variant>
        <vt:i4>1</vt:i4>
      </vt:variant>
    </vt:vector>
  </HeadingPairs>
  <TitlesOfParts>
    <vt:vector size="1" baseType="lpstr">
      <vt:lpstr>ILLINOIS DEPARTMENT OF PUBLIC HEALTH</vt:lpstr>
    </vt:vector>
  </TitlesOfParts>
  <Company>IDPH</Company>
  <LinksUpToDate>false</LinksUpToDate>
  <CharactersWithSpaces>21460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ILLINOIS DEPARTMENT OF PUBLIC HEALTH</dc:title>
  <dc:creator>IDPH</dc:creator>
  <cp:lastModifiedBy>sdayagda</cp:lastModifiedBy>
  <cp:revision>2</cp:revision>
  <cp:lastPrinted>2013-10-28T13:29:00Z</cp:lastPrinted>
  <dcterms:created xsi:type="dcterms:W3CDTF">2013-10-29T14:58:00Z</dcterms:created>
  <dcterms:modified xsi:type="dcterms:W3CDTF">2013-10-29T14:58:00Z</dcterms:modified>
</cp:coreProperties>
</file>